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E3C" w:rsidRPr="00E51E3C" w:rsidRDefault="00E51E3C" w:rsidP="00E51E3C">
      <w:pPr>
        <w:spacing w:after="0" w:line="240" w:lineRule="auto"/>
        <w:jc w:val="center"/>
        <w:rPr>
          <w:rFonts w:ascii="Times New Roman" w:eastAsia="Times New Roman" w:hAnsi="Times New Roman" w:cs="Times New Roman"/>
          <w:b/>
          <w:caps/>
          <w:sz w:val="24"/>
          <w:szCs w:val="24"/>
        </w:rPr>
      </w:pPr>
      <w:r w:rsidRPr="00E51E3C">
        <w:rPr>
          <w:rFonts w:ascii="Times New Roman" w:eastAsia="Times New Roman" w:hAnsi="Times New Roman" w:cs="Times New Roman"/>
          <w:b/>
          <w:caps/>
          <w:sz w:val="24"/>
          <w:szCs w:val="24"/>
        </w:rPr>
        <w:t>РОССИЙСКАЯ ФЕДЕРАЦИЯ</w:t>
      </w:r>
    </w:p>
    <w:p w:rsidR="00E51E3C" w:rsidRPr="00E51E3C" w:rsidRDefault="00E51E3C" w:rsidP="00E51E3C">
      <w:pPr>
        <w:spacing w:after="0" w:line="240" w:lineRule="auto"/>
        <w:jc w:val="center"/>
        <w:rPr>
          <w:rFonts w:ascii="Times New Roman" w:eastAsia="Times New Roman" w:hAnsi="Times New Roman" w:cs="Times New Roman"/>
          <w:b/>
          <w:caps/>
          <w:sz w:val="24"/>
          <w:szCs w:val="24"/>
        </w:rPr>
      </w:pPr>
      <w:r w:rsidRPr="00E51E3C">
        <w:rPr>
          <w:rFonts w:ascii="Times New Roman" w:eastAsia="Times New Roman" w:hAnsi="Times New Roman" w:cs="Times New Roman"/>
          <w:b/>
          <w:caps/>
          <w:sz w:val="24"/>
          <w:szCs w:val="24"/>
        </w:rPr>
        <w:t>АСТРАХАНСКАЯ ОБЛАСТЬ ВОЛОДАРСКИЙ РАЙОН</w:t>
      </w:r>
    </w:p>
    <w:p w:rsidR="00E51E3C" w:rsidRPr="00E51E3C" w:rsidRDefault="00E51E3C" w:rsidP="00E51E3C">
      <w:pPr>
        <w:spacing w:after="0" w:line="240" w:lineRule="auto"/>
        <w:jc w:val="center"/>
        <w:rPr>
          <w:rFonts w:ascii="Times New Roman" w:eastAsia="Times New Roman" w:hAnsi="Times New Roman" w:cs="Times New Roman"/>
          <w:b/>
          <w:caps/>
          <w:sz w:val="24"/>
          <w:szCs w:val="24"/>
        </w:rPr>
      </w:pPr>
      <w:r w:rsidRPr="00E51E3C">
        <w:rPr>
          <w:rFonts w:ascii="Times New Roman" w:eastAsia="Times New Roman" w:hAnsi="Times New Roman" w:cs="Times New Roman"/>
          <w:b/>
          <w:caps/>
          <w:sz w:val="24"/>
          <w:szCs w:val="24"/>
        </w:rPr>
        <w:t xml:space="preserve">СОВЕТ МУНИЦИПАЛЬНОГО ОБРАЗОВАНИЯ </w:t>
      </w:r>
    </w:p>
    <w:p w:rsidR="00E51E3C" w:rsidRPr="00E51E3C" w:rsidRDefault="00E51E3C" w:rsidP="00E51E3C">
      <w:pPr>
        <w:spacing w:after="0" w:line="240" w:lineRule="auto"/>
        <w:jc w:val="center"/>
        <w:rPr>
          <w:rFonts w:ascii="Times New Roman" w:eastAsia="Times New Roman" w:hAnsi="Times New Roman" w:cs="Times New Roman"/>
          <w:b/>
          <w:sz w:val="24"/>
          <w:szCs w:val="24"/>
        </w:rPr>
      </w:pPr>
      <w:r w:rsidRPr="00E51E3C">
        <w:rPr>
          <w:rFonts w:ascii="Times New Roman" w:eastAsia="Times New Roman" w:hAnsi="Times New Roman" w:cs="Times New Roman"/>
          <w:b/>
          <w:caps/>
          <w:sz w:val="24"/>
          <w:szCs w:val="24"/>
        </w:rPr>
        <w:t>«сИЗОБУГОРСКИЙ СЕЛЬСОВЕТ»</w:t>
      </w:r>
    </w:p>
    <w:p w:rsidR="00E51E3C" w:rsidRPr="00E51E3C" w:rsidRDefault="00E51E3C" w:rsidP="00E51E3C">
      <w:pPr>
        <w:spacing w:after="0" w:line="240" w:lineRule="auto"/>
        <w:jc w:val="center"/>
        <w:rPr>
          <w:rFonts w:ascii="Times New Roman" w:eastAsia="Times New Roman" w:hAnsi="Times New Roman" w:cs="Times New Roman"/>
          <w:b/>
          <w:sz w:val="24"/>
          <w:szCs w:val="24"/>
        </w:rPr>
      </w:pPr>
      <w:proofErr w:type="gramStart"/>
      <w:r w:rsidRPr="00E51E3C">
        <w:rPr>
          <w:rFonts w:ascii="Times New Roman" w:eastAsia="Times New Roman" w:hAnsi="Times New Roman" w:cs="Times New Roman"/>
          <w:b/>
          <w:sz w:val="24"/>
          <w:szCs w:val="24"/>
        </w:rPr>
        <w:t>Р</w:t>
      </w:r>
      <w:proofErr w:type="gramEnd"/>
      <w:r w:rsidRPr="00E51E3C">
        <w:rPr>
          <w:rFonts w:ascii="Times New Roman" w:eastAsia="Times New Roman" w:hAnsi="Times New Roman" w:cs="Times New Roman"/>
          <w:b/>
          <w:sz w:val="24"/>
          <w:szCs w:val="24"/>
        </w:rPr>
        <w:t xml:space="preserve"> Е Ш Е Н И Е               </w:t>
      </w:r>
    </w:p>
    <w:p w:rsidR="00E51E3C" w:rsidRPr="00E51E3C" w:rsidRDefault="00E51E3C" w:rsidP="00E51E3C">
      <w:pPr>
        <w:spacing w:after="0" w:line="240" w:lineRule="auto"/>
        <w:rPr>
          <w:rFonts w:ascii="Times New Roman" w:eastAsia="Times New Roman" w:hAnsi="Times New Roman" w:cs="Times New Roman"/>
          <w:sz w:val="24"/>
          <w:szCs w:val="24"/>
        </w:rPr>
      </w:pPr>
    </w:p>
    <w:p w:rsidR="00E51E3C" w:rsidRPr="00E51E3C" w:rsidRDefault="00E51E3C" w:rsidP="00E51E3C">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rPr>
        <w:t xml:space="preserve">           </w:t>
      </w:r>
      <w:r w:rsidRPr="00E51E3C">
        <w:rPr>
          <w:rFonts w:ascii="Times New Roman" w:eastAsia="Times New Roman" w:hAnsi="Times New Roman" w:cs="Times New Roman"/>
          <w:sz w:val="24"/>
          <w:szCs w:val="24"/>
        </w:rPr>
        <w:t>от 08.10.2014 г.                         с. Сизый Бугор                                    №</w:t>
      </w:r>
      <w:r w:rsidRPr="00E51E3C">
        <w:rPr>
          <w:rFonts w:ascii="Times New Roman" w:eastAsia="Times New Roman" w:hAnsi="Times New Roman" w:cs="Times New Roman"/>
          <w:sz w:val="24"/>
          <w:szCs w:val="24"/>
          <w:u w:val="single"/>
        </w:rPr>
        <w:t xml:space="preserve"> 7</w:t>
      </w:r>
    </w:p>
    <w:p w:rsidR="00E51E3C" w:rsidRPr="00E51E3C" w:rsidRDefault="00E51E3C" w:rsidP="00E51E3C">
      <w:pPr>
        <w:spacing w:after="0" w:line="240" w:lineRule="auto"/>
        <w:rPr>
          <w:rFonts w:ascii="Times New Roman" w:eastAsia="Times New Roman" w:hAnsi="Times New Roman" w:cs="Times New Roman"/>
          <w:sz w:val="24"/>
          <w:szCs w:val="24"/>
        </w:rPr>
      </w:pPr>
    </w:p>
    <w:p w:rsidR="00E51E3C" w:rsidRPr="00E51E3C" w:rsidRDefault="00E51E3C" w:rsidP="00E51E3C">
      <w:pPr>
        <w:spacing w:after="0" w:line="240" w:lineRule="auto"/>
        <w:rPr>
          <w:rFonts w:ascii="Times New Roman" w:eastAsia="Times New Roman" w:hAnsi="Times New Roman" w:cs="Times New Roman"/>
          <w:sz w:val="24"/>
          <w:szCs w:val="24"/>
        </w:rPr>
      </w:pPr>
    </w:p>
    <w:tbl>
      <w:tblPr>
        <w:tblW w:w="0" w:type="auto"/>
        <w:tblLook w:val="04A0"/>
      </w:tblPr>
      <w:tblGrid>
        <w:gridCol w:w="5920"/>
      </w:tblGrid>
      <w:tr w:rsidR="00E51E3C" w:rsidRPr="00E51E3C" w:rsidTr="00E51E3C">
        <w:tc>
          <w:tcPr>
            <w:tcW w:w="5920" w:type="dxa"/>
            <w:hideMark/>
          </w:tcPr>
          <w:p w:rsidR="00E51E3C" w:rsidRPr="00E51E3C" w:rsidRDefault="00E51E3C" w:rsidP="00E51E3C">
            <w:pPr>
              <w:spacing w:after="0" w:line="240" w:lineRule="auto"/>
              <w:rPr>
                <w:rFonts w:ascii="Times New Roman" w:eastAsia="Times New Roman" w:hAnsi="Times New Roman" w:cs="Times New Roman"/>
                <w:b/>
                <w:sz w:val="24"/>
                <w:szCs w:val="24"/>
              </w:rPr>
            </w:pPr>
            <w:r w:rsidRPr="00E51E3C">
              <w:rPr>
                <w:rFonts w:ascii="Times New Roman" w:eastAsia="Times New Roman" w:hAnsi="Times New Roman" w:cs="Times New Roman"/>
                <w:b/>
                <w:sz w:val="24"/>
                <w:szCs w:val="24"/>
              </w:rPr>
              <w:t>Об утверждении Регламента Совета муниципального образования «Сизобугорский сельсовет»</w:t>
            </w:r>
          </w:p>
        </w:tc>
      </w:tr>
    </w:tbl>
    <w:p w:rsidR="00E51E3C" w:rsidRPr="00E51E3C" w:rsidRDefault="00E51E3C" w:rsidP="00E51E3C">
      <w:pPr>
        <w:spacing w:after="0" w:line="240" w:lineRule="auto"/>
        <w:rPr>
          <w:rFonts w:ascii="Times New Roman" w:eastAsia="Times New Roman" w:hAnsi="Times New Roman" w:cs="Times New Roman"/>
          <w:b/>
          <w:sz w:val="24"/>
          <w:szCs w:val="24"/>
        </w:rPr>
      </w:pPr>
    </w:p>
    <w:p w:rsidR="00E51E3C" w:rsidRPr="00E51E3C" w:rsidRDefault="00E51E3C" w:rsidP="00E51E3C">
      <w:pPr>
        <w:spacing w:after="0" w:line="240" w:lineRule="auto"/>
        <w:jc w:val="both"/>
        <w:rPr>
          <w:rFonts w:ascii="Times New Roman" w:eastAsia="Times New Roman" w:hAnsi="Times New Roman" w:cs="Times New Roman"/>
          <w:sz w:val="24"/>
          <w:szCs w:val="24"/>
        </w:rPr>
      </w:pPr>
      <w:r w:rsidRPr="00E51E3C">
        <w:rPr>
          <w:rFonts w:ascii="Times New Roman" w:eastAsia="Times New Roman" w:hAnsi="Times New Roman" w:cs="Times New Roman"/>
          <w:sz w:val="24"/>
          <w:szCs w:val="24"/>
        </w:rPr>
        <w:t>В соответствии с Федеральным законом № 131-ФЗ «Об общих принципах организации местного самоуправления в Российской Федерации» Уставом муниципального образования «Сизобугорский сельсовет», Совет МО «Сизобугорский сельсовет»</w:t>
      </w:r>
    </w:p>
    <w:p w:rsidR="00E51E3C" w:rsidRPr="00E51E3C" w:rsidRDefault="00E51E3C" w:rsidP="00E51E3C">
      <w:pPr>
        <w:spacing w:after="0" w:line="240" w:lineRule="auto"/>
        <w:jc w:val="both"/>
        <w:rPr>
          <w:rFonts w:ascii="Times New Roman" w:eastAsia="Times New Roman" w:hAnsi="Times New Roman" w:cs="Times New Roman"/>
          <w:b/>
          <w:sz w:val="24"/>
          <w:szCs w:val="24"/>
        </w:rPr>
      </w:pPr>
      <w:r w:rsidRPr="00E51E3C">
        <w:rPr>
          <w:rFonts w:ascii="Times New Roman" w:eastAsia="Times New Roman" w:hAnsi="Times New Roman" w:cs="Times New Roman"/>
          <w:b/>
          <w:sz w:val="24"/>
          <w:szCs w:val="24"/>
        </w:rPr>
        <w:t xml:space="preserve"> </w:t>
      </w:r>
      <w:proofErr w:type="gramStart"/>
      <w:r w:rsidRPr="00E51E3C">
        <w:rPr>
          <w:rFonts w:ascii="Times New Roman" w:eastAsia="Times New Roman" w:hAnsi="Times New Roman" w:cs="Times New Roman"/>
          <w:b/>
          <w:sz w:val="24"/>
          <w:szCs w:val="24"/>
        </w:rPr>
        <w:t>Р</w:t>
      </w:r>
      <w:proofErr w:type="gramEnd"/>
      <w:r w:rsidRPr="00E51E3C">
        <w:rPr>
          <w:rFonts w:ascii="Times New Roman" w:eastAsia="Times New Roman" w:hAnsi="Times New Roman" w:cs="Times New Roman"/>
          <w:b/>
          <w:sz w:val="24"/>
          <w:szCs w:val="24"/>
        </w:rPr>
        <w:t xml:space="preserve"> Е Ш И Л :</w:t>
      </w:r>
    </w:p>
    <w:p w:rsidR="00E51E3C" w:rsidRPr="00E51E3C" w:rsidRDefault="00E51E3C" w:rsidP="00E51E3C">
      <w:pPr>
        <w:spacing w:after="0" w:line="240" w:lineRule="auto"/>
        <w:jc w:val="both"/>
        <w:rPr>
          <w:rFonts w:ascii="Times New Roman" w:eastAsia="Times New Roman" w:hAnsi="Times New Roman" w:cs="Times New Roman"/>
          <w:sz w:val="24"/>
          <w:szCs w:val="24"/>
        </w:rPr>
      </w:pPr>
    </w:p>
    <w:p w:rsidR="00E51E3C" w:rsidRPr="00E51E3C" w:rsidRDefault="00E51E3C" w:rsidP="00E51E3C">
      <w:pPr>
        <w:numPr>
          <w:ilvl w:val="0"/>
          <w:numId w:val="1"/>
        </w:numPr>
        <w:spacing w:after="0" w:line="240" w:lineRule="auto"/>
        <w:jc w:val="both"/>
        <w:rPr>
          <w:rFonts w:ascii="Times New Roman" w:eastAsia="Times New Roman" w:hAnsi="Times New Roman" w:cs="Times New Roman"/>
          <w:sz w:val="24"/>
          <w:szCs w:val="24"/>
        </w:rPr>
      </w:pPr>
      <w:r w:rsidRPr="00E51E3C">
        <w:rPr>
          <w:rFonts w:ascii="Times New Roman" w:eastAsia="Times New Roman" w:hAnsi="Times New Roman" w:cs="Times New Roman"/>
          <w:sz w:val="24"/>
          <w:szCs w:val="24"/>
        </w:rPr>
        <w:t>Утвердить Регламент Совета МО «Сизобугорский сельсовет» согласно приложению.</w:t>
      </w:r>
    </w:p>
    <w:p w:rsidR="00E51E3C" w:rsidRPr="00E51E3C" w:rsidRDefault="00E51E3C" w:rsidP="00E51E3C">
      <w:pPr>
        <w:numPr>
          <w:ilvl w:val="0"/>
          <w:numId w:val="1"/>
        </w:numPr>
        <w:spacing w:after="0" w:line="240" w:lineRule="auto"/>
        <w:jc w:val="both"/>
        <w:rPr>
          <w:rFonts w:ascii="Times New Roman" w:eastAsia="Times New Roman" w:hAnsi="Times New Roman" w:cs="Times New Roman"/>
          <w:sz w:val="24"/>
          <w:szCs w:val="24"/>
        </w:rPr>
      </w:pPr>
      <w:r w:rsidRPr="00E51E3C">
        <w:rPr>
          <w:rFonts w:ascii="Times New Roman" w:eastAsia="Times New Roman" w:hAnsi="Times New Roman" w:cs="Times New Roman"/>
          <w:sz w:val="24"/>
          <w:szCs w:val="24"/>
        </w:rPr>
        <w:t>Решение Совета депутатов № 4 от 06.11.2009 г. «Об утверждении регламента Совета МО «Сизобугорский сельсовет» признать утратившим силу со дня принятия настоящего решения.</w:t>
      </w:r>
    </w:p>
    <w:p w:rsidR="00E51E3C" w:rsidRPr="00E51E3C" w:rsidRDefault="00E51E3C" w:rsidP="00E51E3C">
      <w:pPr>
        <w:numPr>
          <w:ilvl w:val="0"/>
          <w:numId w:val="1"/>
        </w:numPr>
        <w:spacing w:after="0" w:line="240" w:lineRule="auto"/>
        <w:jc w:val="both"/>
        <w:rPr>
          <w:rFonts w:ascii="Times New Roman" w:eastAsia="Times New Roman" w:hAnsi="Times New Roman" w:cs="Times New Roman"/>
          <w:sz w:val="24"/>
          <w:szCs w:val="24"/>
        </w:rPr>
      </w:pPr>
      <w:r w:rsidRPr="00E51E3C">
        <w:rPr>
          <w:rFonts w:ascii="Times New Roman" w:eastAsia="Times New Roman" w:hAnsi="Times New Roman" w:cs="Times New Roman"/>
          <w:sz w:val="24"/>
          <w:szCs w:val="24"/>
        </w:rPr>
        <w:t>Настоящее решение подлежит официальному опубликованию в газете «Заря Каспия» и вступает в силу со дня опубликования.</w:t>
      </w:r>
    </w:p>
    <w:p w:rsidR="00E51E3C" w:rsidRPr="00E51E3C" w:rsidRDefault="00E51E3C" w:rsidP="00E51E3C">
      <w:pPr>
        <w:spacing w:after="0" w:line="240" w:lineRule="auto"/>
        <w:rPr>
          <w:rFonts w:ascii="Times New Roman" w:eastAsia="Times New Roman" w:hAnsi="Times New Roman" w:cs="Times New Roman"/>
          <w:sz w:val="24"/>
          <w:szCs w:val="24"/>
        </w:rPr>
      </w:pPr>
    </w:p>
    <w:p w:rsidR="00E51E3C" w:rsidRPr="00E51E3C" w:rsidRDefault="00E51E3C" w:rsidP="00E51E3C">
      <w:pPr>
        <w:spacing w:after="0" w:line="240" w:lineRule="auto"/>
        <w:rPr>
          <w:rFonts w:ascii="Times New Roman" w:eastAsia="Times New Roman" w:hAnsi="Times New Roman" w:cs="Times New Roman"/>
          <w:sz w:val="24"/>
          <w:szCs w:val="24"/>
        </w:rPr>
      </w:pPr>
    </w:p>
    <w:p w:rsidR="00E51E3C" w:rsidRPr="00E51E3C" w:rsidRDefault="00E51E3C" w:rsidP="00E51E3C">
      <w:pPr>
        <w:spacing w:after="0" w:line="240" w:lineRule="auto"/>
        <w:rPr>
          <w:rFonts w:ascii="Times New Roman" w:eastAsia="Times New Roman" w:hAnsi="Times New Roman" w:cs="Times New Roman"/>
          <w:b/>
          <w:sz w:val="24"/>
          <w:szCs w:val="24"/>
        </w:rPr>
      </w:pPr>
      <w:r w:rsidRPr="00E51E3C">
        <w:rPr>
          <w:rFonts w:ascii="Times New Roman" w:eastAsia="Times New Roman" w:hAnsi="Times New Roman" w:cs="Times New Roman"/>
          <w:b/>
          <w:sz w:val="24"/>
          <w:szCs w:val="24"/>
        </w:rPr>
        <w:t>Глава муниципального образования</w:t>
      </w:r>
    </w:p>
    <w:p w:rsidR="00E51E3C" w:rsidRPr="00E51E3C" w:rsidRDefault="00E51E3C" w:rsidP="00E51E3C">
      <w:pPr>
        <w:spacing w:after="0" w:line="240" w:lineRule="auto"/>
        <w:rPr>
          <w:rFonts w:ascii="Times New Roman" w:eastAsia="Times New Roman" w:hAnsi="Times New Roman" w:cs="Times New Roman"/>
          <w:b/>
          <w:sz w:val="24"/>
          <w:szCs w:val="24"/>
        </w:rPr>
      </w:pPr>
      <w:r w:rsidRPr="00E51E3C">
        <w:rPr>
          <w:rFonts w:ascii="Times New Roman" w:eastAsia="Times New Roman" w:hAnsi="Times New Roman" w:cs="Times New Roman"/>
          <w:b/>
          <w:sz w:val="24"/>
          <w:szCs w:val="24"/>
        </w:rPr>
        <w:t xml:space="preserve">«Сизобугорский сельсовет»                                                          А. С. </w:t>
      </w:r>
      <w:proofErr w:type="spellStart"/>
      <w:r w:rsidRPr="00E51E3C">
        <w:rPr>
          <w:rFonts w:ascii="Times New Roman" w:eastAsia="Times New Roman" w:hAnsi="Times New Roman" w:cs="Times New Roman"/>
          <w:b/>
          <w:sz w:val="24"/>
          <w:szCs w:val="24"/>
        </w:rPr>
        <w:t>Джумагалиев</w:t>
      </w:r>
      <w:proofErr w:type="spellEnd"/>
    </w:p>
    <w:p w:rsidR="00E51E3C" w:rsidRPr="00E51E3C" w:rsidRDefault="00E51E3C" w:rsidP="00E51E3C">
      <w:pPr>
        <w:spacing w:after="0" w:line="240" w:lineRule="auto"/>
        <w:rPr>
          <w:rFonts w:ascii="Times New Roman" w:eastAsia="Times New Roman" w:hAnsi="Times New Roman" w:cs="Times New Roman"/>
          <w:b/>
          <w:sz w:val="24"/>
          <w:szCs w:val="24"/>
        </w:rPr>
      </w:pPr>
    </w:p>
    <w:p w:rsidR="00E51E3C" w:rsidRPr="00E51E3C" w:rsidRDefault="00E51E3C" w:rsidP="00E51E3C">
      <w:pPr>
        <w:spacing w:after="0" w:line="240" w:lineRule="auto"/>
        <w:rPr>
          <w:rFonts w:ascii="Times New Roman" w:eastAsia="Times New Roman" w:hAnsi="Times New Roman" w:cs="Times New Roman"/>
          <w:b/>
          <w:sz w:val="24"/>
          <w:szCs w:val="24"/>
        </w:rPr>
      </w:pPr>
    </w:p>
    <w:p w:rsidR="00E51E3C" w:rsidRPr="00E51E3C" w:rsidRDefault="00E51E3C" w:rsidP="00E51E3C">
      <w:pPr>
        <w:spacing w:after="0" w:line="240" w:lineRule="auto"/>
        <w:rPr>
          <w:rFonts w:ascii="Times New Roman" w:eastAsia="Times New Roman" w:hAnsi="Times New Roman" w:cs="Times New Roman"/>
          <w:b/>
          <w:sz w:val="24"/>
          <w:szCs w:val="24"/>
        </w:rPr>
      </w:pPr>
      <w:r w:rsidRPr="00E51E3C">
        <w:rPr>
          <w:rFonts w:ascii="Times New Roman" w:eastAsia="Times New Roman" w:hAnsi="Times New Roman" w:cs="Times New Roman"/>
          <w:b/>
          <w:sz w:val="24"/>
          <w:szCs w:val="24"/>
        </w:rPr>
        <w:t xml:space="preserve">Председатель Совета </w:t>
      </w:r>
    </w:p>
    <w:p w:rsidR="00E51E3C" w:rsidRPr="00E51E3C" w:rsidRDefault="00E51E3C" w:rsidP="00E51E3C">
      <w:pPr>
        <w:spacing w:after="0" w:line="240" w:lineRule="auto"/>
        <w:rPr>
          <w:rFonts w:ascii="Times New Roman" w:eastAsia="Times New Roman" w:hAnsi="Times New Roman" w:cs="Times New Roman"/>
          <w:b/>
          <w:sz w:val="24"/>
          <w:szCs w:val="24"/>
        </w:rPr>
      </w:pPr>
      <w:r w:rsidRPr="00E51E3C">
        <w:rPr>
          <w:rFonts w:ascii="Times New Roman" w:eastAsia="Times New Roman" w:hAnsi="Times New Roman" w:cs="Times New Roman"/>
          <w:b/>
          <w:sz w:val="24"/>
          <w:szCs w:val="24"/>
        </w:rPr>
        <w:t>МО «Сизобугорский сельсовет»                                                  З. А. Бекеев</w:t>
      </w:r>
    </w:p>
    <w:p w:rsidR="00E51E3C" w:rsidRPr="00E51E3C" w:rsidRDefault="00E51E3C" w:rsidP="00E51E3C">
      <w:pPr>
        <w:shd w:val="clear" w:color="auto" w:fill="FFFFFF"/>
        <w:spacing w:after="0" w:line="240" w:lineRule="auto"/>
        <w:ind w:firstLine="567"/>
        <w:jc w:val="right"/>
        <w:rPr>
          <w:rFonts w:ascii="Times New Roman" w:eastAsia="Times New Roman" w:hAnsi="Times New Roman" w:cs="Times New Roman"/>
          <w:spacing w:val="10"/>
          <w:sz w:val="24"/>
          <w:szCs w:val="24"/>
        </w:rPr>
      </w:pPr>
      <w:r w:rsidRPr="00E51E3C">
        <w:rPr>
          <w:rFonts w:ascii="Times New Roman" w:eastAsia="Times New Roman" w:hAnsi="Times New Roman" w:cs="Times New Roman"/>
          <w:sz w:val="24"/>
          <w:szCs w:val="24"/>
        </w:rPr>
        <w:br w:type="page"/>
      </w:r>
      <w:r w:rsidRPr="00E51E3C">
        <w:rPr>
          <w:rFonts w:ascii="Times New Roman" w:eastAsia="Times New Roman" w:hAnsi="Times New Roman" w:cs="Times New Roman"/>
          <w:sz w:val="24"/>
          <w:szCs w:val="24"/>
        </w:rPr>
        <w:lastRenderedPageBreak/>
        <w:t xml:space="preserve">   </w:t>
      </w:r>
      <w:r w:rsidRPr="00E51E3C">
        <w:rPr>
          <w:rFonts w:ascii="Times New Roman" w:eastAsia="Times New Roman" w:hAnsi="Times New Roman" w:cs="Times New Roman"/>
          <w:spacing w:val="10"/>
          <w:sz w:val="24"/>
          <w:szCs w:val="24"/>
        </w:rPr>
        <w:t xml:space="preserve">Приложение №1 </w:t>
      </w:r>
    </w:p>
    <w:p w:rsidR="00E51E3C" w:rsidRPr="00E51E3C" w:rsidRDefault="00E51E3C" w:rsidP="00E51E3C">
      <w:pPr>
        <w:shd w:val="clear" w:color="auto" w:fill="FFFFFF"/>
        <w:spacing w:after="0" w:line="240" w:lineRule="auto"/>
        <w:ind w:firstLine="567"/>
        <w:jc w:val="right"/>
        <w:rPr>
          <w:rFonts w:ascii="Times New Roman" w:eastAsia="Times New Roman" w:hAnsi="Times New Roman" w:cs="Times New Roman"/>
          <w:spacing w:val="10"/>
          <w:sz w:val="24"/>
          <w:szCs w:val="24"/>
        </w:rPr>
      </w:pPr>
      <w:r w:rsidRPr="00E51E3C">
        <w:rPr>
          <w:rFonts w:ascii="Times New Roman" w:eastAsia="Times New Roman" w:hAnsi="Times New Roman" w:cs="Times New Roman"/>
          <w:spacing w:val="10"/>
          <w:sz w:val="24"/>
          <w:szCs w:val="24"/>
        </w:rPr>
        <w:t xml:space="preserve">к решению Совета депутатов     </w:t>
      </w:r>
    </w:p>
    <w:p w:rsidR="00E51E3C" w:rsidRPr="00E51E3C" w:rsidRDefault="00E51E3C" w:rsidP="00E51E3C">
      <w:pPr>
        <w:shd w:val="clear" w:color="auto" w:fill="FFFFFF"/>
        <w:spacing w:after="0" w:line="240" w:lineRule="auto"/>
        <w:ind w:firstLine="567"/>
        <w:jc w:val="right"/>
        <w:rPr>
          <w:rFonts w:ascii="Times New Roman" w:eastAsia="Times New Roman" w:hAnsi="Times New Roman" w:cs="Times New Roman"/>
          <w:spacing w:val="10"/>
          <w:sz w:val="24"/>
          <w:szCs w:val="24"/>
        </w:rPr>
      </w:pPr>
      <w:r w:rsidRPr="00E51E3C">
        <w:rPr>
          <w:rFonts w:ascii="Times New Roman" w:eastAsia="Times New Roman" w:hAnsi="Times New Roman" w:cs="Times New Roman"/>
          <w:spacing w:val="10"/>
          <w:sz w:val="24"/>
          <w:szCs w:val="24"/>
        </w:rPr>
        <w:t xml:space="preserve">№ </w:t>
      </w:r>
      <w:r w:rsidR="008F75B7">
        <w:rPr>
          <w:rFonts w:ascii="Times New Roman" w:eastAsia="Times New Roman" w:hAnsi="Times New Roman" w:cs="Times New Roman"/>
          <w:spacing w:val="10"/>
          <w:sz w:val="24"/>
          <w:szCs w:val="24"/>
          <w:u w:val="single"/>
        </w:rPr>
        <w:t xml:space="preserve"> 7</w:t>
      </w:r>
      <w:r w:rsidRPr="00E51E3C">
        <w:rPr>
          <w:rFonts w:ascii="Times New Roman" w:eastAsia="Times New Roman" w:hAnsi="Times New Roman" w:cs="Times New Roman"/>
          <w:spacing w:val="10"/>
          <w:sz w:val="24"/>
          <w:szCs w:val="24"/>
        </w:rPr>
        <w:t xml:space="preserve"> от «_</w:t>
      </w:r>
      <w:r w:rsidR="008F75B7">
        <w:rPr>
          <w:rFonts w:ascii="Times New Roman" w:eastAsia="Times New Roman" w:hAnsi="Times New Roman" w:cs="Times New Roman"/>
          <w:spacing w:val="10"/>
          <w:sz w:val="24"/>
          <w:szCs w:val="24"/>
          <w:u w:val="single"/>
        </w:rPr>
        <w:t>08</w:t>
      </w:r>
      <w:r w:rsidRPr="00E51E3C">
        <w:rPr>
          <w:rFonts w:ascii="Times New Roman" w:eastAsia="Times New Roman" w:hAnsi="Times New Roman" w:cs="Times New Roman"/>
          <w:spacing w:val="10"/>
          <w:sz w:val="24"/>
          <w:szCs w:val="24"/>
        </w:rPr>
        <w:t>_»_</w:t>
      </w:r>
      <w:r w:rsidR="008F75B7">
        <w:rPr>
          <w:rFonts w:ascii="Times New Roman" w:eastAsia="Times New Roman" w:hAnsi="Times New Roman" w:cs="Times New Roman"/>
          <w:spacing w:val="10"/>
          <w:sz w:val="24"/>
          <w:szCs w:val="24"/>
          <w:u w:val="single"/>
        </w:rPr>
        <w:t>10</w:t>
      </w:r>
      <w:r w:rsidRPr="00E51E3C">
        <w:rPr>
          <w:rFonts w:ascii="Times New Roman" w:eastAsia="Times New Roman" w:hAnsi="Times New Roman" w:cs="Times New Roman"/>
          <w:spacing w:val="10"/>
          <w:sz w:val="24"/>
          <w:szCs w:val="24"/>
        </w:rPr>
        <w:t xml:space="preserve">_2014г </w:t>
      </w:r>
    </w:p>
    <w:p w:rsidR="00E51E3C" w:rsidRPr="00E51E3C" w:rsidRDefault="00E51E3C" w:rsidP="00E51E3C">
      <w:pPr>
        <w:shd w:val="clear" w:color="auto" w:fill="FFFFFF"/>
        <w:spacing w:after="0" w:line="240" w:lineRule="auto"/>
        <w:ind w:firstLine="567"/>
        <w:jc w:val="both"/>
        <w:rPr>
          <w:rFonts w:ascii="Times New Roman" w:eastAsia="Times New Roman" w:hAnsi="Times New Roman" w:cs="Times New Roman"/>
          <w:spacing w:val="10"/>
          <w:sz w:val="24"/>
          <w:szCs w:val="24"/>
        </w:rPr>
      </w:pPr>
    </w:p>
    <w:p w:rsidR="00E51E3C" w:rsidRPr="00E51E3C" w:rsidRDefault="00E51E3C" w:rsidP="00E51E3C">
      <w:pPr>
        <w:shd w:val="clear" w:color="auto" w:fill="FFFFFF"/>
        <w:spacing w:after="0" w:line="240" w:lineRule="auto"/>
        <w:ind w:firstLine="567"/>
        <w:jc w:val="both"/>
        <w:rPr>
          <w:rFonts w:ascii="Times New Roman" w:eastAsia="Times New Roman" w:hAnsi="Times New Roman" w:cs="Times New Roman"/>
          <w:spacing w:val="10"/>
          <w:sz w:val="24"/>
          <w:szCs w:val="24"/>
        </w:rPr>
      </w:pPr>
    </w:p>
    <w:p w:rsidR="00E51E3C" w:rsidRPr="00E51E3C" w:rsidRDefault="00E51E3C" w:rsidP="00E51E3C">
      <w:pPr>
        <w:shd w:val="clear" w:color="auto" w:fill="FFFFFF"/>
        <w:spacing w:after="0" w:line="240" w:lineRule="auto"/>
        <w:ind w:firstLine="567"/>
        <w:jc w:val="center"/>
        <w:rPr>
          <w:rFonts w:ascii="Times New Roman" w:eastAsia="Times New Roman" w:hAnsi="Times New Roman" w:cs="Times New Roman"/>
          <w:b/>
          <w:spacing w:val="10"/>
          <w:sz w:val="24"/>
          <w:szCs w:val="24"/>
        </w:rPr>
      </w:pPr>
      <w:r w:rsidRPr="00E51E3C">
        <w:rPr>
          <w:rFonts w:ascii="Times New Roman" w:eastAsia="Times New Roman" w:hAnsi="Times New Roman" w:cs="Times New Roman"/>
          <w:b/>
          <w:spacing w:val="10"/>
          <w:sz w:val="24"/>
          <w:szCs w:val="24"/>
        </w:rPr>
        <w:t>РЕГЛАМЕНТ</w:t>
      </w:r>
    </w:p>
    <w:p w:rsidR="00E51E3C" w:rsidRPr="00E51E3C" w:rsidRDefault="00E51E3C" w:rsidP="00E51E3C">
      <w:pPr>
        <w:shd w:val="clear" w:color="auto" w:fill="FFFFFF"/>
        <w:spacing w:after="0" w:line="240" w:lineRule="auto"/>
        <w:ind w:firstLine="567"/>
        <w:jc w:val="center"/>
        <w:rPr>
          <w:rFonts w:ascii="Times New Roman" w:eastAsia="Times New Roman" w:hAnsi="Times New Roman" w:cs="Times New Roman"/>
          <w:b/>
          <w:spacing w:val="10"/>
          <w:sz w:val="24"/>
          <w:szCs w:val="24"/>
        </w:rPr>
      </w:pPr>
      <w:r w:rsidRPr="00E51E3C">
        <w:rPr>
          <w:rFonts w:ascii="Times New Roman" w:eastAsia="Times New Roman" w:hAnsi="Times New Roman" w:cs="Times New Roman"/>
          <w:b/>
          <w:spacing w:val="10"/>
          <w:sz w:val="24"/>
          <w:szCs w:val="24"/>
        </w:rPr>
        <w:t>СОВЕТА МУНИЦИПАЛЬНОГО ОБРАЗОВАНИЯ</w:t>
      </w:r>
    </w:p>
    <w:p w:rsidR="00E51E3C" w:rsidRPr="00E51E3C" w:rsidRDefault="00E51E3C" w:rsidP="00E51E3C">
      <w:pPr>
        <w:shd w:val="clear" w:color="auto" w:fill="FFFFFF"/>
        <w:spacing w:after="0" w:line="240" w:lineRule="auto"/>
        <w:ind w:firstLine="567"/>
        <w:jc w:val="center"/>
        <w:rPr>
          <w:rFonts w:ascii="Times New Roman" w:eastAsia="Times New Roman" w:hAnsi="Times New Roman" w:cs="Times New Roman"/>
          <w:b/>
          <w:spacing w:val="10"/>
          <w:sz w:val="24"/>
          <w:szCs w:val="24"/>
        </w:rPr>
      </w:pPr>
      <w:r w:rsidRPr="00E51E3C">
        <w:rPr>
          <w:rFonts w:ascii="Times New Roman" w:eastAsia="Times New Roman" w:hAnsi="Times New Roman" w:cs="Times New Roman"/>
          <w:b/>
          <w:spacing w:val="10"/>
          <w:sz w:val="24"/>
          <w:szCs w:val="24"/>
        </w:rPr>
        <w:t>«СИЗОБУГОРСКИЙ СЕЛЬСОВЕТ»</w:t>
      </w:r>
    </w:p>
    <w:p w:rsidR="00E51E3C" w:rsidRPr="00E51E3C" w:rsidRDefault="00E51E3C" w:rsidP="00E51E3C">
      <w:pPr>
        <w:shd w:val="clear" w:color="auto" w:fill="FFFFFF"/>
        <w:spacing w:after="0" w:line="240" w:lineRule="auto"/>
        <w:ind w:firstLine="567"/>
        <w:jc w:val="both"/>
        <w:rPr>
          <w:rFonts w:ascii="Times New Roman" w:eastAsia="Times New Roman" w:hAnsi="Times New Roman" w:cs="Times New Roman"/>
          <w:spacing w:val="10"/>
          <w:sz w:val="24"/>
          <w:szCs w:val="24"/>
        </w:rPr>
      </w:pPr>
    </w:p>
    <w:p w:rsidR="00E51E3C" w:rsidRPr="00E51E3C" w:rsidRDefault="00E51E3C" w:rsidP="00E51E3C">
      <w:pPr>
        <w:shd w:val="clear" w:color="auto" w:fill="FFFFFF"/>
        <w:spacing w:after="0" w:line="240" w:lineRule="auto"/>
        <w:ind w:firstLine="567"/>
        <w:jc w:val="both"/>
        <w:rPr>
          <w:rFonts w:ascii="Times New Roman" w:eastAsia="Times New Roman" w:hAnsi="Times New Roman" w:cs="Times New Roman"/>
          <w:spacing w:val="10"/>
          <w:sz w:val="24"/>
          <w:szCs w:val="24"/>
        </w:rPr>
      </w:pPr>
    </w:p>
    <w:p w:rsidR="00E51E3C" w:rsidRPr="00E51E3C" w:rsidRDefault="00E51E3C" w:rsidP="00E51E3C">
      <w:pPr>
        <w:shd w:val="clear" w:color="auto" w:fill="FFFFFF"/>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pacing w:val="10"/>
          <w:sz w:val="24"/>
          <w:szCs w:val="24"/>
        </w:rPr>
        <w:t xml:space="preserve">1. Совет </w:t>
      </w:r>
      <w:r w:rsidRPr="00E51E3C">
        <w:rPr>
          <w:rFonts w:ascii="Times New Roman" w:eastAsia="Times New Roman" w:hAnsi="Times New Roman" w:cs="Times New Roman"/>
          <w:spacing w:val="-2"/>
          <w:sz w:val="24"/>
          <w:szCs w:val="24"/>
        </w:rPr>
        <w:t xml:space="preserve">состоит из 11 депутатов, избранных </w:t>
      </w:r>
      <w:r w:rsidRPr="00E51E3C">
        <w:rPr>
          <w:rFonts w:ascii="Times New Roman" w:eastAsia="Times New Roman" w:hAnsi="Times New Roman" w:cs="Times New Roman"/>
          <w:spacing w:val="-3"/>
          <w:sz w:val="24"/>
          <w:szCs w:val="24"/>
        </w:rPr>
        <w:t xml:space="preserve">установленным порядком, обладающих статусом члена Совета с правом решающего </w:t>
      </w:r>
      <w:r w:rsidRPr="00E51E3C">
        <w:rPr>
          <w:rFonts w:ascii="Times New Roman" w:eastAsia="Times New Roman" w:hAnsi="Times New Roman" w:cs="Times New Roman"/>
          <w:spacing w:val="-2"/>
          <w:sz w:val="24"/>
          <w:szCs w:val="24"/>
        </w:rPr>
        <w:t>голоса по вопросам установленной компетенции.</w:t>
      </w:r>
    </w:p>
    <w:p w:rsidR="00E51E3C" w:rsidRPr="00E51E3C" w:rsidRDefault="00E51E3C" w:rsidP="00E51E3C">
      <w:pPr>
        <w:widowControl w:val="0"/>
        <w:numPr>
          <w:ilvl w:val="0"/>
          <w:numId w:val="2"/>
        </w:numPr>
        <w:shd w:val="clear" w:color="auto" w:fill="FFFFFF"/>
        <w:tabs>
          <w:tab w:val="left" w:pos="710"/>
        </w:tabs>
        <w:autoSpaceDE w:val="0"/>
        <w:autoSpaceDN w:val="0"/>
        <w:adjustRightInd w:val="0"/>
        <w:spacing w:after="0" w:line="240" w:lineRule="auto"/>
        <w:ind w:firstLine="567"/>
        <w:jc w:val="both"/>
        <w:rPr>
          <w:rFonts w:ascii="Times New Roman" w:eastAsia="Times New Roman" w:hAnsi="Times New Roman" w:cs="Times New Roman"/>
          <w:spacing w:val="-16"/>
          <w:sz w:val="24"/>
          <w:szCs w:val="24"/>
        </w:rPr>
      </w:pPr>
      <w:r w:rsidRPr="00E51E3C">
        <w:rPr>
          <w:rFonts w:ascii="Times New Roman" w:eastAsia="Times New Roman" w:hAnsi="Times New Roman" w:cs="Times New Roman"/>
          <w:spacing w:val="3"/>
          <w:sz w:val="24"/>
          <w:szCs w:val="24"/>
        </w:rPr>
        <w:t xml:space="preserve">Деятельность Совета муниципального образования «Сизобугорский сельсовет» (далее - Совета) </w:t>
      </w:r>
      <w:r w:rsidRPr="00E51E3C">
        <w:rPr>
          <w:rFonts w:ascii="Times New Roman" w:eastAsia="Times New Roman" w:hAnsi="Times New Roman" w:cs="Times New Roman"/>
          <w:spacing w:val="-4"/>
          <w:sz w:val="24"/>
          <w:szCs w:val="24"/>
        </w:rPr>
        <w:t xml:space="preserve">осуществляется   в  соответствии с Конституцией Российской  Федерации, </w:t>
      </w:r>
      <w:r w:rsidRPr="00E51E3C">
        <w:rPr>
          <w:rFonts w:ascii="Times New Roman" w:eastAsia="Times New Roman" w:hAnsi="Times New Roman" w:cs="Times New Roman"/>
          <w:sz w:val="24"/>
          <w:szCs w:val="24"/>
        </w:rPr>
        <w:t xml:space="preserve">законодательством Российской Федерации, законами Астраханской </w:t>
      </w:r>
      <w:r w:rsidRPr="00E51E3C">
        <w:rPr>
          <w:rFonts w:ascii="Times New Roman" w:eastAsia="Times New Roman" w:hAnsi="Times New Roman" w:cs="Times New Roman"/>
          <w:spacing w:val="-1"/>
          <w:sz w:val="24"/>
          <w:szCs w:val="24"/>
        </w:rPr>
        <w:t>области, Уставом МО «</w:t>
      </w:r>
      <w:r w:rsidRPr="00E51E3C">
        <w:rPr>
          <w:rFonts w:ascii="Times New Roman" w:eastAsia="Times New Roman" w:hAnsi="Times New Roman" w:cs="Times New Roman"/>
          <w:spacing w:val="4"/>
          <w:sz w:val="24"/>
          <w:szCs w:val="24"/>
        </w:rPr>
        <w:t>Сизобугорский сельсовет» Володарского района</w:t>
      </w:r>
      <w:r w:rsidRPr="00E51E3C">
        <w:rPr>
          <w:rFonts w:ascii="Times New Roman" w:eastAsia="Times New Roman" w:hAnsi="Times New Roman" w:cs="Times New Roman"/>
          <w:spacing w:val="-1"/>
          <w:sz w:val="24"/>
          <w:szCs w:val="24"/>
        </w:rPr>
        <w:t xml:space="preserve">, иными </w:t>
      </w:r>
      <w:r w:rsidRPr="00E51E3C">
        <w:rPr>
          <w:rFonts w:ascii="Times New Roman" w:eastAsia="Times New Roman" w:hAnsi="Times New Roman" w:cs="Times New Roman"/>
          <w:spacing w:val="-2"/>
          <w:sz w:val="24"/>
          <w:szCs w:val="24"/>
        </w:rPr>
        <w:t>нормативно-правовыми актами Совета и настоящим Регламентом.</w:t>
      </w:r>
    </w:p>
    <w:p w:rsidR="00E51E3C" w:rsidRPr="00E51E3C" w:rsidRDefault="00E51E3C" w:rsidP="00E51E3C">
      <w:pPr>
        <w:widowControl w:val="0"/>
        <w:numPr>
          <w:ilvl w:val="0"/>
          <w:numId w:val="2"/>
        </w:numPr>
        <w:shd w:val="clear" w:color="auto" w:fill="FFFFFF"/>
        <w:tabs>
          <w:tab w:val="left" w:pos="710"/>
        </w:tabs>
        <w:autoSpaceDE w:val="0"/>
        <w:autoSpaceDN w:val="0"/>
        <w:adjustRightInd w:val="0"/>
        <w:spacing w:after="0" w:line="240" w:lineRule="auto"/>
        <w:ind w:firstLine="567"/>
        <w:jc w:val="both"/>
        <w:rPr>
          <w:rFonts w:ascii="Times New Roman" w:eastAsia="Times New Roman" w:hAnsi="Times New Roman" w:cs="Times New Roman"/>
          <w:spacing w:val="-9"/>
          <w:sz w:val="24"/>
          <w:szCs w:val="24"/>
        </w:rPr>
      </w:pPr>
      <w:r w:rsidRPr="00E51E3C">
        <w:rPr>
          <w:rFonts w:ascii="Times New Roman" w:eastAsia="Times New Roman" w:hAnsi="Times New Roman" w:cs="Times New Roman"/>
          <w:spacing w:val="2"/>
          <w:sz w:val="24"/>
          <w:szCs w:val="24"/>
        </w:rPr>
        <w:t xml:space="preserve">Настоящий Регламент определяет порядок проведения заседаний Совета и </w:t>
      </w:r>
      <w:r w:rsidRPr="00E51E3C">
        <w:rPr>
          <w:rFonts w:ascii="Times New Roman" w:eastAsia="Times New Roman" w:hAnsi="Times New Roman" w:cs="Times New Roman"/>
          <w:spacing w:val="-3"/>
          <w:sz w:val="24"/>
          <w:szCs w:val="24"/>
        </w:rPr>
        <w:t>обязателен для соблюдения всеми присутствующими на заседании.</w:t>
      </w:r>
    </w:p>
    <w:p w:rsidR="00E51E3C" w:rsidRPr="00E51E3C" w:rsidRDefault="00E51E3C" w:rsidP="00E51E3C">
      <w:pPr>
        <w:widowControl w:val="0"/>
        <w:numPr>
          <w:ilvl w:val="0"/>
          <w:numId w:val="2"/>
        </w:numPr>
        <w:shd w:val="clear" w:color="auto" w:fill="FFFFFF"/>
        <w:tabs>
          <w:tab w:val="left" w:pos="710"/>
        </w:tabs>
        <w:autoSpaceDE w:val="0"/>
        <w:autoSpaceDN w:val="0"/>
        <w:adjustRightInd w:val="0"/>
        <w:spacing w:after="0" w:line="240" w:lineRule="auto"/>
        <w:ind w:firstLine="567"/>
        <w:jc w:val="both"/>
        <w:rPr>
          <w:rFonts w:ascii="Times New Roman" w:eastAsia="Times New Roman" w:hAnsi="Times New Roman" w:cs="Times New Roman"/>
          <w:spacing w:val="-11"/>
          <w:sz w:val="24"/>
          <w:szCs w:val="24"/>
        </w:rPr>
      </w:pPr>
      <w:r w:rsidRPr="00E51E3C">
        <w:rPr>
          <w:rFonts w:ascii="Times New Roman" w:eastAsia="Times New Roman" w:hAnsi="Times New Roman" w:cs="Times New Roman"/>
          <w:spacing w:val="-3"/>
          <w:sz w:val="24"/>
          <w:szCs w:val="24"/>
        </w:rPr>
        <w:t xml:space="preserve">Заседание правомочно, если на нем присутствуют не менее 50% его членов, считая главу муниципального образования. </w:t>
      </w:r>
    </w:p>
    <w:p w:rsidR="00E51E3C" w:rsidRPr="00E51E3C" w:rsidRDefault="00E51E3C" w:rsidP="00E51E3C">
      <w:pPr>
        <w:widowControl w:val="0"/>
        <w:numPr>
          <w:ilvl w:val="0"/>
          <w:numId w:val="2"/>
        </w:numPr>
        <w:shd w:val="clear" w:color="auto" w:fill="FFFFFF"/>
        <w:tabs>
          <w:tab w:val="left" w:pos="710"/>
        </w:tabs>
        <w:autoSpaceDE w:val="0"/>
        <w:autoSpaceDN w:val="0"/>
        <w:adjustRightInd w:val="0"/>
        <w:spacing w:after="0" w:line="240" w:lineRule="auto"/>
        <w:ind w:firstLine="567"/>
        <w:jc w:val="both"/>
        <w:rPr>
          <w:rFonts w:ascii="Times New Roman" w:eastAsia="Times New Roman" w:hAnsi="Times New Roman" w:cs="Times New Roman"/>
          <w:spacing w:val="-13"/>
          <w:sz w:val="24"/>
          <w:szCs w:val="24"/>
        </w:rPr>
      </w:pPr>
      <w:r w:rsidRPr="00E51E3C">
        <w:rPr>
          <w:rFonts w:ascii="Times New Roman" w:eastAsia="Times New Roman" w:hAnsi="Times New Roman" w:cs="Times New Roman"/>
          <w:spacing w:val="3"/>
          <w:sz w:val="24"/>
          <w:szCs w:val="24"/>
        </w:rPr>
        <w:t xml:space="preserve">Заседания Совета депутатов являются открытыми. Совет депутатов может принять решение о проведении </w:t>
      </w:r>
      <w:r w:rsidRPr="00E51E3C">
        <w:rPr>
          <w:rFonts w:ascii="Times New Roman" w:eastAsia="Times New Roman" w:hAnsi="Times New Roman" w:cs="Times New Roman"/>
          <w:spacing w:val="-2"/>
          <w:sz w:val="24"/>
          <w:szCs w:val="24"/>
        </w:rPr>
        <w:t>закрытого заседания  или о закрытом рассмотрении отдельных вопросов повестки дня.</w:t>
      </w:r>
    </w:p>
    <w:p w:rsidR="00E51E3C" w:rsidRPr="00E51E3C" w:rsidRDefault="00E51E3C" w:rsidP="00E51E3C">
      <w:pPr>
        <w:widowControl w:val="0"/>
        <w:numPr>
          <w:ilvl w:val="0"/>
          <w:numId w:val="2"/>
        </w:numPr>
        <w:shd w:val="clear" w:color="auto" w:fill="FFFFFF"/>
        <w:tabs>
          <w:tab w:val="left" w:pos="710"/>
        </w:tabs>
        <w:autoSpaceDE w:val="0"/>
        <w:autoSpaceDN w:val="0"/>
        <w:adjustRightInd w:val="0"/>
        <w:spacing w:after="0" w:line="240" w:lineRule="auto"/>
        <w:ind w:firstLine="567"/>
        <w:jc w:val="both"/>
        <w:rPr>
          <w:rFonts w:ascii="Times New Roman" w:eastAsia="Times New Roman" w:hAnsi="Times New Roman" w:cs="Times New Roman"/>
          <w:iCs/>
          <w:spacing w:val="-13"/>
          <w:sz w:val="24"/>
          <w:szCs w:val="24"/>
        </w:rPr>
      </w:pPr>
      <w:r w:rsidRPr="00E51E3C">
        <w:rPr>
          <w:rFonts w:ascii="Times New Roman" w:eastAsia="Times New Roman" w:hAnsi="Times New Roman" w:cs="Times New Roman"/>
          <w:sz w:val="24"/>
          <w:szCs w:val="24"/>
        </w:rPr>
        <w:t xml:space="preserve">Совет принимает  акты в форме </w:t>
      </w:r>
      <w:r w:rsidRPr="00E51E3C">
        <w:rPr>
          <w:rFonts w:ascii="Times New Roman" w:eastAsia="Times New Roman" w:hAnsi="Times New Roman" w:cs="Times New Roman"/>
          <w:spacing w:val="-9"/>
          <w:sz w:val="24"/>
          <w:szCs w:val="24"/>
        </w:rPr>
        <w:t>Решений.</w:t>
      </w:r>
      <w:r w:rsidRPr="00E51E3C">
        <w:rPr>
          <w:rFonts w:ascii="Times New Roman" w:eastAsia="Times New Roman" w:hAnsi="Times New Roman" w:cs="Times New Roman"/>
          <w:sz w:val="24"/>
          <w:szCs w:val="24"/>
        </w:rPr>
        <w:tab/>
      </w:r>
    </w:p>
    <w:p w:rsidR="00E51E3C" w:rsidRPr="00E51E3C" w:rsidRDefault="00E51E3C" w:rsidP="00E51E3C">
      <w:pPr>
        <w:widowControl w:val="0"/>
        <w:numPr>
          <w:ilvl w:val="0"/>
          <w:numId w:val="2"/>
        </w:numPr>
        <w:shd w:val="clear" w:color="auto" w:fill="FFFFFF"/>
        <w:tabs>
          <w:tab w:val="left" w:pos="71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pacing w:val="-4"/>
          <w:sz w:val="24"/>
          <w:szCs w:val="24"/>
        </w:rPr>
        <w:t xml:space="preserve">Существенное нарушение настоящего   Регламента   при   принятии   решения </w:t>
      </w:r>
      <w:r w:rsidRPr="00E51E3C">
        <w:rPr>
          <w:rFonts w:ascii="Times New Roman" w:eastAsia="Times New Roman" w:hAnsi="Times New Roman" w:cs="Times New Roman"/>
          <w:spacing w:val="-2"/>
          <w:sz w:val="24"/>
          <w:szCs w:val="24"/>
        </w:rPr>
        <w:t xml:space="preserve">Советом является основанием для признания такого решения недействительным или </w:t>
      </w:r>
      <w:r w:rsidRPr="00E51E3C">
        <w:rPr>
          <w:rFonts w:ascii="Times New Roman" w:eastAsia="Times New Roman" w:hAnsi="Times New Roman" w:cs="Times New Roman"/>
          <w:spacing w:val="-3"/>
          <w:sz w:val="24"/>
          <w:szCs w:val="24"/>
        </w:rPr>
        <w:t xml:space="preserve">для его отмены. </w:t>
      </w:r>
      <w:r w:rsidRPr="00E51E3C">
        <w:rPr>
          <w:rFonts w:ascii="Times New Roman" w:eastAsia="Times New Roman" w:hAnsi="Times New Roman" w:cs="Times New Roman"/>
          <w:spacing w:val="-5"/>
          <w:sz w:val="24"/>
          <w:szCs w:val="24"/>
        </w:rPr>
        <w:t xml:space="preserve">Решение о признании нарушения Регламента существенным принимается </w:t>
      </w:r>
      <w:r w:rsidRPr="00E51E3C">
        <w:rPr>
          <w:rFonts w:ascii="Times New Roman" w:eastAsia="Times New Roman" w:hAnsi="Times New Roman" w:cs="Times New Roman"/>
          <w:spacing w:val="-3"/>
          <w:sz w:val="24"/>
          <w:szCs w:val="24"/>
        </w:rPr>
        <w:t xml:space="preserve">большинством голосов от принявших участие в голосовании при условии, что в </w:t>
      </w:r>
      <w:r w:rsidRPr="00E51E3C">
        <w:rPr>
          <w:rFonts w:ascii="Times New Roman" w:eastAsia="Times New Roman" w:hAnsi="Times New Roman" w:cs="Times New Roman"/>
          <w:spacing w:val="-2"/>
          <w:sz w:val="24"/>
          <w:szCs w:val="24"/>
        </w:rPr>
        <w:t>голосовании участвовало не менее 2/3 от избранного числа депутатов Совета.</w:t>
      </w:r>
    </w:p>
    <w:p w:rsidR="00E51E3C" w:rsidRPr="00E51E3C" w:rsidRDefault="00E51E3C" w:rsidP="00E51E3C">
      <w:pPr>
        <w:shd w:val="clear" w:color="auto" w:fill="FFFFFF"/>
        <w:tabs>
          <w:tab w:val="left" w:pos="710"/>
        </w:tabs>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pacing w:val="-18"/>
          <w:sz w:val="24"/>
          <w:szCs w:val="24"/>
        </w:rPr>
        <w:t>8.</w:t>
      </w:r>
      <w:r w:rsidRPr="00E51E3C">
        <w:rPr>
          <w:rFonts w:ascii="Times New Roman" w:eastAsia="Times New Roman" w:hAnsi="Times New Roman" w:cs="Times New Roman"/>
          <w:sz w:val="24"/>
          <w:szCs w:val="24"/>
        </w:rPr>
        <w:tab/>
        <w:t xml:space="preserve">Настоящий Регламент может быть </w:t>
      </w:r>
      <w:r w:rsidRPr="00E51E3C">
        <w:rPr>
          <w:rFonts w:ascii="Times New Roman" w:eastAsia="Times New Roman" w:hAnsi="Times New Roman" w:cs="Times New Roman"/>
          <w:spacing w:val="2"/>
          <w:sz w:val="24"/>
          <w:szCs w:val="24"/>
        </w:rPr>
        <w:t xml:space="preserve">изменен  и/или дополнен  по </w:t>
      </w:r>
      <w:r w:rsidRPr="00E51E3C">
        <w:rPr>
          <w:rFonts w:ascii="Times New Roman" w:eastAsia="Times New Roman" w:hAnsi="Times New Roman" w:cs="Times New Roman"/>
          <w:spacing w:val="-3"/>
          <w:sz w:val="24"/>
          <w:szCs w:val="24"/>
        </w:rPr>
        <w:t>Решению, принятому более чем половиной от числа присутствующих членов Совета депутатов. Решение о внесении изменений и дополнений в настоящий Регламент вступает в силу с момента принятия. Вопрос о внесении изменений и дополнений в настоящий Регламент в повестке дня заседания Совета депутатов включается первым.</w:t>
      </w:r>
    </w:p>
    <w:p w:rsidR="00E51E3C" w:rsidRPr="00E51E3C" w:rsidRDefault="00E51E3C" w:rsidP="00E51E3C">
      <w:pPr>
        <w:shd w:val="clear" w:color="auto" w:fill="FFFFFF"/>
        <w:spacing w:after="0" w:line="240" w:lineRule="auto"/>
        <w:ind w:firstLine="567"/>
        <w:jc w:val="center"/>
        <w:rPr>
          <w:rFonts w:ascii="Times New Roman" w:eastAsia="Times New Roman" w:hAnsi="Times New Roman" w:cs="Times New Roman"/>
          <w:b/>
          <w:spacing w:val="7"/>
          <w:sz w:val="24"/>
          <w:szCs w:val="24"/>
        </w:rPr>
      </w:pPr>
      <w:r w:rsidRPr="00E51E3C">
        <w:rPr>
          <w:rFonts w:ascii="Times New Roman" w:eastAsia="Times New Roman" w:hAnsi="Times New Roman" w:cs="Times New Roman"/>
          <w:b/>
          <w:spacing w:val="7"/>
          <w:sz w:val="24"/>
          <w:szCs w:val="24"/>
        </w:rPr>
        <w:t>ПОРЯДОК СОЗЫВА И ПРОВЕДЕНИЯ ЗАСЕДАНИЙ</w:t>
      </w:r>
    </w:p>
    <w:p w:rsidR="00E51E3C" w:rsidRPr="00E51E3C" w:rsidRDefault="00E51E3C" w:rsidP="00E51E3C">
      <w:pPr>
        <w:shd w:val="clear" w:color="auto" w:fill="FFFFFF"/>
        <w:tabs>
          <w:tab w:val="left" w:pos="710"/>
        </w:tabs>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pacing w:val="-13"/>
          <w:sz w:val="24"/>
          <w:szCs w:val="24"/>
        </w:rPr>
        <w:t>9.</w:t>
      </w:r>
      <w:r w:rsidRPr="00E51E3C">
        <w:rPr>
          <w:rFonts w:ascii="Times New Roman" w:eastAsia="Times New Roman" w:hAnsi="Times New Roman" w:cs="Times New Roman"/>
          <w:sz w:val="24"/>
          <w:szCs w:val="24"/>
        </w:rPr>
        <w:tab/>
      </w:r>
      <w:r w:rsidRPr="00E51E3C">
        <w:rPr>
          <w:rFonts w:ascii="Times New Roman" w:eastAsia="Times New Roman" w:hAnsi="Times New Roman" w:cs="Times New Roman"/>
          <w:spacing w:val="3"/>
          <w:sz w:val="24"/>
          <w:szCs w:val="24"/>
        </w:rPr>
        <w:t>Заседания Совета проводятся не реже 1 раза в квартал и созываются Председателем Совета муниципального образования «Сизобугорский сельсовет» и/или Главой муниципального образования «Сизобугорский сельсовет»</w:t>
      </w:r>
      <w:r w:rsidRPr="00E51E3C">
        <w:rPr>
          <w:rFonts w:ascii="Times New Roman" w:eastAsia="Times New Roman" w:hAnsi="Times New Roman" w:cs="Times New Roman"/>
          <w:spacing w:val="2"/>
          <w:sz w:val="24"/>
          <w:szCs w:val="24"/>
        </w:rPr>
        <w:t xml:space="preserve">. </w:t>
      </w:r>
    </w:p>
    <w:p w:rsidR="00E51E3C" w:rsidRPr="00E51E3C" w:rsidRDefault="00E51E3C" w:rsidP="00E51E3C">
      <w:pPr>
        <w:shd w:val="clear" w:color="auto" w:fill="FFFFFF"/>
        <w:tabs>
          <w:tab w:val="left" w:pos="782"/>
        </w:tabs>
        <w:spacing w:after="0" w:line="240" w:lineRule="auto"/>
        <w:ind w:firstLine="567"/>
        <w:jc w:val="both"/>
        <w:rPr>
          <w:rFonts w:ascii="Times New Roman" w:eastAsia="Times New Roman" w:hAnsi="Times New Roman" w:cs="Times New Roman"/>
          <w:spacing w:val="-3"/>
          <w:sz w:val="24"/>
          <w:szCs w:val="24"/>
        </w:rPr>
      </w:pPr>
      <w:r w:rsidRPr="00E51E3C">
        <w:rPr>
          <w:rFonts w:ascii="Times New Roman" w:eastAsia="Times New Roman" w:hAnsi="Times New Roman" w:cs="Times New Roman"/>
          <w:spacing w:val="-20"/>
          <w:sz w:val="24"/>
          <w:szCs w:val="24"/>
        </w:rPr>
        <w:t>10.</w:t>
      </w:r>
      <w:r w:rsidRPr="00E51E3C">
        <w:rPr>
          <w:rFonts w:ascii="Times New Roman" w:eastAsia="Times New Roman" w:hAnsi="Times New Roman" w:cs="Times New Roman"/>
          <w:sz w:val="24"/>
          <w:szCs w:val="24"/>
        </w:rPr>
        <w:tab/>
      </w:r>
      <w:r w:rsidRPr="00E51E3C">
        <w:rPr>
          <w:rFonts w:ascii="Times New Roman" w:eastAsia="Times New Roman" w:hAnsi="Times New Roman" w:cs="Times New Roman"/>
          <w:spacing w:val="2"/>
          <w:sz w:val="24"/>
          <w:szCs w:val="24"/>
        </w:rPr>
        <w:t xml:space="preserve">Внеочередные заседания созываются Председателем Совета муниципального образования «Сизобугорский сельсовет», Главой муниципального образования «Сизобугорский сельсовет» или по инициативе не </w:t>
      </w:r>
      <w:r w:rsidRPr="00E51E3C">
        <w:rPr>
          <w:rFonts w:ascii="Times New Roman" w:eastAsia="Times New Roman" w:hAnsi="Times New Roman" w:cs="Times New Roman"/>
          <w:spacing w:val="-3"/>
          <w:sz w:val="24"/>
          <w:szCs w:val="24"/>
        </w:rPr>
        <w:t>менее чем двух третей избранных депутатов.</w:t>
      </w:r>
    </w:p>
    <w:p w:rsidR="00E51E3C" w:rsidRPr="00E51E3C" w:rsidRDefault="00E51E3C" w:rsidP="00E51E3C">
      <w:pPr>
        <w:shd w:val="clear" w:color="auto" w:fill="FFFFFF"/>
        <w:tabs>
          <w:tab w:val="left" w:pos="782"/>
        </w:tabs>
        <w:spacing w:after="0" w:line="240" w:lineRule="auto"/>
        <w:ind w:firstLine="567"/>
        <w:jc w:val="both"/>
        <w:rPr>
          <w:rFonts w:ascii="Times New Roman" w:eastAsia="Times New Roman" w:hAnsi="Times New Roman" w:cs="Times New Roman"/>
          <w:spacing w:val="-2"/>
          <w:sz w:val="24"/>
          <w:szCs w:val="24"/>
        </w:rPr>
      </w:pPr>
      <w:r w:rsidRPr="00E51E3C">
        <w:rPr>
          <w:rFonts w:ascii="Times New Roman" w:eastAsia="Times New Roman" w:hAnsi="Times New Roman" w:cs="Times New Roman"/>
          <w:spacing w:val="-2"/>
          <w:sz w:val="24"/>
          <w:szCs w:val="24"/>
        </w:rPr>
        <w:t xml:space="preserve">Требование о созыве внеочередного заседания по инициативе депутатов </w:t>
      </w:r>
      <w:r w:rsidRPr="00E51E3C">
        <w:rPr>
          <w:rFonts w:ascii="Times New Roman" w:eastAsia="Times New Roman" w:hAnsi="Times New Roman" w:cs="Times New Roman"/>
          <w:spacing w:val="4"/>
          <w:sz w:val="24"/>
          <w:szCs w:val="24"/>
        </w:rPr>
        <w:t xml:space="preserve">направляется председателю Совета в письменном виде с указанием предлагаемых к </w:t>
      </w:r>
      <w:r w:rsidRPr="00E51E3C">
        <w:rPr>
          <w:rFonts w:ascii="Times New Roman" w:eastAsia="Times New Roman" w:hAnsi="Times New Roman" w:cs="Times New Roman"/>
          <w:spacing w:val="-2"/>
          <w:sz w:val="24"/>
          <w:szCs w:val="24"/>
        </w:rPr>
        <w:t>рассмотрению вопросов, а также проектов решений по этим вопросам.</w:t>
      </w:r>
    </w:p>
    <w:p w:rsidR="00E51E3C" w:rsidRPr="00E51E3C" w:rsidRDefault="00E51E3C" w:rsidP="00E51E3C">
      <w:pPr>
        <w:shd w:val="clear" w:color="auto" w:fill="FFFFFF"/>
        <w:tabs>
          <w:tab w:val="left" w:pos="782"/>
        </w:tabs>
        <w:spacing w:after="0" w:line="240" w:lineRule="auto"/>
        <w:ind w:firstLine="567"/>
        <w:jc w:val="both"/>
        <w:rPr>
          <w:rFonts w:ascii="Times New Roman" w:eastAsia="Times New Roman" w:hAnsi="Times New Roman" w:cs="Times New Roman"/>
          <w:spacing w:val="-4"/>
          <w:sz w:val="24"/>
          <w:szCs w:val="24"/>
        </w:rPr>
      </w:pPr>
      <w:r w:rsidRPr="00E51E3C">
        <w:rPr>
          <w:rFonts w:ascii="Times New Roman" w:eastAsia="Times New Roman" w:hAnsi="Times New Roman" w:cs="Times New Roman"/>
          <w:spacing w:val="-2"/>
          <w:sz w:val="24"/>
          <w:szCs w:val="24"/>
        </w:rPr>
        <w:t xml:space="preserve"> </w:t>
      </w:r>
      <w:r w:rsidRPr="00E51E3C">
        <w:rPr>
          <w:rFonts w:ascii="Times New Roman" w:eastAsia="Times New Roman" w:hAnsi="Times New Roman" w:cs="Times New Roman"/>
          <w:spacing w:val="-3"/>
          <w:sz w:val="24"/>
          <w:szCs w:val="24"/>
        </w:rPr>
        <w:t xml:space="preserve">Председатель Совета обязан созвать внеочередное заседание не позднее чем через неделю после получения </w:t>
      </w:r>
      <w:r w:rsidRPr="00E51E3C">
        <w:rPr>
          <w:rFonts w:ascii="Times New Roman" w:eastAsia="Times New Roman" w:hAnsi="Times New Roman" w:cs="Times New Roman"/>
          <w:spacing w:val="-1"/>
          <w:sz w:val="24"/>
          <w:szCs w:val="24"/>
        </w:rPr>
        <w:t>и регистрации требования о его проведении у секретаря Совета.</w:t>
      </w:r>
      <w:r w:rsidRPr="00E51E3C">
        <w:rPr>
          <w:rFonts w:ascii="Times New Roman" w:eastAsia="Times New Roman" w:hAnsi="Times New Roman" w:cs="Times New Roman"/>
          <w:sz w:val="24"/>
          <w:szCs w:val="24"/>
        </w:rPr>
        <w:t xml:space="preserve"> </w:t>
      </w:r>
      <w:r w:rsidRPr="00E51E3C">
        <w:rPr>
          <w:rFonts w:ascii="Times New Roman" w:eastAsia="Times New Roman" w:hAnsi="Times New Roman" w:cs="Times New Roman"/>
          <w:spacing w:val="-4"/>
          <w:sz w:val="24"/>
          <w:szCs w:val="24"/>
        </w:rPr>
        <w:t xml:space="preserve">Решение о проведении внеочередного заседания доводится до сведения всех депутатов вместе с проектом повестки дня и проектами актов Совета не </w:t>
      </w:r>
      <w:proofErr w:type="gramStart"/>
      <w:r w:rsidRPr="00E51E3C">
        <w:rPr>
          <w:rFonts w:ascii="Times New Roman" w:eastAsia="Times New Roman" w:hAnsi="Times New Roman" w:cs="Times New Roman"/>
          <w:spacing w:val="-4"/>
          <w:sz w:val="24"/>
          <w:szCs w:val="24"/>
        </w:rPr>
        <w:t>позднее</w:t>
      </w:r>
      <w:proofErr w:type="gramEnd"/>
      <w:r w:rsidRPr="00E51E3C">
        <w:rPr>
          <w:rFonts w:ascii="Times New Roman" w:eastAsia="Times New Roman" w:hAnsi="Times New Roman" w:cs="Times New Roman"/>
          <w:spacing w:val="-4"/>
          <w:sz w:val="24"/>
          <w:szCs w:val="24"/>
        </w:rPr>
        <w:t xml:space="preserve"> чем за два дня до заседания. </w:t>
      </w:r>
    </w:p>
    <w:p w:rsidR="00E51E3C" w:rsidRPr="00E51E3C" w:rsidRDefault="00E51E3C" w:rsidP="00E51E3C">
      <w:pPr>
        <w:shd w:val="clear" w:color="auto" w:fill="FFFFFF"/>
        <w:tabs>
          <w:tab w:val="left" w:pos="782"/>
        </w:tabs>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pacing w:val="-4"/>
          <w:sz w:val="24"/>
          <w:szCs w:val="24"/>
        </w:rPr>
        <w:lastRenderedPageBreak/>
        <w:t>В исключительных случаях указанный срок может быть сокращен.</w:t>
      </w:r>
    </w:p>
    <w:p w:rsidR="00E51E3C" w:rsidRPr="00E51E3C" w:rsidRDefault="00E51E3C" w:rsidP="00E51E3C">
      <w:pPr>
        <w:widowControl w:val="0"/>
        <w:numPr>
          <w:ilvl w:val="0"/>
          <w:numId w:val="3"/>
        </w:numPr>
        <w:shd w:val="clear" w:color="auto" w:fill="FFFFFF"/>
        <w:tabs>
          <w:tab w:val="left" w:pos="734"/>
        </w:tabs>
        <w:autoSpaceDE w:val="0"/>
        <w:autoSpaceDN w:val="0"/>
        <w:adjustRightInd w:val="0"/>
        <w:spacing w:after="0" w:line="240" w:lineRule="auto"/>
        <w:ind w:firstLine="567"/>
        <w:jc w:val="both"/>
        <w:rPr>
          <w:rFonts w:ascii="Times New Roman" w:eastAsia="Times New Roman" w:hAnsi="Times New Roman" w:cs="Times New Roman"/>
          <w:spacing w:val="-19"/>
          <w:sz w:val="24"/>
          <w:szCs w:val="24"/>
        </w:rPr>
      </w:pPr>
      <w:r w:rsidRPr="00E51E3C">
        <w:rPr>
          <w:rFonts w:ascii="Times New Roman" w:eastAsia="Times New Roman" w:hAnsi="Times New Roman" w:cs="Times New Roman"/>
          <w:spacing w:val="1"/>
          <w:sz w:val="24"/>
          <w:szCs w:val="24"/>
        </w:rPr>
        <w:t xml:space="preserve">В чрезвычайных ситуациях и при чрезвычайных положениях, определяемых </w:t>
      </w:r>
      <w:r w:rsidRPr="00E51E3C">
        <w:rPr>
          <w:rFonts w:ascii="Times New Roman" w:eastAsia="Times New Roman" w:hAnsi="Times New Roman" w:cs="Times New Roman"/>
          <w:spacing w:val="-4"/>
          <w:sz w:val="24"/>
          <w:szCs w:val="24"/>
        </w:rPr>
        <w:t xml:space="preserve">действующим   законодательством,   заседание   Совета   проводится   немедленно по </w:t>
      </w:r>
      <w:r w:rsidRPr="00E51E3C">
        <w:rPr>
          <w:rFonts w:ascii="Times New Roman" w:eastAsia="Times New Roman" w:hAnsi="Times New Roman" w:cs="Times New Roman"/>
          <w:spacing w:val="3"/>
          <w:sz w:val="24"/>
          <w:szCs w:val="24"/>
        </w:rPr>
        <w:t xml:space="preserve">получении сведений о таких ситуациях. Правомочность такого заседания Совета </w:t>
      </w:r>
      <w:r w:rsidRPr="00E51E3C">
        <w:rPr>
          <w:rFonts w:ascii="Times New Roman" w:eastAsia="Times New Roman" w:hAnsi="Times New Roman" w:cs="Times New Roman"/>
          <w:spacing w:val="-3"/>
          <w:sz w:val="24"/>
          <w:szCs w:val="24"/>
        </w:rPr>
        <w:t>устанавливается в соответствии с п. 4 настоящего Регламента.</w:t>
      </w:r>
    </w:p>
    <w:p w:rsidR="00E51E3C" w:rsidRPr="00E51E3C" w:rsidRDefault="00E51E3C" w:rsidP="00E51E3C">
      <w:pPr>
        <w:widowControl w:val="0"/>
        <w:numPr>
          <w:ilvl w:val="0"/>
          <w:numId w:val="3"/>
        </w:numPr>
        <w:shd w:val="clear" w:color="auto" w:fill="FFFFFF"/>
        <w:tabs>
          <w:tab w:val="left" w:pos="734"/>
        </w:tabs>
        <w:autoSpaceDE w:val="0"/>
        <w:autoSpaceDN w:val="0"/>
        <w:adjustRightInd w:val="0"/>
        <w:spacing w:after="0" w:line="240" w:lineRule="auto"/>
        <w:ind w:firstLine="567"/>
        <w:jc w:val="both"/>
        <w:rPr>
          <w:rFonts w:ascii="Times New Roman" w:eastAsia="Times New Roman" w:hAnsi="Times New Roman" w:cs="Times New Roman"/>
          <w:spacing w:val="-19"/>
          <w:sz w:val="24"/>
          <w:szCs w:val="24"/>
        </w:rPr>
      </w:pPr>
      <w:r w:rsidRPr="00E51E3C">
        <w:rPr>
          <w:rFonts w:ascii="Times New Roman" w:eastAsia="Times New Roman" w:hAnsi="Times New Roman" w:cs="Times New Roman"/>
          <w:spacing w:val="-2"/>
          <w:sz w:val="24"/>
          <w:szCs w:val="24"/>
        </w:rPr>
        <w:t xml:space="preserve">Прибывший на заседание депутат отмечается в регистрационном листе. Если по итогам  регистрации заседание Совета депутатов признано не правомочным, то Председатель Совета переносит заседание на другое время, а депутатам сообщается о месте и времени проведения заседания Совета депутатов. </w:t>
      </w:r>
    </w:p>
    <w:p w:rsidR="00E51E3C" w:rsidRPr="00E51E3C" w:rsidRDefault="00E51E3C" w:rsidP="00E51E3C">
      <w:pPr>
        <w:widowControl w:val="0"/>
        <w:numPr>
          <w:ilvl w:val="0"/>
          <w:numId w:val="3"/>
        </w:numPr>
        <w:shd w:val="clear" w:color="auto" w:fill="FFFFFF"/>
        <w:tabs>
          <w:tab w:val="left" w:pos="734"/>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pacing w:val="-4"/>
          <w:sz w:val="24"/>
          <w:szCs w:val="24"/>
        </w:rPr>
        <w:t xml:space="preserve">В   заседании   могут   участвовать   представители   органов государственной </w:t>
      </w:r>
      <w:r w:rsidRPr="00E51E3C">
        <w:rPr>
          <w:rFonts w:ascii="Times New Roman" w:eastAsia="Times New Roman" w:hAnsi="Times New Roman" w:cs="Times New Roman"/>
          <w:sz w:val="24"/>
          <w:szCs w:val="24"/>
        </w:rPr>
        <w:t xml:space="preserve">власти Российской Федерации, депутаты   Федерального   собрания, председатель и </w:t>
      </w:r>
      <w:r w:rsidRPr="00E51E3C">
        <w:rPr>
          <w:rFonts w:ascii="Times New Roman" w:eastAsia="Times New Roman" w:hAnsi="Times New Roman" w:cs="Times New Roman"/>
          <w:spacing w:val="3"/>
          <w:sz w:val="24"/>
          <w:szCs w:val="24"/>
        </w:rPr>
        <w:t xml:space="preserve">депутаты Законодательного собрания Астраханской области, должностные лица </w:t>
      </w:r>
      <w:r w:rsidRPr="00E51E3C">
        <w:rPr>
          <w:rFonts w:ascii="Times New Roman" w:eastAsia="Times New Roman" w:hAnsi="Times New Roman" w:cs="Times New Roman"/>
          <w:spacing w:val="-2"/>
          <w:sz w:val="24"/>
          <w:szCs w:val="24"/>
        </w:rPr>
        <w:t xml:space="preserve">Правительства Астраханской области и МО «Володарский район», а также иные приглашенные лица. </w:t>
      </w:r>
      <w:r w:rsidRPr="00E51E3C">
        <w:rPr>
          <w:rFonts w:ascii="Times New Roman" w:eastAsia="Times New Roman" w:hAnsi="Times New Roman" w:cs="Times New Roman"/>
          <w:spacing w:val="-3"/>
          <w:sz w:val="24"/>
          <w:szCs w:val="24"/>
        </w:rPr>
        <w:t xml:space="preserve">Жители Муниципального образования, желающие принять участие в заседании Совета, </w:t>
      </w:r>
      <w:r w:rsidRPr="00E51E3C">
        <w:rPr>
          <w:rFonts w:ascii="Times New Roman" w:eastAsia="Times New Roman" w:hAnsi="Times New Roman" w:cs="Times New Roman"/>
          <w:spacing w:val="-1"/>
          <w:sz w:val="24"/>
          <w:szCs w:val="24"/>
        </w:rPr>
        <w:t xml:space="preserve">уведомляют о своем намерении аппарат Совета депутатов за </w:t>
      </w:r>
      <w:r w:rsidRPr="00E51E3C">
        <w:rPr>
          <w:rFonts w:ascii="Times New Roman" w:eastAsia="Times New Roman" w:hAnsi="Times New Roman" w:cs="Times New Roman"/>
          <w:spacing w:val="-4"/>
          <w:sz w:val="24"/>
          <w:szCs w:val="24"/>
        </w:rPr>
        <w:t>2 дня до заседания и регистрируются в день заседания при предъявлении паспорта с указанием места постоянной регистрации</w:t>
      </w:r>
      <w:r w:rsidRPr="00E51E3C">
        <w:rPr>
          <w:rFonts w:ascii="Times New Roman" w:eastAsia="Times New Roman" w:hAnsi="Times New Roman" w:cs="Times New Roman"/>
          <w:spacing w:val="-3"/>
          <w:sz w:val="24"/>
          <w:szCs w:val="24"/>
        </w:rPr>
        <w:t xml:space="preserve">. При отсутствии свободных мест в зале заседаний, регистрация и допуск в </w:t>
      </w:r>
      <w:r w:rsidRPr="00E51E3C">
        <w:rPr>
          <w:rFonts w:ascii="Times New Roman" w:eastAsia="Times New Roman" w:hAnsi="Times New Roman" w:cs="Times New Roman"/>
          <w:spacing w:val="-2"/>
          <w:sz w:val="24"/>
          <w:szCs w:val="24"/>
        </w:rPr>
        <w:t>зал прекращаются.</w:t>
      </w:r>
    </w:p>
    <w:p w:rsidR="00E51E3C" w:rsidRPr="00E51E3C" w:rsidRDefault="00E51E3C" w:rsidP="00E51E3C">
      <w:pPr>
        <w:widowControl w:val="0"/>
        <w:numPr>
          <w:ilvl w:val="0"/>
          <w:numId w:val="4"/>
        </w:numPr>
        <w:shd w:val="clear" w:color="auto" w:fill="FFFFFF"/>
        <w:tabs>
          <w:tab w:val="left" w:pos="739"/>
        </w:tabs>
        <w:autoSpaceDE w:val="0"/>
        <w:autoSpaceDN w:val="0"/>
        <w:adjustRightInd w:val="0"/>
        <w:spacing w:after="0" w:line="240" w:lineRule="auto"/>
        <w:ind w:firstLine="567"/>
        <w:jc w:val="both"/>
        <w:rPr>
          <w:rFonts w:ascii="Times New Roman" w:eastAsia="Times New Roman" w:hAnsi="Times New Roman" w:cs="Times New Roman"/>
          <w:spacing w:val="-2"/>
          <w:sz w:val="24"/>
          <w:szCs w:val="24"/>
        </w:rPr>
      </w:pPr>
      <w:r w:rsidRPr="00E51E3C">
        <w:rPr>
          <w:rFonts w:ascii="Times New Roman" w:eastAsia="Times New Roman" w:hAnsi="Times New Roman" w:cs="Times New Roman"/>
          <w:spacing w:val="-2"/>
          <w:sz w:val="24"/>
          <w:szCs w:val="24"/>
        </w:rPr>
        <w:t>На заседания Совета депутатов приглашаются Глава администрации, руководители структурных подразделений администрации</w:t>
      </w:r>
      <w:r w:rsidRPr="00E51E3C">
        <w:rPr>
          <w:rFonts w:ascii="Times New Roman" w:eastAsia="Times New Roman" w:hAnsi="Times New Roman" w:cs="Times New Roman"/>
          <w:spacing w:val="4"/>
          <w:sz w:val="24"/>
          <w:szCs w:val="24"/>
        </w:rPr>
        <w:t xml:space="preserve"> МО «Сизобугорский сельсовет»</w:t>
      </w:r>
      <w:r w:rsidRPr="00E51E3C">
        <w:rPr>
          <w:rFonts w:ascii="Times New Roman" w:eastAsia="Times New Roman" w:hAnsi="Times New Roman" w:cs="Times New Roman"/>
          <w:spacing w:val="-2"/>
          <w:sz w:val="24"/>
          <w:szCs w:val="24"/>
        </w:rPr>
        <w:t>.</w:t>
      </w:r>
    </w:p>
    <w:p w:rsidR="00E51E3C" w:rsidRPr="00E51E3C" w:rsidRDefault="00E51E3C" w:rsidP="00E51E3C">
      <w:pPr>
        <w:widowControl w:val="0"/>
        <w:numPr>
          <w:ilvl w:val="0"/>
          <w:numId w:val="4"/>
        </w:numPr>
        <w:shd w:val="clear" w:color="auto" w:fill="FFFFFF"/>
        <w:tabs>
          <w:tab w:val="left" w:pos="739"/>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pacing w:val="-2"/>
          <w:sz w:val="24"/>
          <w:szCs w:val="24"/>
        </w:rPr>
        <w:t xml:space="preserve">На открытых заседаниях Совета депутатов разрешается аудио </w:t>
      </w:r>
      <w:proofErr w:type="gramStart"/>
      <w:r w:rsidRPr="00E51E3C">
        <w:rPr>
          <w:rFonts w:ascii="Times New Roman" w:eastAsia="Times New Roman" w:hAnsi="Times New Roman" w:cs="Times New Roman"/>
          <w:spacing w:val="-2"/>
          <w:sz w:val="24"/>
          <w:szCs w:val="24"/>
        </w:rPr>
        <w:t>-и</w:t>
      </w:r>
      <w:proofErr w:type="gramEnd"/>
      <w:r w:rsidRPr="00E51E3C">
        <w:rPr>
          <w:rFonts w:ascii="Times New Roman" w:eastAsia="Times New Roman" w:hAnsi="Times New Roman" w:cs="Times New Roman"/>
          <w:spacing w:val="-2"/>
          <w:sz w:val="24"/>
          <w:szCs w:val="24"/>
        </w:rPr>
        <w:t xml:space="preserve"> видеозапись производимая представителями средств массовой информации, работниками администрации МО.</w:t>
      </w:r>
    </w:p>
    <w:p w:rsidR="00E51E3C" w:rsidRPr="00E51E3C" w:rsidRDefault="00E51E3C" w:rsidP="00E51E3C">
      <w:pPr>
        <w:widowControl w:val="0"/>
        <w:numPr>
          <w:ilvl w:val="0"/>
          <w:numId w:val="4"/>
        </w:numPr>
        <w:shd w:val="clear" w:color="auto" w:fill="FFFFFF"/>
        <w:tabs>
          <w:tab w:val="left" w:pos="725"/>
        </w:tabs>
        <w:autoSpaceDE w:val="0"/>
        <w:autoSpaceDN w:val="0"/>
        <w:adjustRightInd w:val="0"/>
        <w:spacing w:after="0" w:line="240" w:lineRule="auto"/>
        <w:ind w:firstLine="567"/>
        <w:jc w:val="both"/>
        <w:rPr>
          <w:rFonts w:ascii="Times New Roman" w:eastAsia="Times New Roman" w:hAnsi="Times New Roman" w:cs="Times New Roman"/>
          <w:spacing w:val="-19"/>
          <w:sz w:val="24"/>
          <w:szCs w:val="24"/>
        </w:rPr>
      </w:pPr>
      <w:r w:rsidRPr="00E51E3C">
        <w:rPr>
          <w:rFonts w:ascii="Times New Roman" w:eastAsia="Times New Roman" w:hAnsi="Times New Roman" w:cs="Times New Roman"/>
          <w:spacing w:val="6"/>
          <w:sz w:val="24"/>
          <w:szCs w:val="24"/>
        </w:rPr>
        <w:t xml:space="preserve">Депутаты  и иные участники заседания Совета занимают в зале специально </w:t>
      </w:r>
      <w:r w:rsidRPr="00E51E3C">
        <w:rPr>
          <w:rFonts w:ascii="Times New Roman" w:eastAsia="Times New Roman" w:hAnsi="Times New Roman" w:cs="Times New Roman"/>
          <w:spacing w:val="-4"/>
          <w:sz w:val="24"/>
          <w:szCs w:val="24"/>
        </w:rPr>
        <w:t>отведенные для них места.</w:t>
      </w:r>
    </w:p>
    <w:p w:rsidR="00E51E3C" w:rsidRPr="00E51E3C" w:rsidRDefault="00E51E3C" w:rsidP="00E51E3C">
      <w:pPr>
        <w:widowControl w:val="0"/>
        <w:numPr>
          <w:ilvl w:val="0"/>
          <w:numId w:val="4"/>
        </w:numPr>
        <w:shd w:val="clear" w:color="auto" w:fill="FFFFFF"/>
        <w:tabs>
          <w:tab w:val="left" w:pos="725"/>
        </w:tabs>
        <w:autoSpaceDE w:val="0"/>
        <w:autoSpaceDN w:val="0"/>
        <w:adjustRightInd w:val="0"/>
        <w:spacing w:after="0" w:line="240" w:lineRule="auto"/>
        <w:ind w:firstLine="567"/>
        <w:jc w:val="both"/>
        <w:rPr>
          <w:rFonts w:ascii="Times New Roman" w:eastAsia="Times New Roman" w:hAnsi="Times New Roman" w:cs="Times New Roman"/>
          <w:spacing w:val="-20"/>
          <w:sz w:val="24"/>
          <w:szCs w:val="24"/>
        </w:rPr>
      </w:pPr>
      <w:r w:rsidRPr="00E51E3C">
        <w:rPr>
          <w:rFonts w:ascii="Times New Roman" w:eastAsia="Times New Roman" w:hAnsi="Times New Roman" w:cs="Times New Roman"/>
          <w:spacing w:val="1"/>
          <w:sz w:val="24"/>
          <w:szCs w:val="24"/>
        </w:rPr>
        <w:t xml:space="preserve">Регистрация и </w:t>
      </w:r>
      <w:proofErr w:type="gramStart"/>
      <w:r w:rsidRPr="00E51E3C">
        <w:rPr>
          <w:rFonts w:ascii="Times New Roman" w:eastAsia="Times New Roman" w:hAnsi="Times New Roman" w:cs="Times New Roman"/>
          <w:spacing w:val="1"/>
          <w:sz w:val="24"/>
          <w:szCs w:val="24"/>
        </w:rPr>
        <w:t>контроль за</w:t>
      </w:r>
      <w:proofErr w:type="gramEnd"/>
      <w:r w:rsidRPr="00E51E3C">
        <w:rPr>
          <w:rFonts w:ascii="Times New Roman" w:eastAsia="Times New Roman" w:hAnsi="Times New Roman" w:cs="Times New Roman"/>
          <w:spacing w:val="1"/>
          <w:sz w:val="24"/>
          <w:szCs w:val="24"/>
        </w:rPr>
        <w:t xml:space="preserve"> допуском в зал заседаний и соблюдением расположения в зале </w:t>
      </w:r>
      <w:r w:rsidRPr="00E51E3C">
        <w:rPr>
          <w:rFonts w:ascii="Times New Roman" w:eastAsia="Times New Roman" w:hAnsi="Times New Roman" w:cs="Times New Roman"/>
          <w:sz w:val="24"/>
          <w:szCs w:val="24"/>
        </w:rPr>
        <w:t xml:space="preserve">участников заседания, предусмотренного настоящим Регламентом, осуществляют </w:t>
      </w:r>
      <w:r w:rsidRPr="00E51E3C">
        <w:rPr>
          <w:rFonts w:ascii="Times New Roman" w:eastAsia="Times New Roman" w:hAnsi="Times New Roman" w:cs="Times New Roman"/>
          <w:spacing w:val="-1"/>
          <w:sz w:val="24"/>
          <w:szCs w:val="24"/>
        </w:rPr>
        <w:t>работники администрации МО «Сизобугорский сельсовет».</w:t>
      </w:r>
    </w:p>
    <w:p w:rsidR="00E51E3C" w:rsidRPr="00E51E3C" w:rsidRDefault="00E51E3C" w:rsidP="00E51E3C">
      <w:pPr>
        <w:shd w:val="clear" w:color="auto" w:fill="FFFFFF"/>
        <w:spacing w:after="0" w:line="240" w:lineRule="auto"/>
        <w:ind w:firstLine="567"/>
        <w:jc w:val="center"/>
        <w:rPr>
          <w:rFonts w:ascii="Times New Roman" w:eastAsia="Times New Roman" w:hAnsi="Times New Roman" w:cs="Times New Roman"/>
          <w:b/>
          <w:spacing w:val="2"/>
          <w:sz w:val="24"/>
          <w:szCs w:val="24"/>
        </w:rPr>
      </w:pPr>
      <w:r w:rsidRPr="00E51E3C">
        <w:rPr>
          <w:rFonts w:ascii="Times New Roman" w:eastAsia="Times New Roman" w:hAnsi="Times New Roman" w:cs="Times New Roman"/>
          <w:b/>
          <w:spacing w:val="2"/>
          <w:sz w:val="24"/>
          <w:szCs w:val="24"/>
        </w:rPr>
        <w:t>ВЕДЕНИЕ ЗАСЕДАНИЙ</w:t>
      </w:r>
    </w:p>
    <w:p w:rsidR="00E51E3C" w:rsidRPr="00E51E3C" w:rsidRDefault="00E51E3C" w:rsidP="00E51E3C">
      <w:pPr>
        <w:shd w:val="clear" w:color="auto" w:fill="FFFFFF"/>
        <w:tabs>
          <w:tab w:val="left" w:pos="725"/>
        </w:tabs>
        <w:spacing w:after="0" w:line="240" w:lineRule="auto"/>
        <w:ind w:firstLine="567"/>
        <w:jc w:val="both"/>
        <w:rPr>
          <w:rFonts w:ascii="Times New Roman" w:eastAsia="Times New Roman" w:hAnsi="Times New Roman" w:cs="Times New Roman"/>
          <w:spacing w:val="-3"/>
          <w:sz w:val="24"/>
          <w:szCs w:val="24"/>
        </w:rPr>
      </w:pPr>
      <w:r w:rsidRPr="00E51E3C">
        <w:rPr>
          <w:rFonts w:ascii="Times New Roman" w:eastAsia="Times New Roman" w:hAnsi="Times New Roman" w:cs="Times New Roman"/>
          <w:spacing w:val="-16"/>
          <w:sz w:val="24"/>
          <w:szCs w:val="24"/>
        </w:rPr>
        <w:t>18.</w:t>
      </w:r>
      <w:r w:rsidRPr="00E51E3C">
        <w:rPr>
          <w:rFonts w:ascii="Times New Roman" w:eastAsia="Times New Roman" w:hAnsi="Times New Roman" w:cs="Times New Roman"/>
          <w:sz w:val="24"/>
          <w:szCs w:val="24"/>
        </w:rPr>
        <w:tab/>
      </w:r>
      <w:r w:rsidRPr="00E51E3C">
        <w:rPr>
          <w:rFonts w:ascii="Times New Roman" w:eastAsia="Times New Roman" w:hAnsi="Times New Roman" w:cs="Times New Roman"/>
          <w:spacing w:val="2"/>
          <w:sz w:val="24"/>
          <w:szCs w:val="24"/>
        </w:rPr>
        <w:t>Заседания Совета депутатов ведет Председатель Совета (председательствующий), полномочия которого установлены настоящим Регламентом.</w:t>
      </w:r>
    </w:p>
    <w:p w:rsidR="00E51E3C" w:rsidRPr="00E51E3C" w:rsidRDefault="00E51E3C" w:rsidP="00E51E3C">
      <w:pPr>
        <w:shd w:val="clear" w:color="auto" w:fill="FFFFFF"/>
        <w:tabs>
          <w:tab w:val="left" w:pos="725"/>
        </w:tabs>
        <w:spacing w:after="0" w:line="240" w:lineRule="auto"/>
        <w:ind w:firstLine="567"/>
        <w:jc w:val="both"/>
        <w:rPr>
          <w:rFonts w:ascii="Times New Roman" w:eastAsia="Times New Roman" w:hAnsi="Times New Roman" w:cs="Times New Roman"/>
          <w:spacing w:val="-3"/>
          <w:sz w:val="24"/>
          <w:szCs w:val="24"/>
        </w:rPr>
      </w:pPr>
      <w:r w:rsidRPr="00E51E3C">
        <w:rPr>
          <w:rFonts w:ascii="Times New Roman" w:eastAsia="Times New Roman" w:hAnsi="Times New Roman" w:cs="Times New Roman"/>
          <w:sz w:val="24"/>
          <w:szCs w:val="24"/>
        </w:rPr>
        <w:t xml:space="preserve"> </w:t>
      </w:r>
      <w:r w:rsidRPr="00E51E3C">
        <w:rPr>
          <w:rFonts w:ascii="Times New Roman" w:eastAsia="Times New Roman" w:hAnsi="Times New Roman" w:cs="Times New Roman"/>
          <w:spacing w:val="-4"/>
          <w:sz w:val="24"/>
          <w:szCs w:val="24"/>
        </w:rPr>
        <w:t>В случае непредвиденного отсутствия к моменту начала заседания Председателя Совета</w:t>
      </w:r>
      <w:r w:rsidRPr="00E51E3C">
        <w:rPr>
          <w:rFonts w:ascii="Times New Roman" w:eastAsia="Times New Roman" w:hAnsi="Times New Roman" w:cs="Times New Roman"/>
          <w:spacing w:val="4"/>
          <w:sz w:val="24"/>
          <w:szCs w:val="24"/>
        </w:rPr>
        <w:t xml:space="preserve">, </w:t>
      </w:r>
      <w:r w:rsidRPr="00E51E3C">
        <w:rPr>
          <w:rFonts w:ascii="Times New Roman" w:eastAsia="Times New Roman" w:hAnsi="Times New Roman" w:cs="Times New Roman"/>
          <w:spacing w:val="2"/>
          <w:sz w:val="24"/>
          <w:szCs w:val="24"/>
        </w:rPr>
        <w:t>ведет заседание заместитель Председателя Совета.</w:t>
      </w:r>
    </w:p>
    <w:p w:rsidR="00E51E3C" w:rsidRPr="00E51E3C" w:rsidRDefault="00E51E3C" w:rsidP="00E51E3C">
      <w:pPr>
        <w:shd w:val="clear" w:color="auto" w:fill="FFFFFF"/>
        <w:tabs>
          <w:tab w:val="left" w:pos="725"/>
        </w:tabs>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pacing w:val="-22"/>
          <w:sz w:val="24"/>
          <w:szCs w:val="24"/>
        </w:rPr>
        <w:t>19.</w:t>
      </w:r>
      <w:r w:rsidRPr="00E51E3C">
        <w:rPr>
          <w:rFonts w:ascii="Times New Roman" w:eastAsia="Times New Roman" w:hAnsi="Times New Roman" w:cs="Times New Roman"/>
          <w:sz w:val="24"/>
          <w:szCs w:val="24"/>
        </w:rPr>
        <w:tab/>
      </w:r>
      <w:r w:rsidRPr="00E51E3C">
        <w:rPr>
          <w:rFonts w:ascii="Times New Roman" w:eastAsia="Times New Roman" w:hAnsi="Times New Roman" w:cs="Times New Roman"/>
          <w:spacing w:val="-4"/>
          <w:sz w:val="24"/>
          <w:szCs w:val="24"/>
        </w:rPr>
        <w:t>Председательствующий:</w:t>
      </w:r>
    </w:p>
    <w:p w:rsidR="00E51E3C" w:rsidRPr="00E51E3C" w:rsidRDefault="00E51E3C" w:rsidP="00E51E3C">
      <w:pPr>
        <w:widowControl w:val="0"/>
        <w:numPr>
          <w:ilvl w:val="0"/>
          <w:numId w:val="5"/>
        </w:numPr>
        <w:shd w:val="clear" w:color="auto" w:fill="FFFFFF"/>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pacing w:val="-2"/>
          <w:sz w:val="24"/>
          <w:szCs w:val="24"/>
        </w:rPr>
        <w:t>открывает и закрывает заседание в установленное Советом время;</w:t>
      </w:r>
    </w:p>
    <w:p w:rsidR="00E51E3C" w:rsidRPr="00E51E3C" w:rsidRDefault="00E51E3C" w:rsidP="00E51E3C">
      <w:pPr>
        <w:widowControl w:val="0"/>
        <w:numPr>
          <w:ilvl w:val="0"/>
          <w:numId w:val="5"/>
        </w:numPr>
        <w:shd w:val="clear" w:color="auto" w:fill="FFFFFF"/>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pacing w:val="-3"/>
          <w:sz w:val="24"/>
          <w:szCs w:val="24"/>
        </w:rPr>
        <w:t>поддерживает порядок в зале заседаний;</w:t>
      </w:r>
    </w:p>
    <w:p w:rsidR="00E51E3C" w:rsidRPr="00E51E3C" w:rsidRDefault="00E51E3C" w:rsidP="00E51E3C">
      <w:pPr>
        <w:widowControl w:val="0"/>
        <w:numPr>
          <w:ilvl w:val="0"/>
          <w:numId w:val="5"/>
        </w:numPr>
        <w:shd w:val="clear" w:color="auto" w:fill="FFFFFF"/>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pacing w:val="-3"/>
          <w:sz w:val="24"/>
          <w:szCs w:val="24"/>
        </w:rPr>
        <w:t>сообщает о числе присутствующих и отсутствующих на нем депутатов;</w:t>
      </w:r>
    </w:p>
    <w:p w:rsidR="00E51E3C" w:rsidRPr="00E51E3C" w:rsidRDefault="00E51E3C" w:rsidP="00E51E3C">
      <w:pPr>
        <w:widowControl w:val="0"/>
        <w:numPr>
          <w:ilvl w:val="0"/>
          <w:numId w:val="5"/>
        </w:numPr>
        <w:shd w:val="clear" w:color="auto" w:fill="FFFFFF"/>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pacing w:val="-3"/>
          <w:sz w:val="24"/>
          <w:szCs w:val="24"/>
        </w:rPr>
        <w:t>руководит заседанием Совета, следит за наличием кворума и соблюдением принятого установленного порядка работы;</w:t>
      </w:r>
    </w:p>
    <w:p w:rsidR="00E51E3C" w:rsidRPr="00E51E3C" w:rsidRDefault="00E51E3C" w:rsidP="00E51E3C">
      <w:pPr>
        <w:widowControl w:val="0"/>
        <w:numPr>
          <w:ilvl w:val="0"/>
          <w:numId w:val="5"/>
        </w:numPr>
        <w:shd w:val="clear" w:color="auto" w:fill="FFFFFF"/>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pacing w:val="-3"/>
          <w:sz w:val="24"/>
          <w:szCs w:val="24"/>
        </w:rPr>
        <w:t>ставит на обсуждение вопросы утвержденной повестки дня;</w:t>
      </w:r>
    </w:p>
    <w:p w:rsidR="00E51E3C" w:rsidRPr="00E51E3C" w:rsidRDefault="00E51E3C" w:rsidP="00E51E3C">
      <w:pPr>
        <w:widowControl w:val="0"/>
        <w:numPr>
          <w:ilvl w:val="0"/>
          <w:numId w:val="5"/>
        </w:numPr>
        <w:shd w:val="clear" w:color="auto" w:fill="FFFFFF"/>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pacing w:val="-3"/>
          <w:sz w:val="24"/>
          <w:szCs w:val="24"/>
        </w:rPr>
        <w:t>предоставляет слово для докладов и выступлений;</w:t>
      </w:r>
    </w:p>
    <w:p w:rsidR="00E51E3C" w:rsidRPr="00E51E3C" w:rsidRDefault="00E51E3C" w:rsidP="00E51E3C">
      <w:pPr>
        <w:widowControl w:val="0"/>
        <w:numPr>
          <w:ilvl w:val="0"/>
          <w:numId w:val="5"/>
        </w:numPr>
        <w:shd w:val="clear" w:color="auto" w:fill="FFFFFF"/>
        <w:tabs>
          <w:tab w:val="left" w:pos="567"/>
          <w:tab w:val="left" w:pos="9125"/>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pacing w:val="-5"/>
          <w:sz w:val="24"/>
          <w:szCs w:val="24"/>
        </w:rPr>
        <w:t>организует прения;</w:t>
      </w:r>
      <w:r w:rsidRPr="00E51E3C">
        <w:rPr>
          <w:rFonts w:ascii="Times New Roman" w:eastAsia="Times New Roman" w:hAnsi="Times New Roman" w:cs="Times New Roman"/>
          <w:sz w:val="24"/>
          <w:szCs w:val="24"/>
        </w:rPr>
        <w:tab/>
      </w:r>
    </w:p>
    <w:p w:rsidR="00E51E3C" w:rsidRPr="00E51E3C" w:rsidRDefault="00E51E3C" w:rsidP="00E51E3C">
      <w:pPr>
        <w:widowControl w:val="0"/>
        <w:numPr>
          <w:ilvl w:val="0"/>
          <w:numId w:val="5"/>
        </w:numPr>
        <w:shd w:val="clear" w:color="auto" w:fill="FFFFFF"/>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pacing w:val="-3"/>
          <w:sz w:val="24"/>
          <w:szCs w:val="24"/>
        </w:rPr>
        <w:t>ставит на голосование проекты решений, поступившие предложения;</w:t>
      </w:r>
    </w:p>
    <w:p w:rsidR="00E51E3C" w:rsidRPr="00E51E3C" w:rsidRDefault="00E51E3C" w:rsidP="00E51E3C">
      <w:pPr>
        <w:widowControl w:val="0"/>
        <w:numPr>
          <w:ilvl w:val="0"/>
          <w:numId w:val="5"/>
        </w:numPr>
        <w:shd w:val="clear" w:color="auto" w:fill="FFFFFF"/>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pacing w:val="-2"/>
          <w:sz w:val="24"/>
          <w:szCs w:val="24"/>
        </w:rPr>
        <w:t>объявляет результаты голосования</w:t>
      </w:r>
    </w:p>
    <w:p w:rsidR="00E51E3C" w:rsidRPr="00E51E3C" w:rsidRDefault="00E51E3C" w:rsidP="00E51E3C">
      <w:pPr>
        <w:shd w:val="clear" w:color="auto" w:fill="FFFFFF"/>
        <w:tabs>
          <w:tab w:val="left" w:pos="567"/>
          <w:tab w:val="left" w:pos="1027"/>
        </w:tabs>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z w:val="24"/>
          <w:szCs w:val="24"/>
        </w:rPr>
        <w:t>-</w:t>
      </w:r>
      <w:r w:rsidRPr="00E51E3C">
        <w:rPr>
          <w:rFonts w:ascii="Times New Roman" w:eastAsia="Times New Roman" w:hAnsi="Times New Roman" w:cs="Times New Roman"/>
          <w:sz w:val="24"/>
          <w:szCs w:val="24"/>
        </w:rPr>
        <w:tab/>
      </w:r>
      <w:r w:rsidRPr="00E51E3C">
        <w:rPr>
          <w:rFonts w:ascii="Times New Roman" w:eastAsia="Times New Roman" w:hAnsi="Times New Roman" w:cs="Times New Roman"/>
          <w:spacing w:val="-1"/>
          <w:sz w:val="24"/>
          <w:szCs w:val="24"/>
        </w:rPr>
        <w:t xml:space="preserve">оглашает   все   запросы,   справки,   заявления,   предложения   и   вопросы, </w:t>
      </w:r>
      <w:r w:rsidRPr="00E51E3C">
        <w:rPr>
          <w:rFonts w:ascii="Times New Roman" w:eastAsia="Times New Roman" w:hAnsi="Times New Roman" w:cs="Times New Roman"/>
          <w:spacing w:val="-4"/>
          <w:sz w:val="24"/>
          <w:szCs w:val="24"/>
        </w:rPr>
        <w:t>поступившие в письменном виде;</w:t>
      </w:r>
    </w:p>
    <w:p w:rsidR="00E51E3C" w:rsidRPr="00E51E3C" w:rsidRDefault="00E51E3C" w:rsidP="00E51E3C">
      <w:pPr>
        <w:shd w:val="clear" w:color="auto" w:fill="FFFFFF"/>
        <w:tabs>
          <w:tab w:val="left" w:pos="567"/>
          <w:tab w:val="left" w:pos="1099"/>
        </w:tabs>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z w:val="24"/>
          <w:szCs w:val="24"/>
        </w:rPr>
        <w:t>-</w:t>
      </w:r>
      <w:r w:rsidRPr="00E51E3C">
        <w:rPr>
          <w:rFonts w:ascii="Times New Roman" w:eastAsia="Times New Roman" w:hAnsi="Times New Roman" w:cs="Times New Roman"/>
          <w:sz w:val="24"/>
          <w:szCs w:val="24"/>
        </w:rPr>
        <w:tab/>
      </w:r>
      <w:r w:rsidRPr="00E51E3C">
        <w:rPr>
          <w:rFonts w:ascii="Times New Roman" w:eastAsia="Times New Roman" w:hAnsi="Times New Roman" w:cs="Times New Roman"/>
          <w:spacing w:val="-2"/>
          <w:sz w:val="24"/>
          <w:szCs w:val="24"/>
        </w:rPr>
        <w:t xml:space="preserve">после окончания прений оглашает предложения, поступившие по </w:t>
      </w:r>
      <w:r w:rsidRPr="00E51E3C">
        <w:rPr>
          <w:rFonts w:ascii="Times New Roman" w:eastAsia="Times New Roman" w:hAnsi="Times New Roman" w:cs="Times New Roman"/>
          <w:spacing w:val="-4"/>
          <w:sz w:val="24"/>
          <w:szCs w:val="24"/>
        </w:rPr>
        <w:t>обсуждаемому вопросу;</w:t>
      </w:r>
    </w:p>
    <w:p w:rsidR="00E51E3C" w:rsidRPr="00E51E3C" w:rsidRDefault="00E51E3C" w:rsidP="00E51E3C">
      <w:pPr>
        <w:widowControl w:val="0"/>
        <w:numPr>
          <w:ilvl w:val="0"/>
          <w:numId w:val="6"/>
        </w:numPr>
        <w:shd w:val="clear" w:color="auto" w:fill="FFFFFF"/>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pacing w:val="-2"/>
          <w:sz w:val="24"/>
          <w:szCs w:val="24"/>
        </w:rPr>
        <w:t xml:space="preserve">организует ведение протокола заседания и подписывает протокол; </w:t>
      </w:r>
    </w:p>
    <w:p w:rsidR="00E51E3C" w:rsidRPr="00E51E3C" w:rsidRDefault="00E51E3C" w:rsidP="00E51E3C">
      <w:pPr>
        <w:widowControl w:val="0"/>
        <w:numPr>
          <w:ilvl w:val="0"/>
          <w:numId w:val="6"/>
        </w:numPr>
        <w:shd w:val="clear" w:color="auto" w:fill="FFFFFF"/>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z w:val="24"/>
          <w:szCs w:val="24"/>
        </w:rPr>
        <w:t xml:space="preserve">подписывает решения, принятые на заседании, в порядке, предусмотренном </w:t>
      </w:r>
      <w:r w:rsidRPr="00E51E3C">
        <w:rPr>
          <w:rFonts w:ascii="Times New Roman" w:eastAsia="Times New Roman" w:hAnsi="Times New Roman" w:cs="Times New Roman"/>
          <w:spacing w:val="-3"/>
          <w:sz w:val="24"/>
          <w:szCs w:val="24"/>
        </w:rPr>
        <w:t>настоящим Регламентом.</w:t>
      </w:r>
    </w:p>
    <w:p w:rsidR="00E51E3C" w:rsidRPr="00E51E3C" w:rsidRDefault="00E51E3C" w:rsidP="00E51E3C">
      <w:pPr>
        <w:shd w:val="clear" w:color="auto" w:fill="FFFFFF"/>
        <w:tabs>
          <w:tab w:val="left" w:pos="739"/>
        </w:tabs>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pacing w:val="-20"/>
          <w:sz w:val="24"/>
          <w:szCs w:val="24"/>
        </w:rPr>
        <w:lastRenderedPageBreak/>
        <w:t>20.</w:t>
      </w:r>
      <w:r w:rsidRPr="00E51E3C">
        <w:rPr>
          <w:rFonts w:ascii="Times New Roman" w:eastAsia="Times New Roman" w:hAnsi="Times New Roman" w:cs="Times New Roman"/>
          <w:sz w:val="24"/>
          <w:szCs w:val="24"/>
        </w:rPr>
        <w:tab/>
      </w:r>
      <w:r w:rsidRPr="00E51E3C">
        <w:rPr>
          <w:rFonts w:ascii="Times New Roman" w:eastAsia="Times New Roman" w:hAnsi="Times New Roman" w:cs="Times New Roman"/>
          <w:b/>
          <w:spacing w:val="-3"/>
          <w:sz w:val="24"/>
          <w:szCs w:val="24"/>
        </w:rPr>
        <w:t>Председательствующий обязан</w:t>
      </w:r>
      <w:r w:rsidRPr="00E51E3C">
        <w:rPr>
          <w:rFonts w:ascii="Times New Roman" w:eastAsia="Times New Roman" w:hAnsi="Times New Roman" w:cs="Times New Roman"/>
          <w:spacing w:val="-3"/>
          <w:sz w:val="24"/>
          <w:szCs w:val="24"/>
        </w:rPr>
        <w:t>:</w:t>
      </w:r>
    </w:p>
    <w:p w:rsidR="00E51E3C" w:rsidRPr="00E51E3C" w:rsidRDefault="00E51E3C" w:rsidP="00E51E3C">
      <w:pPr>
        <w:shd w:val="clear" w:color="auto" w:fill="FFFFFF"/>
        <w:tabs>
          <w:tab w:val="left" w:pos="979"/>
        </w:tabs>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z w:val="24"/>
          <w:szCs w:val="24"/>
        </w:rPr>
        <w:t>-</w:t>
      </w:r>
      <w:r w:rsidRPr="00E51E3C">
        <w:rPr>
          <w:rFonts w:ascii="Times New Roman" w:eastAsia="Times New Roman" w:hAnsi="Times New Roman" w:cs="Times New Roman"/>
          <w:sz w:val="24"/>
          <w:szCs w:val="24"/>
        </w:rPr>
        <w:tab/>
        <w:t xml:space="preserve">соблюдать  настоящий  Регламент  и  обеспечивать  его  соблюдение  всеми </w:t>
      </w:r>
      <w:r w:rsidRPr="00E51E3C">
        <w:rPr>
          <w:rFonts w:ascii="Times New Roman" w:eastAsia="Times New Roman" w:hAnsi="Times New Roman" w:cs="Times New Roman"/>
          <w:spacing w:val="-4"/>
          <w:sz w:val="24"/>
          <w:szCs w:val="24"/>
        </w:rPr>
        <w:t>участниками заседания;</w:t>
      </w:r>
    </w:p>
    <w:p w:rsidR="00E51E3C" w:rsidRPr="00E51E3C" w:rsidRDefault="00E51E3C" w:rsidP="00E51E3C">
      <w:pPr>
        <w:widowControl w:val="0"/>
        <w:numPr>
          <w:ilvl w:val="0"/>
          <w:numId w:val="7"/>
        </w:numPr>
        <w:shd w:val="clear" w:color="auto" w:fill="FFFFFF"/>
        <w:tabs>
          <w:tab w:val="left" w:pos="907"/>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z w:val="24"/>
          <w:szCs w:val="24"/>
        </w:rPr>
        <w:t xml:space="preserve">следить за наличием кворума при голосовании, проводя при необходимости </w:t>
      </w:r>
      <w:r w:rsidRPr="00E51E3C">
        <w:rPr>
          <w:rFonts w:ascii="Times New Roman" w:eastAsia="Times New Roman" w:hAnsi="Times New Roman" w:cs="Times New Roman"/>
          <w:spacing w:val="7"/>
          <w:sz w:val="24"/>
          <w:szCs w:val="24"/>
        </w:rPr>
        <w:t xml:space="preserve">по личной инициативе или по требованию не менее трети принявших участие в </w:t>
      </w:r>
      <w:r w:rsidRPr="00E51E3C">
        <w:rPr>
          <w:rFonts w:ascii="Times New Roman" w:eastAsia="Times New Roman" w:hAnsi="Times New Roman" w:cs="Times New Roman"/>
          <w:spacing w:val="-2"/>
          <w:sz w:val="24"/>
          <w:szCs w:val="24"/>
        </w:rPr>
        <w:t>голосовании членов Совета, поименную регистрацию;</w:t>
      </w:r>
    </w:p>
    <w:p w:rsidR="00E51E3C" w:rsidRPr="00E51E3C" w:rsidRDefault="00E51E3C" w:rsidP="00E51E3C">
      <w:pPr>
        <w:widowControl w:val="0"/>
        <w:numPr>
          <w:ilvl w:val="0"/>
          <w:numId w:val="7"/>
        </w:numPr>
        <w:shd w:val="clear" w:color="auto" w:fill="FFFFFF"/>
        <w:tabs>
          <w:tab w:val="left" w:pos="907"/>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pacing w:val="-2"/>
          <w:sz w:val="24"/>
          <w:szCs w:val="24"/>
        </w:rPr>
        <w:t xml:space="preserve">ставить на обсуждение вопросы утвержденной повестки дня в установленной </w:t>
      </w:r>
      <w:r w:rsidRPr="00E51E3C">
        <w:rPr>
          <w:rFonts w:ascii="Times New Roman" w:eastAsia="Times New Roman" w:hAnsi="Times New Roman" w:cs="Times New Roman"/>
          <w:spacing w:val="-4"/>
          <w:sz w:val="24"/>
          <w:szCs w:val="24"/>
        </w:rPr>
        <w:t>последовательности;</w:t>
      </w:r>
    </w:p>
    <w:p w:rsidR="00E51E3C" w:rsidRPr="00E51E3C" w:rsidRDefault="00E51E3C" w:rsidP="00E51E3C">
      <w:pPr>
        <w:widowControl w:val="0"/>
        <w:numPr>
          <w:ilvl w:val="0"/>
          <w:numId w:val="7"/>
        </w:numPr>
        <w:shd w:val="clear" w:color="auto" w:fill="FFFFFF"/>
        <w:tabs>
          <w:tab w:val="left" w:pos="907"/>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pacing w:val="-2"/>
          <w:sz w:val="24"/>
          <w:szCs w:val="24"/>
        </w:rPr>
        <w:t xml:space="preserve">предоставлять слово строго в порядке поступления заявок, если на заседании </w:t>
      </w:r>
      <w:r w:rsidRPr="00E51E3C">
        <w:rPr>
          <w:rFonts w:ascii="Times New Roman" w:eastAsia="Times New Roman" w:hAnsi="Times New Roman" w:cs="Times New Roman"/>
          <w:spacing w:val="-3"/>
          <w:sz w:val="24"/>
          <w:szCs w:val="24"/>
        </w:rPr>
        <w:t>не установлен другой порядок;</w:t>
      </w:r>
    </w:p>
    <w:p w:rsidR="00E51E3C" w:rsidRPr="00E51E3C" w:rsidRDefault="00E51E3C" w:rsidP="00E51E3C">
      <w:pPr>
        <w:shd w:val="clear" w:color="auto" w:fill="FFFFFF"/>
        <w:tabs>
          <w:tab w:val="left" w:pos="1075"/>
        </w:tabs>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z w:val="24"/>
          <w:szCs w:val="24"/>
        </w:rPr>
        <w:t>-</w:t>
      </w:r>
      <w:r w:rsidRPr="00E51E3C">
        <w:rPr>
          <w:rFonts w:ascii="Times New Roman" w:eastAsia="Times New Roman" w:hAnsi="Times New Roman" w:cs="Times New Roman"/>
          <w:sz w:val="24"/>
          <w:szCs w:val="24"/>
        </w:rPr>
        <w:tab/>
      </w:r>
      <w:r w:rsidRPr="00E51E3C">
        <w:rPr>
          <w:rFonts w:ascii="Times New Roman" w:eastAsia="Times New Roman" w:hAnsi="Times New Roman" w:cs="Times New Roman"/>
          <w:spacing w:val="-2"/>
          <w:sz w:val="24"/>
          <w:szCs w:val="24"/>
        </w:rPr>
        <w:t>ставить на голосование поданные предложения только в порядке,</w:t>
      </w:r>
      <w:r w:rsidRPr="00E51E3C">
        <w:rPr>
          <w:rFonts w:ascii="Times New Roman" w:eastAsia="Times New Roman" w:hAnsi="Times New Roman" w:cs="Times New Roman"/>
          <w:spacing w:val="-2"/>
          <w:sz w:val="24"/>
          <w:szCs w:val="24"/>
        </w:rPr>
        <w:br/>
      </w:r>
      <w:r w:rsidRPr="00E51E3C">
        <w:rPr>
          <w:rFonts w:ascii="Times New Roman" w:eastAsia="Times New Roman" w:hAnsi="Times New Roman" w:cs="Times New Roman"/>
          <w:spacing w:val="-4"/>
          <w:sz w:val="24"/>
          <w:szCs w:val="24"/>
        </w:rPr>
        <w:t>установленном Регламентом;</w:t>
      </w:r>
    </w:p>
    <w:p w:rsidR="00E51E3C" w:rsidRPr="00E51E3C" w:rsidRDefault="00E51E3C" w:rsidP="00E51E3C">
      <w:pPr>
        <w:shd w:val="clear" w:color="auto" w:fill="FFFFFF"/>
        <w:tabs>
          <w:tab w:val="left" w:pos="989"/>
        </w:tabs>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z w:val="24"/>
          <w:szCs w:val="24"/>
        </w:rPr>
        <w:t>-</w:t>
      </w:r>
      <w:r w:rsidRPr="00E51E3C">
        <w:rPr>
          <w:rFonts w:ascii="Times New Roman" w:eastAsia="Times New Roman" w:hAnsi="Times New Roman" w:cs="Times New Roman"/>
          <w:sz w:val="24"/>
          <w:szCs w:val="24"/>
        </w:rPr>
        <w:tab/>
      </w:r>
      <w:r w:rsidRPr="00E51E3C">
        <w:rPr>
          <w:rFonts w:ascii="Times New Roman" w:eastAsia="Times New Roman" w:hAnsi="Times New Roman" w:cs="Times New Roman"/>
          <w:spacing w:val="4"/>
          <w:sz w:val="24"/>
          <w:szCs w:val="24"/>
        </w:rPr>
        <w:t xml:space="preserve">оглашать перед голосованием все предложения, относящиеся к данному </w:t>
      </w:r>
      <w:r w:rsidRPr="00E51E3C">
        <w:rPr>
          <w:rFonts w:ascii="Times New Roman" w:eastAsia="Times New Roman" w:hAnsi="Times New Roman" w:cs="Times New Roman"/>
          <w:spacing w:val="-6"/>
          <w:sz w:val="24"/>
          <w:szCs w:val="24"/>
        </w:rPr>
        <w:t>вопросу;</w:t>
      </w:r>
    </w:p>
    <w:p w:rsidR="00E51E3C" w:rsidRPr="00E51E3C" w:rsidRDefault="00E51E3C" w:rsidP="00E51E3C">
      <w:pPr>
        <w:shd w:val="clear" w:color="auto" w:fill="FFFFFF"/>
        <w:tabs>
          <w:tab w:val="left" w:pos="-3261"/>
        </w:tabs>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z w:val="24"/>
          <w:szCs w:val="24"/>
        </w:rPr>
        <w:t>-</w:t>
      </w:r>
      <w:r w:rsidRPr="00E51E3C">
        <w:rPr>
          <w:rFonts w:ascii="Times New Roman" w:eastAsia="Times New Roman" w:hAnsi="Times New Roman" w:cs="Times New Roman"/>
          <w:sz w:val="24"/>
          <w:szCs w:val="24"/>
        </w:rPr>
        <w:tab/>
      </w:r>
      <w:r w:rsidRPr="00E51E3C">
        <w:rPr>
          <w:rFonts w:ascii="Times New Roman" w:eastAsia="Times New Roman" w:hAnsi="Times New Roman" w:cs="Times New Roman"/>
          <w:spacing w:val="-2"/>
          <w:sz w:val="24"/>
          <w:szCs w:val="24"/>
        </w:rPr>
        <w:t>оглашать предложение, которое ставится на голосование;</w:t>
      </w:r>
    </w:p>
    <w:p w:rsidR="00E51E3C" w:rsidRPr="00E51E3C" w:rsidRDefault="00E51E3C" w:rsidP="00E51E3C">
      <w:pPr>
        <w:shd w:val="clear" w:color="auto" w:fill="FFFFFF"/>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z w:val="24"/>
          <w:szCs w:val="24"/>
        </w:rPr>
        <w:t xml:space="preserve">       -</w:t>
      </w:r>
      <w:r w:rsidRPr="00E51E3C">
        <w:rPr>
          <w:rFonts w:ascii="Times New Roman" w:eastAsia="Times New Roman" w:hAnsi="Times New Roman" w:cs="Times New Roman"/>
          <w:sz w:val="24"/>
          <w:szCs w:val="24"/>
        </w:rPr>
        <w:tab/>
        <w:t>оглашать сразу после голосования принятое   решение   и   результаты</w:t>
      </w:r>
      <w:r w:rsidRPr="00E51E3C">
        <w:rPr>
          <w:rFonts w:ascii="Times New Roman" w:eastAsia="Times New Roman" w:hAnsi="Times New Roman" w:cs="Times New Roman"/>
          <w:sz w:val="24"/>
          <w:szCs w:val="24"/>
        </w:rPr>
        <w:br/>
      </w:r>
      <w:r w:rsidRPr="00E51E3C">
        <w:rPr>
          <w:rFonts w:ascii="Times New Roman" w:eastAsia="Times New Roman" w:hAnsi="Times New Roman" w:cs="Times New Roman"/>
          <w:spacing w:val="-4"/>
          <w:sz w:val="24"/>
          <w:szCs w:val="24"/>
        </w:rPr>
        <w:t>голосования;</w:t>
      </w:r>
    </w:p>
    <w:p w:rsidR="00E51E3C" w:rsidRPr="00E51E3C" w:rsidRDefault="00E51E3C" w:rsidP="00E51E3C">
      <w:pPr>
        <w:shd w:val="clear" w:color="auto" w:fill="FFFFFF"/>
        <w:tabs>
          <w:tab w:val="left" w:pos="-3402"/>
        </w:tabs>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z w:val="24"/>
          <w:szCs w:val="24"/>
        </w:rPr>
        <w:t>-</w:t>
      </w:r>
      <w:r w:rsidRPr="00E51E3C">
        <w:rPr>
          <w:rFonts w:ascii="Times New Roman" w:eastAsia="Times New Roman" w:hAnsi="Times New Roman" w:cs="Times New Roman"/>
          <w:sz w:val="24"/>
          <w:szCs w:val="24"/>
        </w:rPr>
        <w:tab/>
      </w:r>
      <w:r w:rsidRPr="00E51E3C">
        <w:rPr>
          <w:rFonts w:ascii="Times New Roman" w:eastAsia="Times New Roman" w:hAnsi="Times New Roman" w:cs="Times New Roman"/>
          <w:spacing w:val="-3"/>
          <w:sz w:val="24"/>
          <w:szCs w:val="24"/>
        </w:rPr>
        <w:t>объявлять перерыв в установленное Регламентом время;</w:t>
      </w:r>
    </w:p>
    <w:p w:rsidR="00E51E3C" w:rsidRPr="00E51E3C" w:rsidRDefault="00E51E3C" w:rsidP="00E51E3C">
      <w:pPr>
        <w:shd w:val="clear" w:color="auto" w:fill="FFFFFF"/>
        <w:tabs>
          <w:tab w:val="left" w:pos="-3261"/>
        </w:tabs>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z w:val="24"/>
          <w:szCs w:val="24"/>
        </w:rPr>
        <w:t>-</w:t>
      </w:r>
      <w:r w:rsidRPr="00E51E3C">
        <w:rPr>
          <w:rFonts w:ascii="Times New Roman" w:eastAsia="Times New Roman" w:hAnsi="Times New Roman" w:cs="Times New Roman"/>
          <w:sz w:val="24"/>
          <w:szCs w:val="24"/>
        </w:rPr>
        <w:tab/>
      </w:r>
      <w:r w:rsidRPr="00E51E3C">
        <w:rPr>
          <w:rFonts w:ascii="Times New Roman" w:eastAsia="Times New Roman" w:hAnsi="Times New Roman" w:cs="Times New Roman"/>
          <w:spacing w:val="-2"/>
          <w:sz w:val="24"/>
          <w:szCs w:val="24"/>
        </w:rPr>
        <w:t>выполнять другие требования, предъявляемые к нему настоящим</w:t>
      </w:r>
      <w:r w:rsidRPr="00E51E3C">
        <w:rPr>
          <w:rFonts w:ascii="Times New Roman" w:eastAsia="Times New Roman" w:hAnsi="Times New Roman" w:cs="Times New Roman"/>
          <w:spacing w:val="-2"/>
          <w:sz w:val="24"/>
          <w:szCs w:val="24"/>
        </w:rPr>
        <w:br/>
      </w:r>
      <w:r w:rsidRPr="00E51E3C">
        <w:rPr>
          <w:rFonts w:ascii="Times New Roman" w:eastAsia="Times New Roman" w:hAnsi="Times New Roman" w:cs="Times New Roman"/>
          <w:spacing w:val="-6"/>
          <w:sz w:val="24"/>
          <w:szCs w:val="24"/>
        </w:rPr>
        <w:t>Регламентом.</w:t>
      </w:r>
    </w:p>
    <w:p w:rsidR="00E51E3C" w:rsidRPr="00E51E3C" w:rsidRDefault="00E51E3C" w:rsidP="00E51E3C">
      <w:pPr>
        <w:shd w:val="clear" w:color="auto" w:fill="FFFFFF"/>
        <w:tabs>
          <w:tab w:val="left" w:pos="739"/>
        </w:tabs>
        <w:spacing w:after="0" w:line="240" w:lineRule="auto"/>
        <w:ind w:firstLine="567"/>
        <w:jc w:val="both"/>
        <w:rPr>
          <w:rFonts w:ascii="Times New Roman" w:eastAsia="Times New Roman" w:hAnsi="Times New Roman" w:cs="Times New Roman"/>
          <w:b/>
          <w:sz w:val="24"/>
          <w:szCs w:val="24"/>
        </w:rPr>
      </w:pPr>
      <w:r w:rsidRPr="00E51E3C">
        <w:rPr>
          <w:rFonts w:ascii="Times New Roman" w:eastAsia="Times New Roman" w:hAnsi="Times New Roman" w:cs="Times New Roman"/>
          <w:spacing w:val="-14"/>
          <w:sz w:val="24"/>
          <w:szCs w:val="24"/>
        </w:rPr>
        <w:t>21.</w:t>
      </w:r>
      <w:r w:rsidRPr="00E51E3C">
        <w:rPr>
          <w:rFonts w:ascii="Times New Roman" w:eastAsia="Times New Roman" w:hAnsi="Times New Roman" w:cs="Times New Roman"/>
          <w:sz w:val="24"/>
          <w:szCs w:val="24"/>
        </w:rPr>
        <w:tab/>
      </w:r>
      <w:r w:rsidRPr="00E51E3C">
        <w:rPr>
          <w:rFonts w:ascii="Times New Roman" w:eastAsia="Times New Roman" w:hAnsi="Times New Roman" w:cs="Times New Roman"/>
          <w:b/>
          <w:spacing w:val="-4"/>
          <w:sz w:val="24"/>
          <w:szCs w:val="24"/>
        </w:rPr>
        <w:t>Председательствующий вправе:</w:t>
      </w:r>
    </w:p>
    <w:p w:rsidR="00E51E3C" w:rsidRPr="00E51E3C" w:rsidRDefault="00E51E3C" w:rsidP="00E51E3C">
      <w:pPr>
        <w:shd w:val="clear" w:color="auto" w:fill="FFFFFF"/>
        <w:tabs>
          <w:tab w:val="left" w:pos="994"/>
        </w:tabs>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z w:val="24"/>
          <w:szCs w:val="24"/>
        </w:rPr>
        <w:t>-</w:t>
      </w:r>
      <w:r w:rsidRPr="00E51E3C">
        <w:rPr>
          <w:rFonts w:ascii="Times New Roman" w:eastAsia="Times New Roman" w:hAnsi="Times New Roman" w:cs="Times New Roman"/>
          <w:sz w:val="24"/>
          <w:szCs w:val="24"/>
        </w:rPr>
        <w:tab/>
      </w:r>
      <w:r w:rsidRPr="00E51E3C">
        <w:rPr>
          <w:rFonts w:ascii="Times New Roman" w:eastAsia="Times New Roman" w:hAnsi="Times New Roman" w:cs="Times New Roman"/>
          <w:spacing w:val="5"/>
          <w:sz w:val="24"/>
          <w:szCs w:val="24"/>
        </w:rPr>
        <w:t xml:space="preserve">в случаях и в порядке, установленном настоящим Регламентом, призвать </w:t>
      </w:r>
      <w:r w:rsidRPr="00E51E3C">
        <w:rPr>
          <w:rFonts w:ascii="Times New Roman" w:eastAsia="Times New Roman" w:hAnsi="Times New Roman" w:cs="Times New Roman"/>
          <w:spacing w:val="-2"/>
          <w:sz w:val="24"/>
          <w:szCs w:val="24"/>
        </w:rPr>
        <w:t>выступающего, высказываться по существу обсуждаемого вопроса;</w:t>
      </w:r>
    </w:p>
    <w:p w:rsidR="00E51E3C" w:rsidRPr="00E51E3C" w:rsidRDefault="00E51E3C" w:rsidP="00E51E3C">
      <w:pPr>
        <w:shd w:val="clear" w:color="auto" w:fill="FFFFFF"/>
        <w:tabs>
          <w:tab w:val="left" w:pos="984"/>
        </w:tabs>
        <w:spacing w:after="0" w:line="240" w:lineRule="auto"/>
        <w:ind w:firstLine="567"/>
        <w:jc w:val="both"/>
        <w:rPr>
          <w:rFonts w:ascii="Times New Roman" w:eastAsia="Times New Roman" w:hAnsi="Times New Roman" w:cs="Times New Roman"/>
          <w:sz w:val="24"/>
          <w:szCs w:val="24"/>
        </w:rPr>
      </w:pPr>
      <w:proofErr w:type="gramStart"/>
      <w:r w:rsidRPr="00E51E3C">
        <w:rPr>
          <w:rFonts w:ascii="Times New Roman" w:eastAsia="Times New Roman" w:hAnsi="Times New Roman" w:cs="Times New Roman"/>
          <w:sz w:val="24"/>
          <w:szCs w:val="24"/>
        </w:rPr>
        <w:t>-</w:t>
      </w:r>
      <w:r w:rsidRPr="00E51E3C">
        <w:rPr>
          <w:rFonts w:ascii="Times New Roman" w:eastAsia="Times New Roman" w:hAnsi="Times New Roman" w:cs="Times New Roman"/>
          <w:sz w:val="24"/>
          <w:szCs w:val="24"/>
        </w:rPr>
        <w:tab/>
      </w:r>
      <w:r w:rsidRPr="00E51E3C">
        <w:rPr>
          <w:rFonts w:ascii="Times New Roman" w:eastAsia="Times New Roman" w:hAnsi="Times New Roman" w:cs="Times New Roman"/>
          <w:spacing w:val="-1"/>
          <w:sz w:val="24"/>
          <w:szCs w:val="24"/>
        </w:rPr>
        <w:t xml:space="preserve">прерывать выступление после предупреждения, сделанного выступающему, </w:t>
      </w:r>
      <w:r w:rsidRPr="00E51E3C">
        <w:rPr>
          <w:rFonts w:ascii="Times New Roman" w:eastAsia="Times New Roman" w:hAnsi="Times New Roman" w:cs="Times New Roman"/>
          <w:spacing w:val="-3"/>
          <w:sz w:val="24"/>
          <w:szCs w:val="24"/>
        </w:rPr>
        <w:t>если тот вышел за рамки установленного времени или нарушил Регламент;</w:t>
      </w:r>
      <w:proofErr w:type="gramEnd"/>
    </w:p>
    <w:p w:rsidR="00E51E3C" w:rsidRPr="00E51E3C" w:rsidRDefault="00E51E3C" w:rsidP="00E51E3C">
      <w:pPr>
        <w:shd w:val="clear" w:color="auto" w:fill="FFFFFF"/>
        <w:tabs>
          <w:tab w:val="left" w:pos="1056"/>
        </w:tabs>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z w:val="24"/>
          <w:szCs w:val="24"/>
        </w:rPr>
        <w:t>-</w:t>
      </w:r>
      <w:r w:rsidRPr="00E51E3C">
        <w:rPr>
          <w:rFonts w:ascii="Times New Roman" w:eastAsia="Times New Roman" w:hAnsi="Times New Roman" w:cs="Times New Roman"/>
          <w:sz w:val="24"/>
          <w:szCs w:val="24"/>
        </w:rPr>
        <w:tab/>
      </w:r>
      <w:r w:rsidRPr="00E51E3C">
        <w:rPr>
          <w:rFonts w:ascii="Times New Roman" w:eastAsia="Times New Roman" w:hAnsi="Times New Roman" w:cs="Times New Roman"/>
          <w:spacing w:val="-3"/>
          <w:sz w:val="24"/>
          <w:szCs w:val="24"/>
        </w:rPr>
        <w:t xml:space="preserve">задавать   вопросы   </w:t>
      </w:r>
      <w:proofErr w:type="gramStart"/>
      <w:r w:rsidRPr="00E51E3C">
        <w:rPr>
          <w:rFonts w:ascii="Times New Roman" w:eastAsia="Times New Roman" w:hAnsi="Times New Roman" w:cs="Times New Roman"/>
          <w:spacing w:val="-3"/>
          <w:sz w:val="24"/>
          <w:szCs w:val="24"/>
        </w:rPr>
        <w:t>выступающему</w:t>
      </w:r>
      <w:proofErr w:type="gramEnd"/>
      <w:r w:rsidRPr="00E51E3C">
        <w:rPr>
          <w:rFonts w:ascii="Times New Roman" w:eastAsia="Times New Roman" w:hAnsi="Times New Roman" w:cs="Times New Roman"/>
          <w:spacing w:val="-3"/>
          <w:sz w:val="24"/>
          <w:szCs w:val="24"/>
        </w:rPr>
        <w:t xml:space="preserve"> по окончании его выступления для уточнения формулировки внесенного им предложения;</w:t>
      </w:r>
    </w:p>
    <w:p w:rsidR="00E51E3C" w:rsidRPr="00E51E3C" w:rsidRDefault="00E51E3C" w:rsidP="00E51E3C">
      <w:pPr>
        <w:shd w:val="clear" w:color="auto" w:fill="FFFFFF"/>
        <w:tabs>
          <w:tab w:val="left" w:pos="950"/>
        </w:tabs>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z w:val="24"/>
          <w:szCs w:val="24"/>
        </w:rPr>
        <w:t>-</w:t>
      </w:r>
      <w:r w:rsidRPr="00E51E3C">
        <w:rPr>
          <w:rFonts w:ascii="Times New Roman" w:eastAsia="Times New Roman" w:hAnsi="Times New Roman" w:cs="Times New Roman"/>
          <w:sz w:val="24"/>
          <w:szCs w:val="24"/>
        </w:rPr>
        <w:tab/>
      </w:r>
      <w:r w:rsidRPr="00E51E3C">
        <w:rPr>
          <w:rFonts w:ascii="Times New Roman" w:eastAsia="Times New Roman" w:hAnsi="Times New Roman" w:cs="Times New Roman"/>
          <w:spacing w:val="-2"/>
          <w:sz w:val="24"/>
          <w:szCs w:val="24"/>
        </w:rPr>
        <w:t xml:space="preserve">объявить участнику заседания замечание за неэтичное поведение, нарушение </w:t>
      </w:r>
      <w:r w:rsidRPr="00E51E3C">
        <w:rPr>
          <w:rFonts w:ascii="Times New Roman" w:eastAsia="Times New Roman" w:hAnsi="Times New Roman" w:cs="Times New Roman"/>
          <w:spacing w:val="-10"/>
          <w:sz w:val="24"/>
          <w:szCs w:val="24"/>
        </w:rPr>
        <w:t>Регламента.</w:t>
      </w:r>
    </w:p>
    <w:p w:rsidR="00E51E3C" w:rsidRPr="00E51E3C" w:rsidRDefault="00E51E3C" w:rsidP="00E51E3C">
      <w:pPr>
        <w:shd w:val="clear" w:color="auto" w:fill="FFFFFF"/>
        <w:tabs>
          <w:tab w:val="left" w:pos="802"/>
        </w:tabs>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pacing w:val="-17"/>
          <w:sz w:val="24"/>
          <w:szCs w:val="24"/>
        </w:rPr>
        <w:t>22.</w:t>
      </w:r>
      <w:r w:rsidRPr="00E51E3C">
        <w:rPr>
          <w:rFonts w:ascii="Times New Roman" w:eastAsia="Times New Roman" w:hAnsi="Times New Roman" w:cs="Times New Roman"/>
          <w:sz w:val="24"/>
          <w:szCs w:val="24"/>
        </w:rPr>
        <w:tab/>
      </w:r>
      <w:r w:rsidRPr="00E51E3C">
        <w:rPr>
          <w:rFonts w:ascii="Times New Roman" w:eastAsia="Times New Roman" w:hAnsi="Times New Roman" w:cs="Times New Roman"/>
          <w:b/>
          <w:spacing w:val="-4"/>
          <w:sz w:val="24"/>
          <w:szCs w:val="24"/>
        </w:rPr>
        <w:t>Председательствующий не вправе</w:t>
      </w:r>
      <w:r w:rsidRPr="00E51E3C">
        <w:rPr>
          <w:rFonts w:ascii="Times New Roman" w:eastAsia="Times New Roman" w:hAnsi="Times New Roman" w:cs="Times New Roman"/>
          <w:spacing w:val="-4"/>
          <w:sz w:val="24"/>
          <w:szCs w:val="24"/>
        </w:rPr>
        <w:t>:</w:t>
      </w:r>
    </w:p>
    <w:p w:rsidR="00E51E3C" w:rsidRPr="00E51E3C" w:rsidRDefault="00E51E3C" w:rsidP="00E51E3C">
      <w:pPr>
        <w:shd w:val="clear" w:color="auto" w:fill="FFFFFF"/>
        <w:tabs>
          <w:tab w:val="left" w:pos="-3261"/>
        </w:tabs>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z w:val="24"/>
          <w:szCs w:val="24"/>
        </w:rPr>
        <w:t xml:space="preserve"> -</w:t>
      </w:r>
      <w:r w:rsidRPr="00E51E3C">
        <w:rPr>
          <w:rFonts w:ascii="Times New Roman" w:eastAsia="Times New Roman" w:hAnsi="Times New Roman" w:cs="Times New Roman"/>
          <w:sz w:val="24"/>
          <w:szCs w:val="24"/>
        </w:rPr>
        <w:tab/>
      </w:r>
      <w:r w:rsidRPr="00E51E3C">
        <w:rPr>
          <w:rFonts w:ascii="Times New Roman" w:eastAsia="Times New Roman" w:hAnsi="Times New Roman" w:cs="Times New Roman"/>
          <w:spacing w:val="-3"/>
          <w:sz w:val="24"/>
          <w:szCs w:val="24"/>
        </w:rPr>
        <w:t>комментировать выступления;</w:t>
      </w:r>
    </w:p>
    <w:p w:rsidR="00E51E3C" w:rsidRPr="00E51E3C" w:rsidRDefault="00E51E3C" w:rsidP="00E51E3C">
      <w:pPr>
        <w:widowControl w:val="0"/>
        <w:numPr>
          <w:ilvl w:val="0"/>
          <w:numId w:val="8"/>
        </w:numPr>
        <w:shd w:val="clear" w:color="auto" w:fill="FFFFFF"/>
        <w:tabs>
          <w:tab w:val="left" w:pos="96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pacing w:val="-3"/>
          <w:sz w:val="24"/>
          <w:szCs w:val="24"/>
        </w:rPr>
        <w:t xml:space="preserve">прерывать выступление, если выступающий не выходит за рамки отведенного </w:t>
      </w:r>
      <w:r w:rsidRPr="00E51E3C">
        <w:rPr>
          <w:rFonts w:ascii="Times New Roman" w:eastAsia="Times New Roman" w:hAnsi="Times New Roman" w:cs="Times New Roman"/>
          <w:spacing w:val="-4"/>
          <w:sz w:val="24"/>
          <w:szCs w:val="24"/>
        </w:rPr>
        <w:t>времени и не нарушает Регламент.</w:t>
      </w:r>
    </w:p>
    <w:p w:rsidR="00E51E3C" w:rsidRPr="00E51E3C" w:rsidRDefault="00E51E3C" w:rsidP="00E51E3C">
      <w:pPr>
        <w:shd w:val="clear" w:color="auto" w:fill="FFFFFF"/>
        <w:tabs>
          <w:tab w:val="left" w:pos="802"/>
        </w:tabs>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pacing w:val="-14"/>
          <w:sz w:val="24"/>
          <w:szCs w:val="24"/>
        </w:rPr>
        <w:t>23.</w:t>
      </w:r>
      <w:r w:rsidRPr="00E51E3C">
        <w:rPr>
          <w:rFonts w:ascii="Times New Roman" w:eastAsia="Times New Roman" w:hAnsi="Times New Roman" w:cs="Times New Roman"/>
          <w:sz w:val="24"/>
          <w:szCs w:val="24"/>
        </w:rPr>
        <w:tab/>
      </w:r>
      <w:r w:rsidRPr="00E51E3C">
        <w:rPr>
          <w:rFonts w:ascii="Times New Roman" w:eastAsia="Times New Roman" w:hAnsi="Times New Roman" w:cs="Times New Roman"/>
          <w:spacing w:val="3"/>
          <w:sz w:val="24"/>
          <w:szCs w:val="24"/>
        </w:rPr>
        <w:t xml:space="preserve">Выступление на заседании допускается только после предоставления слова </w:t>
      </w:r>
      <w:r w:rsidRPr="00E51E3C">
        <w:rPr>
          <w:rFonts w:ascii="Times New Roman" w:eastAsia="Times New Roman" w:hAnsi="Times New Roman" w:cs="Times New Roman"/>
          <w:spacing w:val="-15"/>
          <w:sz w:val="24"/>
          <w:szCs w:val="24"/>
        </w:rPr>
        <w:t xml:space="preserve">председательствующим. </w:t>
      </w:r>
      <w:r w:rsidRPr="00E51E3C">
        <w:rPr>
          <w:rFonts w:ascii="Times New Roman" w:eastAsia="Times New Roman" w:hAnsi="Times New Roman" w:cs="Times New Roman"/>
          <w:spacing w:val="-3"/>
          <w:sz w:val="24"/>
          <w:szCs w:val="24"/>
        </w:rPr>
        <w:t xml:space="preserve">Для выступления предоставляется трибуна. </w:t>
      </w:r>
      <w:proofErr w:type="gramStart"/>
      <w:r w:rsidRPr="00E51E3C">
        <w:rPr>
          <w:rFonts w:ascii="Times New Roman" w:eastAsia="Times New Roman" w:hAnsi="Times New Roman" w:cs="Times New Roman"/>
          <w:spacing w:val="-5"/>
          <w:sz w:val="24"/>
          <w:szCs w:val="24"/>
        </w:rPr>
        <w:t>Пропустивший</w:t>
      </w:r>
      <w:proofErr w:type="gramEnd"/>
      <w:r w:rsidRPr="00E51E3C">
        <w:rPr>
          <w:rFonts w:ascii="Times New Roman" w:eastAsia="Times New Roman" w:hAnsi="Times New Roman" w:cs="Times New Roman"/>
          <w:spacing w:val="-5"/>
          <w:sz w:val="24"/>
          <w:szCs w:val="24"/>
        </w:rPr>
        <w:t xml:space="preserve"> свою очередь на выступление из-за отсутствия в зале заседания, </w:t>
      </w:r>
      <w:r w:rsidRPr="00E51E3C">
        <w:rPr>
          <w:rFonts w:ascii="Times New Roman" w:eastAsia="Times New Roman" w:hAnsi="Times New Roman" w:cs="Times New Roman"/>
          <w:spacing w:val="-3"/>
          <w:sz w:val="24"/>
          <w:szCs w:val="24"/>
        </w:rPr>
        <w:t xml:space="preserve">получает право на выступление последним по данному вопросу. </w:t>
      </w:r>
      <w:r w:rsidRPr="00E51E3C">
        <w:rPr>
          <w:rFonts w:ascii="Times New Roman" w:eastAsia="Times New Roman" w:hAnsi="Times New Roman" w:cs="Times New Roman"/>
          <w:spacing w:val="5"/>
          <w:sz w:val="24"/>
          <w:szCs w:val="24"/>
        </w:rPr>
        <w:t xml:space="preserve">Выступающий обязан соблюдать Регламент, не допускать неэтичного </w:t>
      </w:r>
      <w:r w:rsidRPr="00E51E3C">
        <w:rPr>
          <w:rFonts w:ascii="Times New Roman" w:eastAsia="Times New Roman" w:hAnsi="Times New Roman" w:cs="Times New Roman"/>
          <w:spacing w:val="-8"/>
          <w:sz w:val="24"/>
          <w:szCs w:val="24"/>
        </w:rPr>
        <w:t xml:space="preserve">поведения. </w:t>
      </w:r>
      <w:r w:rsidRPr="00E51E3C">
        <w:rPr>
          <w:rFonts w:ascii="Times New Roman" w:eastAsia="Times New Roman" w:hAnsi="Times New Roman" w:cs="Times New Roman"/>
          <w:spacing w:val="8"/>
          <w:sz w:val="24"/>
          <w:szCs w:val="24"/>
        </w:rPr>
        <w:t xml:space="preserve">Какие-либо высказывания с места, нарушающие порядок в зале, не </w:t>
      </w:r>
      <w:r w:rsidRPr="00E51E3C">
        <w:rPr>
          <w:rFonts w:ascii="Times New Roman" w:eastAsia="Times New Roman" w:hAnsi="Times New Roman" w:cs="Times New Roman"/>
          <w:spacing w:val="-4"/>
          <w:sz w:val="24"/>
          <w:szCs w:val="24"/>
        </w:rPr>
        <w:t xml:space="preserve">допускаются. Справки по рассматриваемому вопросу и процедуре обсуждения, поступившие </w:t>
      </w:r>
      <w:proofErr w:type="gramStart"/>
      <w:r w:rsidRPr="00E51E3C">
        <w:rPr>
          <w:rFonts w:ascii="Times New Roman" w:eastAsia="Times New Roman" w:hAnsi="Times New Roman" w:cs="Times New Roman"/>
          <w:spacing w:val="-2"/>
          <w:sz w:val="24"/>
          <w:szCs w:val="24"/>
        </w:rPr>
        <w:t>секретарю</w:t>
      </w:r>
      <w:proofErr w:type="gramEnd"/>
      <w:r w:rsidRPr="00E51E3C">
        <w:rPr>
          <w:rFonts w:ascii="Times New Roman" w:eastAsia="Times New Roman" w:hAnsi="Times New Roman" w:cs="Times New Roman"/>
          <w:spacing w:val="-2"/>
          <w:sz w:val="24"/>
          <w:szCs w:val="24"/>
        </w:rPr>
        <w:t xml:space="preserve"> заседания в письменном виде от участников заседания, оглашаются </w:t>
      </w:r>
      <w:r w:rsidRPr="00E51E3C">
        <w:rPr>
          <w:rFonts w:ascii="Times New Roman" w:eastAsia="Times New Roman" w:hAnsi="Times New Roman" w:cs="Times New Roman"/>
          <w:spacing w:val="-5"/>
          <w:sz w:val="24"/>
          <w:szCs w:val="24"/>
        </w:rPr>
        <w:t>председательствующим немедленно в паузе между выступлениями.</w:t>
      </w:r>
    </w:p>
    <w:p w:rsidR="00E51E3C" w:rsidRPr="00E51E3C" w:rsidRDefault="00E51E3C" w:rsidP="00E51E3C">
      <w:pPr>
        <w:shd w:val="clear" w:color="auto" w:fill="FFFFFF"/>
        <w:tabs>
          <w:tab w:val="left" w:pos="720"/>
        </w:tabs>
        <w:spacing w:after="0" w:line="240" w:lineRule="auto"/>
        <w:ind w:firstLine="567"/>
        <w:jc w:val="both"/>
        <w:rPr>
          <w:rFonts w:ascii="Times New Roman" w:eastAsia="Times New Roman" w:hAnsi="Times New Roman" w:cs="Times New Roman"/>
          <w:spacing w:val="-14"/>
          <w:sz w:val="24"/>
          <w:szCs w:val="24"/>
        </w:rPr>
      </w:pPr>
      <w:r w:rsidRPr="00E51E3C">
        <w:rPr>
          <w:rFonts w:ascii="Times New Roman" w:eastAsia="Times New Roman" w:hAnsi="Times New Roman" w:cs="Times New Roman"/>
          <w:spacing w:val="-4"/>
          <w:sz w:val="24"/>
          <w:szCs w:val="24"/>
        </w:rPr>
        <w:t xml:space="preserve">        24. Порядок    предоставления    слова   для    выступления    распространяется    на </w:t>
      </w:r>
      <w:r w:rsidRPr="00E51E3C">
        <w:rPr>
          <w:rFonts w:ascii="Times New Roman" w:eastAsia="Times New Roman" w:hAnsi="Times New Roman" w:cs="Times New Roman"/>
          <w:spacing w:val="-5"/>
          <w:sz w:val="24"/>
          <w:szCs w:val="24"/>
        </w:rPr>
        <w:t>председательствующего.</w:t>
      </w:r>
    </w:p>
    <w:p w:rsidR="00E51E3C" w:rsidRPr="00E51E3C" w:rsidRDefault="00E51E3C" w:rsidP="00E51E3C">
      <w:pPr>
        <w:shd w:val="clear" w:color="auto" w:fill="FFFFFF"/>
        <w:spacing w:after="0" w:line="240" w:lineRule="auto"/>
        <w:ind w:firstLine="567"/>
        <w:jc w:val="center"/>
        <w:rPr>
          <w:rFonts w:ascii="Times New Roman" w:eastAsia="Times New Roman" w:hAnsi="Times New Roman" w:cs="Times New Roman"/>
          <w:b/>
          <w:spacing w:val="7"/>
          <w:sz w:val="24"/>
          <w:szCs w:val="24"/>
        </w:rPr>
      </w:pPr>
      <w:r w:rsidRPr="00E51E3C">
        <w:rPr>
          <w:rFonts w:ascii="Times New Roman" w:eastAsia="Times New Roman" w:hAnsi="Times New Roman" w:cs="Times New Roman"/>
          <w:b/>
          <w:spacing w:val="7"/>
          <w:sz w:val="24"/>
          <w:szCs w:val="24"/>
        </w:rPr>
        <w:t>РАБОЧИЕ ОРГАНЫ СОВЕТА ДЕПУТАТОВ</w:t>
      </w:r>
    </w:p>
    <w:p w:rsidR="00E51E3C" w:rsidRPr="00E51E3C" w:rsidRDefault="00E51E3C" w:rsidP="00E51E3C">
      <w:pPr>
        <w:widowControl w:val="0"/>
        <w:numPr>
          <w:ilvl w:val="0"/>
          <w:numId w:val="9"/>
        </w:numPr>
        <w:shd w:val="clear" w:color="auto" w:fill="FFFFFF"/>
        <w:tabs>
          <w:tab w:val="left" w:pos="869"/>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z w:val="24"/>
          <w:szCs w:val="24"/>
        </w:rPr>
        <w:t>Возглавляет рабочие органы Совета Председатель.</w:t>
      </w:r>
    </w:p>
    <w:p w:rsidR="00E51E3C" w:rsidRPr="00E51E3C" w:rsidRDefault="00E51E3C" w:rsidP="00E51E3C">
      <w:pPr>
        <w:widowControl w:val="0"/>
        <w:numPr>
          <w:ilvl w:val="1"/>
          <w:numId w:val="9"/>
        </w:numPr>
        <w:shd w:val="clear" w:color="auto" w:fill="FFFFFF"/>
        <w:tabs>
          <w:tab w:val="left" w:pos="869"/>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pacing w:val="-3"/>
          <w:sz w:val="24"/>
          <w:szCs w:val="24"/>
        </w:rPr>
        <w:t>К постоянным рабочим органам Совета относятся:</w:t>
      </w:r>
    </w:p>
    <w:p w:rsidR="00E51E3C" w:rsidRPr="00E51E3C" w:rsidRDefault="00E51E3C" w:rsidP="00E51E3C">
      <w:pPr>
        <w:shd w:val="clear" w:color="auto" w:fill="FFFFFF"/>
        <w:tabs>
          <w:tab w:val="left" w:pos="869"/>
        </w:tabs>
        <w:spacing w:after="0" w:line="240" w:lineRule="auto"/>
        <w:ind w:firstLine="567"/>
        <w:jc w:val="both"/>
        <w:rPr>
          <w:rFonts w:ascii="Times New Roman" w:eastAsia="Times New Roman" w:hAnsi="Times New Roman" w:cs="Times New Roman"/>
          <w:spacing w:val="-3"/>
          <w:sz w:val="24"/>
          <w:szCs w:val="24"/>
        </w:rPr>
      </w:pPr>
      <w:r w:rsidRPr="00E51E3C">
        <w:rPr>
          <w:rFonts w:ascii="Times New Roman" w:eastAsia="Times New Roman" w:hAnsi="Times New Roman" w:cs="Times New Roman"/>
          <w:spacing w:val="-3"/>
          <w:sz w:val="24"/>
          <w:szCs w:val="24"/>
        </w:rPr>
        <w:t>25.1.1. Заседание Совета.</w:t>
      </w:r>
    </w:p>
    <w:p w:rsidR="00E51E3C" w:rsidRPr="00E51E3C" w:rsidRDefault="00E51E3C" w:rsidP="00E51E3C">
      <w:pPr>
        <w:shd w:val="clear" w:color="auto" w:fill="FFFFFF"/>
        <w:tabs>
          <w:tab w:val="left" w:pos="869"/>
        </w:tabs>
        <w:spacing w:after="0" w:line="240" w:lineRule="auto"/>
        <w:ind w:firstLine="567"/>
        <w:jc w:val="both"/>
        <w:rPr>
          <w:rFonts w:ascii="Times New Roman" w:eastAsia="Times New Roman" w:hAnsi="Times New Roman" w:cs="Times New Roman"/>
          <w:spacing w:val="-3"/>
          <w:sz w:val="24"/>
          <w:szCs w:val="24"/>
        </w:rPr>
      </w:pPr>
      <w:r w:rsidRPr="00E51E3C">
        <w:rPr>
          <w:rFonts w:ascii="Times New Roman" w:eastAsia="Times New Roman" w:hAnsi="Times New Roman" w:cs="Times New Roman"/>
          <w:spacing w:val="-3"/>
          <w:sz w:val="24"/>
          <w:szCs w:val="24"/>
        </w:rPr>
        <w:t>25.1.2. Постоянные комиссии:</w:t>
      </w:r>
    </w:p>
    <w:p w:rsidR="00E51E3C" w:rsidRPr="00E51E3C" w:rsidRDefault="00E51E3C" w:rsidP="00E51E3C">
      <w:pPr>
        <w:shd w:val="clear" w:color="auto" w:fill="FFFFFF"/>
        <w:tabs>
          <w:tab w:val="left" w:pos="869"/>
        </w:tabs>
        <w:spacing w:after="0" w:line="240" w:lineRule="auto"/>
        <w:ind w:firstLine="567"/>
        <w:jc w:val="both"/>
        <w:rPr>
          <w:rFonts w:ascii="Times New Roman" w:eastAsia="Times New Roman" w:hAnsi="Times New Roman" w:cs="Times New Roman"/>
          <w:spacing w:val="-3"/>
          <w:sz w:val="24"/>
          <w:szCs w:val="24"/>
        </w:rPr>
      </w:pPr>
      <w:r w:rsidRPr="00E51E3C">
        <w:rPr>
          <w:rFonts w:ascii="Times New Roman" w:eastAsia="Times New Roman" w:hAnsi="Times New Roman" w:cs="Times New Roman"/>
          <w:spacing w:val="-3"/>
          <w:sz w:val="24"/>
          <w:szCs w:val="24"/>
        </w:rPr>
        <w:t>25.1.2.1. Постоянная комиссия по вопросам бюджетной и экономической политики;</w:t>
      </w:r>
    </w:p>
    <w:p w:rsidR="00E51E3C" w:rsidRPr="00E51E3C" w:rsidRDefault="00E51E3C" w:rsidP="00E51E3C">
      <w:pPr>
        <w:shd w:val="clear" w:color="auto" w:fill="FFFFFF"/>
        <w:tabs>
          <w:tab w:val="left" w:pos="869"/>
        </w:tabs>
        <w:spacing w:after="0" w:line="240" w:lineRule="auto"/>
        <w:ind w:firstLine="567"/>
        <w:jc w:val="both"/>
        <w:rPr>
          <w:rFonts w:ascii="Times New Roman" w:eastAsia="Times New Roman" w:hAnsi="Times New Roman" w:cs="Times New Roman"/>
          <w:spacing w:val="-3"/>
          <w:sz w:val="24"/>
          <w:szCs w:val="24"/>
        </w:rPr>
      </w:pPr>
      <w:r w:rsidRPr="00E51E3C">
        <w:rPr>
          <w:rFonts w:ascii="Times New Roman" w:eastAsia="Times New Roman" w:hAnsi="Times New Roman" w:cs="Times New Roman"/>
          <w:spacing w:val="-3"/>
          <w:sz w:val="24"/>
          <w:szCs w:val="24"/>
        </w:rPr>
        <w:t>25.1.2.2. Постоянная комиссия по вопросам жилищно-коммунального хозяйства, строительства и благоустройства;</w:t>
      </w:r>
    </w:p>
    <w:p w:rsidR="00E51E3C" w:rsidRPr="00E51E3C" w:rsidRDefault="00E51E3C" w:rsidP="00E51E3C">
      <w:pPr>
        <w:shd w:val="clear" w:color="auto" w:fill="FFFFFF"/>
        <w:tabs>
          <w:tab w:val="left" w:pos="869"/>
        </w:tabs>
        <w:spacing w:after="0" w:line="240" w:lineRule="auto"/>
        <w:ind w:firstLine="567"/>
        <w:jc w:val="both"/>
        <w:rPr>
          <w:rFonts w:ascii="Times New Roman" w:eastAsia="Times New Roman" w:hAnsi="Times New Roman" w:cs="Times New Roman"/>
          <w:spacing w:val="-3"/>
          <w:sz w:val="24"/>
          <w:szCs w:val="24"/>
        </w:rPr>
      </w:pPr>
      <w:r w:rsidRPr="00E51E3C">
        <w:rPr>
          <w:rFonts w:ascii="Times New Roman" w:eastAsia="Times New Roman" w:hAnsi="Times New Roman" w:cs="Times New Roman"/>
          <w:spacing w:val="-3"/>
          <w:sz w:val="24"/>
          <w:szCs w:val="24"/>
        </w:rPr>
        <w:t>25.1.2.3. Постоянная комиссия по вопросам социальной политики;</w:t>
      </w:r>
    </w:p>
    <w:p w:rsidR="00E51E3C" w:rsidRPr="00E51E3C" w:rsidRDefault="00E51E3C" w:rsidP="00E51E3C">
      <w:pPr>
        <w:shd w:val="clear" w:color="auto" w:fill="FFFFFF"/>
        <w:tabs>
          <w:tab w:val="left" w:pos="869"/>
        </w:tabs>
        <w:spacing w:after="0" w:line="240" w:lineRule="auto"/>
        <w:ind w:firstLine="567"/>
        <w:jc w:val="both"/>
        <w:rPr>
          <w:rFonts w:ascii="Times New Roman" w:eastAsia="Times New Roman" w:hAnsi="Times New Roman" w:cs="Times New Roman"/>
          <w:spacing w:val="-3"/>
          <w:sz w:val="24"/>
          <w:szCs w:val="24"/>
        </w:rPr>
      </w:pPr>
      <w:r w:rsidRPr="00E51E3C">
        <w:rPr>
          <w:rFonts w:ascii="Times New Roman" w:eastAsia="Times New Roman" w:hAnsi="Times New Roman" w:cs="Times New Roman"/>
          <w:spacing w:val="-3"/>
          <w:sz w:val="24"/>
          <w:szCs w:val="24"/>
        </w:rPr>
        <w:lastRenderedPageBreak/>
        <w:t>25.1.3.. Аппарат Совета (секретарь);</w:t>
      </w:r>
    </w:p>
    <w:p w:rsidR="00E51E3C" w:rsidRPr="00E51E3C" w:rsidRDefault="00E51E3C" w:rsidP="00E51E3C">
      <w:pPr>
        <w:shd w:val="clear" w:color="auto" w:fill="FFFFFF"/>
        <w:tabs>
          <w:tab w:val="left" w:pos="869"/>
        </w:tabs>
        <w:spacing w:after="0" w:line="240" w:lineRule="auto"/>
        <w:ind w:firstLine="567"/>
        <w:jc w:val="both"/>
        <w:rPr>
          <w:rFonts w:ascii="Times New Roman" w:eastAsia="Times New Roman" w:hAnsi="Times New Roman" w:cs="Times New Roman"/>
          <w:spacing w:val="-3"/>
          <w:sz w:val="24"/>
          <w:szCs w:val="24"/>
        </w:rPr>
      </w:pPr>
      <w:r w:rsidRPr="00E51E3C">
        <w:rPr>
          <w:rFonts w:ascii="Times New Roman" w:eastAsia="Times New Roman" w:hAnsi="Times New Roman" w:cs="Times New Roman"/>
          <w:spacing w:val="-3"/>
          <w:sz w:val="24"/>
          <w:szCs w:val="24"/>
        </w:rPr>
        <w:t xml:space="preserve"> Порядок организации и деятельности  аппарата Совета определяется  Положением, утвержденным советом депутатов.</w:t>
      </w:r>
    </w:p>
    <w:p w:rsidR="00E51E3C" w:rsidRPr="00E51E3C" w:rsidRDefault="00E51E3C" w:rsidP="00E51E3C">
      <w:pPr>
        <w:widowControl w:val="0"/>
        <w:numPr>
          <w:ilvl w:val="1"/>
          <w:numId w:val="9"/>
        </w:numPr>
        <w:shd w:val="clear" w:color="auto" w:fill="FFFFFF"/>
        <w:tabs>
          <w:tab w:val="left" w:pos="869"/>
        </w:tabs>
        <w:autoSpaceDE w:val="0"/>
        <w:autoSpaceDN w:val="0"/>
        <w:adjustRightInd w:val="0"/>
        <w:spacing w:after="0" w:line="240" w:lineRule="auto"/>
        <w:ind w:firstLine="567"/>
        <w:jc w:val="both"/>
        <w:rPr>
          <w:rFonts w:ascii="Times New Roman" w:eastAsia="Times New Roman" w:hAnsi="Times New Roman" w:cs="Times New Roman"/>
          <w:spacing w:val="4"/>
          <w:sz w:val="24"/>
          <w:szCs w:val="24"/>
        </w:rPr>
      </w:pPr>
      <w:r w:rsidRPr="00E51E3C">
        <w:rPr>
          <w:rFonts w:ascii="Times New Roman" w:eastAsia="Times New Roman" w:hAnsi="Times New Roman" w:cs="Times New Roman"/>
          <w:spacing w:val="-3"/>
          <w:sz w:val="24"/>
          <w:szCs w:val="24"/>
        </w:rPr>
        <w:t xml:space="preserve">К </w:t>
      </w:r>
      <w:r w:rsidRPr="00E51E3C">
        <w:rPr>
          <w:rFonts w:ascii="Times New Roman" w:eastAsia="Times New Roman" w:hAnsi="Times New Roman" w:cs="Times New Roman"/>
          <w:spacing w:val="4"/>
          <w:sz w:val="24"/>
          <w:szCs w:val="24"/>
        </w:rPr>
        <w:t>временным  рабочим органам Совета депутатов относятся:</w:t>
      </w:r>
    </w:p>
    <w:p w:rsidR="00E51E3C" w:rsidRPr="00E51E3C" w:rsidRDefault="00E51E3C" w:rsidP="00E51E3C">
      <w:pPr>
        <w:widowControl w:val="0"/>
        <w:numPr>
          <w:ilvl w:val="2"/>
          <w:numId w:val="9"/>
        </w:numPr>
        <w:shd w:val="clear" w:color="auto" w:fill="FFFFFF"/>
        <w:tabs>
          <w:tab w:val="left" w:pos="869"/>
        </w:tabs>
        <w:autoSpaceDE w:val="0"/>
        <w:autoSpaceDN w:val="0"/>
        <w:adjustRightInd w:val="0"/>
        <w:spacing w:after="0" w:line="240" w:lineRule="auto"/>
        <w:ind w:firstLine="567"/>
        <w:jc w:val="both"/>
        <w:rPr>
          <w:rFonts w:ascii="Times New Roman" w:eastAsia="Times New Roman" w:hAnsi="Times New Roman" w:cs="Times New Roman"/>
          <w:spacing w:val="4"/>
          <w:sz w:val="24"/>
          <w:szCs w:val="24"/>
        </w:rPr>
      </w:pPr>
      <w:r w:rsidRPr="00E51E3C">
        <w:rPr>
          <w:rFonts w:ascii="Times New Roman" w:eastAsia="Times New Roman" w:hAnsi="Times New Roman" w:cs="Times New Roman"/>
          <w:spacing w:val="4"/>
          <w:sz w:val="24"/>
          <w:szCs w:val="24"/>
        </w:rPr>
        <w:t>Временные рабочие группы. Временные рабочие группы формируются из состава депутатов Совета для обсуждения вопросов местного значения и координации работы рабочих органов Совета. Инициаторами создания  рабочих групп выступают председатели постоянных комиссий. К работе временных рабочих органов могут быть привлечены служащие администрации Муниципального образования и Совета. По результатам деятельности временная комиссия представляет Совету доклад по существу вопроса, в связи с которым она была создана. По докладам временной комиссии Совет депутатов правомочен принять Решение. Временная комиссия прекращает свою деятельность после выполнения возложенных на нее задач или досрочно по решению Совета депутатов.</w:t>
      </w:r>
    </w:p>
    <w:p w:rsidR="00E51E3C" w:rsidRPr="00E51E3C" w:rsidRDefault="00E51E3C" w:rsidP="00E51E3C">
      <w:pPr>
        <w:widowControl w:val="0"/>
        <w:numPr>
          <w:ilvl w:val="2"/>
          <w:numId w:val="9"/>
        </w:numPr>
        <w:shd w:val="clear" w:color="auto" w:fill="FFFFFF"/>
        <w:tabs>
          <w:tab w:val="left" w:pos="869"/>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pacing w:val="4"/>
          <w:sz w:val="24"/>
          <w:szCs w:val="24"/>
        </w:rPr>
        <w:t xml:space="preserve"> Редакционная комиссия. Редакционная комиссия формируется из состава депутатов </w:t>
      </w:r>
      <w:proofErr w:type="gramStart"/>
      <w:r w:rsidRPr="00E51E3C">
        <w:rPr>
          <w:rFonts w:ascii="Times New Roman" w:eastAsia="Times New Roman" w:hAnsi="Times New Roman" w:cs="Times New Roman"/>
          <w:spacing w:val="4"/>
          <w:sz w:val="24"/>
          <w:szCs w:val="24"/>
        </w:rPr>
        <w:t>Совета</w:t>
      </w:r>
      <w:proofErr w:type="gramEnd"/>
      <w:r w:rsidRPr="00E51E3C">
        <w:rPr>
          <w:rFonts w:ascii="Times New Roman" w:eastAsia="Times New Roman" w:hAnsi="Times New Roman" w:cs="Times New Roman"/>
          <w:spacing w:val="4"/>
          <w:sz w:val="24"/>
          <w:szCs w:val="24"/>
        </w:rPr>
        <w:t xml:space="preserve"> в случаях предусмотренных настоящим Регламентом.</w:t>
      </w:r>
    </w:p>
    <w:p w:rsidR="00E51E3C" w:rsidRPr="00E51E3C" w:rsidRDefault="00E51E3C" w:rsidP="00E51E3C">
      <w:pPr>
        <w:widowControl w:val="0"/>
        <w:numPr>
          <w:ilvl w:val="2"/>
          <w:numId w:val="9"/>
        </w:numPr>
        <w:shd w:val="clear" w:color="auto" w:fill="FFFFFF"/>
        <w:tabs>
          <w:tab w:val="left" w:pos="869"/>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pacing w:val="4"/>
          <w:sz w:val="24"/>
          <w:szCs w:val="24"/>
        </w:rPr>
        <w:t>Счетная комиссия. Счетная комиссия формируется в случае проведения тайного голосования.</w:t>
      </w:r>
    </w:p>
    <w:p w:rsidR="00E51E3C" w:rsidRPr="00E51E3C" w:rsidRDefault="00E51E3C" w:rsidP="00E51E3C">
      <w:pPr>
        <w:shd w:val="clear" w:color="auto" w:fill="FFFFFF"/>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pacing w:val="-2"/>
          <w:sz w:val="24"/>
          <w:szCs w:val="24"/>
        </w:rPr>
        <w:t xml:space="preserve">Состав, порядок формирования, а также полномочия рабочих органов Совета </w:t>
      </w:r>
      <w:r w:rsidRPr="00E51E3C">
        <w:rPr>
          <w:rFonts w:ascii="Times New Roman" w:eastAsia="Times New Roman" w:hAnsi="Times New Roman" w:cs="Times New Roman"/>
          <w:spacing w:val="-4"/>
          <w:sz w:val="24"/>
          <w:szCs w:val="24"/>
        </w:rPr>
        <w:t xml:space="preserve">регламентируются соответствующими Положениями о них, которые утверждаются </w:t>
      </w:r>
      <w:r w:rsidRPr="00E51E3C">
        <w:rPr>
          <w:rFonts w:ascii="Times New Roman" w:eastAsia="Times New Roman" w:hAnsi="Times New Roman" w:cs="Times New Roman"/>
          <w:spacing w:val="-3"/>
          <w:sz w:val="24"/>
          <w:szCs w:val="24"/>
        </w:rPr>
        <w:t>Советом и являются составной частью настоящего Регламента.</w:t>
      </w:r>
    </w:p>
    <w:p w:rsidR="00E51E3C" w:rsidRPr="00E51E3C" w:rsidRDefault="00E51E3C" w:rsidP="00E51E3C">
      <w:pPr>
        <w:shd w:val="clear" w:color="auto" w:fill="FFFFFF"/>
        <w:spacing w:after="0" w:line="240" w:lineRule="auto"/>
        <w:ind w:firstLine="567"/>
        <w:jc w:val="center"/>
        <w:rPr>
          <w:rFonts w:ascii="Times New Roman" w:eastAsia="Times New Roman" w:hAnsi="Times New Roman" w:cs="Times New Roman"/>
          <w:b/>
          <w:spacing w:val="3"/>
          <w:sz w:val="24"/>
          <w:szCs w:val="24"/>
        </w:rPr>
      </w:pPr>
      <w:r w:rsidRPr="00E51E3C">
        <w:rPr>
          <w:rFonts w:ascii="Times New Roman" w:eastAsia="Times New Roman" w:hAnsi="Times New Roman" w:cs="Times New Roman"/>
          <w:b/>
          <w:spacing w:val="3"/>
          <w:sz w:val="24"/>
          <w:szCs w:val="24"/>
        </w:rPr>
        <w:t>ПОВЕСТКА ДНЯ ЗАСЕДАНИЯ</w:t>
      </w:r>
    </w:p>
    <w:p w:rsidR="00E51E3C" w:rsidRPr="00E51E3C" w:rsidRDefault="00E51E3C" w:rsidP="00E51E3C">
      <w:pPr>
        <w:widowControl w:val="0"/>
        <w:numPr>
          <w:ilvl w:val="0"/>
          <w:numId w:val="10"/>
        </w:numPr>
        <w:shd w:val="clear" w:color="auto" w:fill="FFFFFF"/>
        <w:tabs>
          <w:tab w:val="left" w:pos="720"/>
        </w:tabs>
        <w:autoSpaceDE w:val="0"/>
        <w:autoSpaceDN w:val="0"/>
        <w:adjustRightInd w:val="0"/>
        <w:spacing w:after="0" w:line="240" w:lineRule="auto"/>
        <w:ind w:firstLine="567"/>
        <w:jc w:val="both"/>
        <w:rPr>
          <w:rFonts w:ascii="Times New Roman" w:eastAsia="Times New Roman" w:hAnsi="Times New Roman" w:cs="Times New Roman"/>
          <w:spacing w:val="-16"/>
          <w:sz w:val="24"/>
          <w:szCs w:val="24"/>
        </w:rPr>
      </w:pPr>
      <w:r w:rsidRPr="00E51E3C">
        <w:rPr>
          <w:rFonts w:ascii="Times New Roman" w:eastAsia="Times New Roman" w:hAnsi="Times New Roman" w:cs="Times New Roman"/>
          <w:spacing w:val="-2"/>
          <w:sz w:val="24"/>
          <w:szCs w:val="24"/>
        </w:rPr>
        <w:t xml:space="preserve">Проект порядка работы  заседания   формируется   Председателем Совета </w:t>
      </w:r>
      <w:r w:rsidRPr="00E51E3C">
        <w:rPr>
          <w:rFonts w:ascii="Times New Roman" w:eastAsia="Times New Roman" w:hAnsi="Times New Roman" w:cs="Times New Roman"/>
          <w:spacing w:val="-3"/>
          <w:sz w:val="24"/>
          <w:szCs w:val="24"/>
        </w:rPr>
        <w:t>совместно с Главой муниципального образования и председателями постоянных комиссий.</w:t>
      </w:r>
    </w:p>
    <w:p w:rsidR="00E51E3C" w:rsidRPr="00E51E3C" w:rsidRDefault="00E51E3C" w:rsidP="00E51E3C">
      <w:pPr>
        <w:widowControl w:val="0"/>
        <w:numPr>
          <w:ilvl w:val="0"/>
          <w:numId w:val="10"/>
        </w:numPr>
        <w:shd w:val="clear" w:color="auto" w:fill="FFFFFF"/>
        <w:tabs>
          <w:tab w:val="left" w:pos="720"/>
        </w:tabs>
        <w:autoSpaceDE w:val="0"/>
        <w:autoSpaceDN w:val="0"/>
        <w:adjustRightInd w:val="0"/>
        <w:spacing w:after="0" w:line="240" w:lineRule="auto"/>
        <w:ind w:firstLine="567"/>
        <w:jc w:val="both"/>
        <w:rPr>
          <w:rFonts w:ascii="Times New Roman" w:eastAsia="Times New Roman" w:hAnsi="Times New Roman" w:cs="Times New Roman"/>
          <w:spacing w:val="-16"/>
          <w:sz w:val="24"/>
          <w:szCs w:val="24"/>
        </w:rPr>
      </w:pPr>
      <w:r w:rsidRPr="00E51E3C">
        <w:rPr>
          <w:rFonts w:ascii="Times New Roman" w:eastAsia="Times New Roman" w:hAnsi="Times New Roman" w:cs="Times New Roman"/>
          <w:spacing w:val="-3"/>
          <w:sz w:val="24"/>
          <w:szCs w:val="24"/>
        </w:rPr>
        <w:t>Предложения  по  проекту  повестки  дня  могут вноситься главой</w:t>
      </w:r>
      <w:r w:rsidRPr="00E51E3C">
        <w:rPr>
          <w:rFonts w:ascii="Times New Roman" w:eastAsia="Times New Roman" w:hAnsi="Times New Roman" w:cs="Times New Roman"/>
          <w:spacing w:val="-3"/>
          <w:sz w:val="24"/>
          <w:szCs w:val="24"/>
        </w:rPr>
        <w:br/>
      </w:r>
      <w:r w:rsidRPr="00E51E3C">
        <w:rPr>
          <w:rFonts w:ascii="Times New Roman" w:eastAsia="Times New Roman" w:hAnsi="Times New Roman" w:cs="Times New Roman"/>
          <w:spacing w:val="-1"/>
          <w:sz w:val="24"/>
          <w:szCs w:val="24"/>
        </w:rPr>
        <w:t xml:space="preserve">муниципального образования, депутатами Совета, постоянными комиссиями, временными </w:t>
      </w:r>
      <w:r w:rsidRPr="00E51E3C">
        <w:rPr>
          <w:rFonts w:ascii="Times New Roman" w:eastAsia="Times New Roman" w:hAnsi="Times New Roman" w:cs="Times New Roman"/>
          <w:spacing w:val="-2"/>
          <w:sz w:val="24"/>
          <w:szCs w:val="24"/>
        </w:rPr>
        <w:t>рабочими группами в аппарат Совета депутатов.</w:t>
      </w:r>
    </w:p>
    <w:p w:rsidR="00E51E3C" w:rsidRPr="00E51E3C" w:rsidRDefault="00E51E3C" w:rsidP="00E51E3C">
      <w:pPr>
        <w:widowControl w:val="0"/>
        <w:numPr>
          <w:ilvl w:val="0"/>
          <w:numId w:val="10"/>
        </w:numPr>
        <w:shd w:val="clear" w:color="auto" w:fill="FFFFFF"/>
        <w:tabs>
          <w:tab w:val="left" w:pos="72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pacing w:val="-1"/>
          <w:sz w:val="24"/>
          <w:szCs w:val="24"/>
        </w:rPr>
        <w:t xml:space="preserve">Проект решения должен быть за 5 календарных дней до заседания  направлен  </w:t>
      </w:r>
      <w:r w:rsidRPr="00E51E3C">
        <w:rPr>
          <w:rFonts w:ascii="Times New Roman" w:eastAsia="Times New Roman" w:hAnsi="Times New Roman" w:cs="Times New Roman"/>
          <w:spacing w:val="-2"/>
          <w:sz w:val="24"/>
          <w:szCs w:val="24"/>
        </w:rPr>
        <w:t>Председателю Совета. До направления проекта решения Председателю Совета, данный проект должен пройти обсуждение в постоянных</w:t>
      </w:r>
      <w:r w:rsidRPr="00E51E3C">
        <w:rPr>
          <w:rFonts w:ascii="Times New Roman" w:eastAsia="Times New Roman" w:hAnsi="Times New Roman" w:cs="Times New Roman"/>
          <w:spacing w:val="1"/>
          <w:sz w:val="24"/>
          <w:szCs w:val="24"/>
        </w:rPr>
        <w:t xml:space="preserve"> комиссиях и согласование с заинтересованными лицами. Проект решения в обязательном порядке должен сопровождаться пояснительной запиской с обоснованием необходимости принятия решения. Проект решения, предусматривающий расходование (поступление) средств бюджета </w:t>
      </w:r>
      <w:r w:rsidRPr="00E51E3C">
        <w:rPr>
          <w:rFonts w:ascii="Times New Roman" w:eastAsia="Times New Roman" w:hAnsi="Times New Roman" w:cs="Times New Roman"/>
          <w:spacing w:val="-2"/>
          <w:sz w:val="24"/>
          <w:szCs w:val="24"/>
        </w:rPr>
        <w:t xml:space="preserve">муниципального </w:t>
      </w:r>
      <w:r w:rsidRPr="00E51E3C">
        <w:rPr>
          <w:rFonts w:ascii="Times New Roman" w:eastAsia="Times New Roman" w:hAnsi="Times New Roman" w:cs="Times New Roman"/>
          <w:spacing w:val="-3"/>
          <w:sz w:val="24"/>
          <w:szCs w:val="24"/>
        </w:rPr>
        <w:t>образования</w:t>
      </w:r>
      <w:r w:rsidRPr="00E51E3C">
        <w:rPr>
          <w:rFonts w:ascii="Times New Roman" w:eastAsia="Times New Roman" w:hAnsi="Times New Roman" w:cs="Times New Roman"/>
          <w:spacing w:val="1"/>
          <w:sz w:val="24"/>
          <w:szCs w:val="24"/>
        </w:rPr>
        <w:t xml:space="preserve"> выносится главой администрации либо при наличии заключения главы администрации </w:t>
      </w:r>
      <w:r w:rsidRPr="00E51E3C">
        <w:rPr>
          <w:rFonts w:ascii="Times New Roman" w:eastAsia="Times New Roman" w:hAnsi="Times New Roman" w:cs="Times New Roman"/>
          <w:spacing w:val="-2"/>
          <w:sz w:val="24"/>
          <w:szCs w:val="24"/>
        </w:rPr>
        <w:t xml:space="preserve">муниципального </w:t>
      </w:r>
      <w:r w:rsidRPr="00E51E3C">
        <w:rPr>
          <w:rFonts w:ascii="Times New Roman" w:eastAsia="Times New Roman" w:hAnsi="Times New Roman" w:cs="Times New Roman"/>
          <w:spacing w:val="-3"/>
          <w:sz w:val="24"/>
          <w:szCs w:val="24"/>
        </w:rPr>
        <w:t>образования.</w:t>
      </w:r>
    </w:p>
    <w:p w:rsidR="00E51E3C" w:rsidRPr="00E51E3C" w:rsidRDefault="00E51E3C" w:rsidP="00E51E3C">
      <w:pPr>
        <w:widowControl w:val="0"/>
        <w:numPr>
          <w:ilvl w:val="0"/>
          <w:numId w:val="10"/>
        </w:numPr>
        <w:shd w:val="clear" w:color="auto" w:fill="FFFFFF"/>
        <w:tabs>
          <w:tab w:val="left" w:pos="72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pacing w:val="-5"/>
          <w:sz w:val="24"/>
          <w:szCs w:val="24"/>
        </w:rPr>
        <w:t xml:space="preserve">В проекте решения должны быть учтены действующие решения, а в случае </w:t>
      </w:r>
      <w:r w:rsidRPr="00E51E3C">
        <w:rPr>
          <w:rFonts w:ascii="Times New Roman" w:eastAsia="Times New Roman" w:hAnsi="Times New Roman" w:cs="Times New Roman"/>
          <w:spacing w:val="2"/>
          <w:sz w:val="24"/>
          <w:szCs w:val="24"/>
        </w:rPr>
        <w:t xml:space="preserve">противоречия с ними, изложены предложения об отмене или изменении ранее </w:t>
      </w:r>
      <w:r w:rsidRPr="00E51E3C">
        <w:rPr>
          <w:rFonts w:ascii="Times New Roman" w:eastAsia="Times New Roman" w:hAnsi="Times New Roman" w:cs="Times New Roman"/>
          <w:spacing w:val="-4"/>
          <w:sz w:val="24"/>
          <w:szCs w:val="24"/>
        </w:rPr>
        <w:t>принятых решений.</w:t>
      </w:r>
    </w:p>
    <w:p w:rsidR="00E51E3C" w:rsidRPr="00E51E3C" w:rsidRDefault="00E51E3C" w:rsidP="00E51E3C">
      <w:pPr>
        <w:shd w:val="clear" w:color="auto" w:fill="FFFFFF"/>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pacing w:val="-2"/>
          <w:sz w:val="24"/>
          <w:szCs w:val="24"/>
        </w:rPr>
        <w:t>Проект должен быть отредактирован, напечатан без исправлений и помарок.</w:t>
      </w:r>
    </w:p>
    <w:p w:rsidR="00E51E3C" w:rsidRPr="00E51E3C" w:rsidRDefault="00E51E3C" w:rsidP="00E51E3C">
      <w:pPr>
        <w:shd w:val="clear" w:color="auto" w:fill="FFFFFF"/>
        <w:spacing w:after="0" w:line="240" w:lineRule="auto"/>
        <w:ind w:firstLine="567"/>
        <w:jc w:val="both"/>
        <w:rPr>
          <w:rFonts w:ascii="Times New Roman" w:eastAsia="Times New Roman" w:hAnsi="Times New Roman" w:cs="Times New Roman"/>
          <w:spacing w:val="-3"/>
          <w:sz w:val="24"/>
          <w:szCs w:val="24"/>
        </w:rPr>
      </w:pPr>
      <w:r w:rsidRPr="00E51E3C">
        <w:rPr>
          <w:rFonts w:ascii="Times New Roman" w:eastAsia="Times New Roman" w:hAnsi="Times New Roman" w:cs="Times New Roman"/>
          <w:spacing w:val="-3"/>
          <w:sz w:val="24"/>
          <w:szCs w:val="24"/>
        </w:rPr>
        <w:t>Проект решения, относящегося к вопросам организации деятельности Совета, представляется Председателю Совета не позднее, чем за 5 календарных дней до заседания.</w:t>
      </w:r>
    </w:p>
    <w:p w:rsidR="00E51E3C" w:rsidRPr="00E51E3C" w:rsidRDefault="00E51E3C" w:rsidP="00E51E3C">
      <w:pPr>
        <w:widowControl w:val="0"/>
        <w:numPr>
          <w:ilvl w:val="0"/>
          <w:numId w:val="11"/>
        </w:num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pacing w:val="-3"/>
          <w:sz w:val="24"/>
          <w:szCs w:val="24"/>
        </w:rPr>
        <w:t>Предложение о включении вопроса в повестку дня вместе с проектом решения передается   автором   не   позднее,   чем   за   5   календарных  дней   до   заседания в аппарат Совета депутатов</w:t>
      </w:r>
      <w:r w:rsidRPr="00E51E3C">
        <w:rPr>
          <w:rFonts w:ascii="Times New Roman" w:eastAsia="Times New Roman" w:hAnsi="Times New Roman" w:cs="Times New Roman"/>
          <w:spacing w:val="-1"/>
          <w:sz w:val="24"/>
          <w:szCs w:val="24"/>
        </w:rPr>
        <w:t>.</w:t>
      </w:r>
    </w:p>
    <w:p w:rsidR="00E51E3C" w:rsidRPr="00E51E3C" w:rsidRDefault="00E51E3C" w:rsidP="00E51E3C">
      <w:pPr>
        <w:shd w:val="clear" w:color="auto" w:fill="FFFFFF"/>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pacing w:val="2"/>
          <w:sz w:val="24"/>
          <w:szCs w:val="24"/>
        </w:rPr>
        <w:t xml:space="preserve">В проект повестки дня включаются только проекты решений, которые </w:t>
      </w:r>
      <w:r w:rsidRPr="00E51E3C">
        <w:rPr>
          <w:rFonts w:ascii="Times New Roman" w:eastAsia="Times New Roman" w:hAnsi="Times New Roman" w:cs="Times New Roman"/>
          <w:spacing w:val="8"/>
          <w:sz w:val="24"/>
          <w:szCs w:val="24"/>
        </w:rPr>
        <w:t xml:space="preserve">подготовлены и представлены в соответствии с требованиями настоящего </w:t>
      </w:r>
      <w:r w:rsidRPr="00E51E3C">
        <w:rPr>
          <w:rFonts w:ascii="Times New Roman" w:eastAsia="Times New Roman" w:hAnsi="Times New Roman" w:cs="Times New Roman"/>
          <w:spacing w:val="-5"/>
          <w:sz w:val="24"/>
          <w:szCs w:val="24"/>
        </w:rPr>
        <w:t>Регламента.</w:t>
      </w:r>
    </w:p>
    <w:p w:rsidR="00E51E3C" w:rsidRPr="00E51E3C" w:rsidRDefault="00E51E3C" w:rsidP="00E51E3C">
      <w:pPr>
        <w:shd w:val="clear" w:color="auto" w:fill="FFFFFF"/>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pacing w:val="-4"/>
          <w:sz w:val="24"/>
          <w:szCs w:val="24"/>
        </w:rPr>
        <w:t xml:space="preserve">Совет не преступает к рассмотрению вопроса повестки дня, если депутаты не </w:t>
      </w:r>
      <w:r w:rsidRPr="00E51E3C">
        <w:rPr>
          <w:rFonts w:ascii="Times New Roman" w:eastAsia="Times New Roman" w:hAnsi="Times New Roman" w:cs="Times New Roman"/>
          <w:spacing w:val="-3"/>
          <w:sz w:val="24"/>
          <w:szCs w:val="24"/>
        </w:rPr>
        <w:t>получили проекта (проектов) решения по данному вопросу.</w:t>
      </w:r>
    </w:p>
    <w:p w:rsidR="00E51E3C" w:rsidRPr="00E51E3C" w:rsidRDefault="00E51E3C" w:rsidP="00E51E3C">
      <w:pPr>
        <w:widowControl w:val="0"/>
        <w:numPr>
          <w:ilvl w:val="0"/>
          <w:numId w:val="11"/>
        </w:numPr>
        <w:shd w:val="clear" w:color="auto" w:fill="FFFFFF"/>
        <w:tabs>
          <w:tab w:val="left" w:pos="725"/>
        </w:tabs>
        <w:autoSpaceDE w:val="0"/>
        <w:autoSpaceDN w:val="0"/>
        <w:adjustRightInd w:val="0"/>
        <w:spacing w:after="0" w:line="240" w:lineRule="auto"/>
        <w:ind w:firstLine="567"/>
        <w:jc w:val="both"/>
        <w:rPr>
          <w:rFonts w:ascii="Times New Roman" w:eastAsia="Times New Roman" w:hAnsi="Times New Roman" w:cs="Times New Roman"/>
          <w:spacing w:val="-12"/>
          <w:sz w:val="24"/>
          <w:szCs w:val="24"/>
        </w:rPr>
      </w:pPr>
      <w:r w:rsidRPr="00E51E3C">
        <w:rPr>
          <w:rFonts w:ascii="Times New Roman" w:eastAsia="Times New Roman" w:hAnsi="Times New Roman" w:cs="Times New Roman"/>
          <w:spacing w:val="-3"/>
          <w:sz w:val="24"/>
          <w:szCs w:val="24"/>
        </w:rPr>
        <w:t xml:space="preserve">В начале каждого заседания обсуждается и утверждается предлагаемый проект </w:t>
      </w:r>
      <w:r w:rsidRPr="00E51E3C">
        <w:rPr>
          <w:rFonts w:ascii="Times New Roman" w:eastAsia="Times New Roman" w:hAnsi="Times New Roman" w:cs="Times New Roman"/>
          <w:spacing w:val="6"/>
          <w:sz w:val="24"/>
          <w:szCs w:val="24"/>
        </w:rPr>
        <w:t xml:space="preserve">повестки дня и  порядок работы (последовательность рассмотрения вопросов в </w:t>
      </w:r>
      <w:r w:rsidRPr="00E51E3C">
        <w:rPr>
          <w:rFonts w:ascii="Times New Roman" w:eastAsia="Times New Roman" w:hAnsi="Times New Roman" w:cs="Times New Roman"/>
          <w:spacing w:val="-3"/>
          <w:sz w:val="24"/>
          <w:szCs w:val="24"/>
        </w:rPr>
        <w:t>рамках утвержденной повестки дня).</w:t>
      </w:r>
    </w:p>
    <w:p w:rsidR="00E51E3C" w:rsidRPr="00E51E3C" w:rsidRDefault="00E51E3C" w:rsidP="00E51E3C">
      <w:pPr>
        <w:shd w:val="clear" w:color="auto" w:fill="FFFFFF"/>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pacing w:val="14"/>
          <w:sz w:val="24"/>
          <w:szCs w:val="24"/>
        </w:rPr>
        <w:lastRenderedPageBreak/>
        <w:t xml:space="preserve">На каждое выступление при обсуждении проекта повестки дня </w:t>
      </w:r>
      <w:r w:rsidRPr="00E51E3C">
        <w:rPr>
          <w:rFonts w:ascii="Times New Roman" w:eastAsia="Times New Roman" w:hAnsi="Times New Roman" w:cs="Times New Roman"/>
          <w:spacing w:val="-4"/>
          <w:sz w:val="24"/>
          <w:szCs w:val="24"/>
        </w:rPr>
        <w:t>предоставляется время в пределах трех минут.</w:t>
      </w:r>
    </w:p>
    <w:p w:rsidR="00E51E3C" w:rsidRPr="00E51E3C" w:rsidRDefault="00E51E3C" w:rsidP="00E51E3C">
      <w:pPr>
        <w:shd w:val="clear" w:color="auto" w:fill="FFFFFF"/>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pacing w:val="-3"/>
          <w:sz w:val="24"/>
          <w:szCs w:val="24"/>
        </w:rPr>
        <w:t xml:space="preserve">Для включения в повестку дня заседания вопроса, не включенного в проект повестки дня, требуется более половины </w:t>
      </w:r>
      <w:r w:rsidRPr="00E51E3C">
        <w:rPr>
          <w:rFonts w:ascii="Times New Roman" w:eastAsia="Times New Roman" w:hAnsi="Times New Roman" w:cs="Times New Roman"/>
          <w:spacing w:val="-1"/>
          <w:sz w:val="24"/>
          <w:szCs w:val="24"/>
        </w:rPr>
        <w:t>голосов от избранного числа депутатов Совета депутатов.</w:t>
      </w:r>
    </w:p>
    <w:p w:rsidR="00E51E3C" w:rsidRPr="00E51E3C" w:rsidRDefault="00E51E3C" w:rsidP="00E51E3C">
      <w:pPr>
        <w:shd w:val="clear" w:color="auto" w:fill="FFFFFF"/>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pacing w:val="-3"/>
          <w:sz w:val="24"/>
          <w:szCs w:val="24"/>
        </w:rPr>
        <w:t>Сформированная повестка дня утверждается большинством голосов</w:t>
      </w:r>
      <w:r w:rsidRPr="00E51E3C">
        <w:rPr>
          <w:rFonts w:ascii="Times New Roman" w:eastAsia="Times New Roman" w:hAnsi="Times New Roman" w:cs="Times New Roman"/>
          <w:spacing w:val="-1"/>
          <w:sz w:val="24"/>
          <w:szCs w:val="24"/>
        </w:rPr>
        <w:t>.</w:t>
      </w:r>
    </w:p>
    <w:p w:rsidR="00E51E3C" w:rsidRPr="00E51E3C" w:rsidRDefault="00E51E3C" w:rsidP="00E51E3C">
      <w:pPr>
        <w:shd w:val="clear" w:color="auto" w:fill="FFFFFF"/>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pacing w:val="-2"/>
          <w:sz w:val="24"/>
          <w:szCs w:val="24"/>
        </w:rPr>
        <w:t>Письменный ответ на депутатский запрос оглашается председательствующим на очередном заседании Совета или доводится до сведения депутатов иным путем.</w:t>
      </w:r>
    </w:p>
    <w:p w:rsidR="00E51E3C" w:rsidRPr="00E51E3C" w:rsidRDefault="00E51E3C" w:rsidP="00E51E3C">
      <w:pPr>
        <w:widowControl w:val="0"/>
        <w:numPr>
          <w:ilvl w:val="0"/>
          <w:numId w:val="11"/>
        </w:num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pacing w:val="5"/>
          <w:sz w:val="24"/>
          <w:szCs w:val="24"/>
        </w:rPr>
        <w:t xml:space="preserve">В конце каждого заседания отводится время для кратких сообщений и </w:t>
      </w:r>
      <w:r w:rsidRPr="00E51E3C">
        <w:rPr>
          <w:rFonts w:ascii="Times New Roman" w:eastAsia="Times New Roman" w:hAnsi="Times New Roman" w:cs="Times New Roman"/>
          <w:spacing w:val="-2"/>
          <w:sz w:val="24"/>
          <w:szCs w:val="24"/>
        </w:rPr>
        <w:t>заявлений депутатов (до двух минут каждое). Обсуждение по ним не проводится.</w:t>
      </w:r>
    </w:p>
    <w:p w:rsidR="00E51E3C" w:rsidRPr="00E51E3C" w:rsidRDefault="00E51E3C" w:rsidP="00E51E3C">
      <w:pPr>
        <w:shd w:val="clear" w:color="auto" w:fill="FFFFFF"/>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pacing w:val="-2"/>
          <w:sz w:val="24"/>
          <w:szCs w:val="24"/>
        </w:rPr>
        <w:t xml:space="preserve">Заявка на такое выступление должна быть подана в письменной форме председательствующему до </w:t>
      </w:r>
      <w:r w:rsidRPr="00E51E3C">
        <w:rPr>
          <w:rFonts w:ascii="Times New Roman" w:eastAsia="Times New Roman" w:hAnsi="Times New Roman" w:cs="Times New Roman"/>
          <w:spacing w:val="-3"/>
          <w:sz w:val="24"/>
          <w:szCs w:val="24"/>
        </w:rPr>
        <w:t>последнего перерыва в заседании.</w:t>
      </w:r>
    </w:p>
    <w:p w:rsidR="00E51E3C" w:rsidRPr="00E51E3C" w:rsidRDefault="00E51E3C" w:rsidP="00E51E3C">
      <w:pPr>
        <w:shd w:val="clear" w:color="auto" w:fill="FFFFFF"/>
        <w:tabs>
          <w:tab w:val="left" w:pos="8505"/>
        </w:tabs>
        <w:spacing w:after="0" w:line="240" w:lineRule="auto"/>
        <w:ind w:firstLine="567"/>
        <w:jc w:val="center"/>
        <w:rPr>
          <w:rFonts w:ascii="Times New Roman" w:eastAsia="Times New Roman" w:hAnsi="Times New Roman" w:cs="Times New Roman"/>
          <w:b/>
          <w:spacing w:val="-2"/>
          <w:sz w:val="24"/>
          <w:szCs w:val="24"/>
        </w:rPr>
      </w:pPr>
      <w:r w:rsidRPr="00E51E3C">
        <w:rPr>
          <w:rFonts w:ascii="Times New Roman" w:eastAsia="Times New Roman" w:hAnsi="Times New Roman" w:cs="Times New Roman"/>
          <w:b/>
          <w:spacing w:val="3"/>
          <w:sz w:val="24"/>
          <w:szCs w:val="24"/>
        </w:rPr>
        <w:t>ПОРЯДОК ОБСУЖДЕНИЯ ВОПРОСОВ, В</w:t>
      </w:r>
      <w:r w:rsidRPr="00E51E3C">
        <w:rPr>
          <w:rFonts w:ascii="Times New Roman" w:eastAsia="Times New Roman" w:hAnsi="Times New Roman" w:cs="Times New Roman"/>
          <w:b/>
          <w:spacing w:val="-2"/>
          <w:sz w:val="24"/>
          <w:szCs w:val="24"/>
        </w:rPr>
        <w:t>КЛЮЧЕННЫХ В ПОВЕСТКУ ДНЯ ЗАСЕДАНИЯ</w:t>
      </w:r>
    </w:p>
    <w:p w:rsidR="00E51E3C" w:rsidRPr="00E51E3C" w:rsidRDefault="00E51E3C" w:rsidP="00E51E3C">
      <w:pPr>
        <w:widowControl w:val="0"/>
        <w:numPr>
          <w:ilvl w:val="0"/>
          <w:numId w:val="12"/>
        </w:numPr>
        <w:shd w:val="clear" w:color="auto" w:fill="FFFFFF"/>
        <w:tabs>
          <w:tab w:val="left" w:pos="725"/>
        </w:tabs>
        <w:autoSpaceDE w:val="0"/>
        <w:autoSpaceDN w:val="0"/>
        <w:adjustRightInd w:val="0"/>
        <w:spacing w:after="0" w:line="240" w:lineRule="auto"/>
        <w:ind w:firstLine="567"/>
        <w:jc w:val="both"/>
        <w:rPr>
          <w:rFonts w:ascii="Times New Roman" w:eastAsia="Times New Roman" w:hAnsi="Times New Roman" w:cs="Times New Roman"/>
          <w:spacing w:val="-11"/>
          <w:sz w:val="24"/>
          <w:szCs w:val="24"/>
        </w:rPr>
      </w:pPr>
      <w:r w:rsidRPr="00E51E3C">
        <w:rPr>
          <w:rFonts w:ascii="Times New Roman" w:eastAsia="Times New Roman" w:hAnsi="Times New Roman" w:cs="Times New Roman"/>
          <w:spacing w:val="-3"/>
          <w:sz w:val="24"/>
          <w:szCs w:val="24"/>
        </w:rPr>
        <w:t>Обсуждение вопроса состоит из доклада, содоклада, вопросов, выступлений, в прениях, справок, заключительных выступлений докладчика.</w:t>
      </w:r>
    </w:p>
    <w:p w:rsidR="00E51E3C" w:rsidRPr="00E51E3C" w:rsidRDefault="00E51E3C" w:rsidP="00E51E3C">
      <w:pPr>
        <w:widowControl w:val="0"/>
        <w:numPr>
          <w:ilvl w:val="0"/>
          <w:numId w:val="12"/>
        </w:numPr>
        <w:shd w:val="clear" w:color="auto" w:fill="FFFFFF"/>
        <w:tabs>
          <w:tab w:val="left" w:pos="725"/>
        </w:tabs>
        <w:autoSpaceDE w:val="0"/>
        <w:autoSpaceDN w:val="0"/>
        <w:adjustRightInd w:val="0"/>
        <w:spacing w:after="0" w:line="240" w:lineRule="auto"/>
        <w:ind w:firstLine="567"/>
        <w:jc w:val="both"/>
        <w:rPr>
          <w:rFonts w:ascii="Times New Roman" w:eastAsia="Times New Roman" w:hAnsi="Times New Roman" w:cs="Times New Roman"/>
          <w:spacing w:val="-16"/>
          <w:sz w:val="24"/>
          <w:szCs w:val="24"/>
        </w:rPr>
      </w:pPr>
      <w:r w:rsidRPr="00E51E3C">
        <w:rPr>
          <w:rFonts w:ascii="Times New Roman" w:eastAsia="Times New Roman" w:hAnsi="Times New Roman" w:cs="Times New Roman"/>
          <w:spacing w:val="1"/>
          <w:sz w:val="24"/>
          <w:szCs w:val="24"/>
        </w:rPr>
        <w:t xml:space="preserve">Если продолжительность обсуждения или какого-либо из его этапов не была </w:t>
      </w:r>
      <w:r w:rsidRPr="00E51E3C">
        <w:rPr>
          <w:rFonts w:ascii="Times New Roman" w:eastAsia="Times New Roman" w:hAnsi="Times New Roman" w:cs="Times New Roman"/>
          <w:spacing w:val="-2"/>
          <w:sz w:val="24"/>
          <w:szCs w:val="24"/>
        </w:rPr>
        <w:t>установлена на заседании, то она ограничивается следующим образом:</w:t>
      </w:r>
    </w:p>
    <w:p w:rsidR="00E51E3C" w:rsidRPr="00E51E3C" w:rsidRDefault="00E51E3C" w:rsidP="00E51E3C">
      <w:pPr>
        <w:widowControl w:val="0"/>
        <w:numPr>
          <w:ilvl w:val="0"/>
          <w:numId w:val="13"/>
        </w:numPr>
        <w:shd w:val="clear" w:color="auto" w:fill="FFFFFF"/>
        <w:tabs>
          <w:tab w:val="left" w:pos="883"/>
          <w:tab w:val="left" w:pos="4301"/>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pacing w:val="-3"/>
          <w:sz w:val="24"/>
          <w:szCs w:val="24"/>
        </w:rPr>
        <w:t>доклад</w:t>
      </w:r>
      <w:r w:rsidRPr="00E51E3C">
        <w:rPr>
          <w:rFonts w:ascii="Times New Roman" w:eastAsia="Times New Roman" w:hAnsi="Times New Roman" w:cs="Times New Roman"/>
          <w:sz w:val="24"/>
          <w:szCs w:val="24"/>
        </w:rPr>
        <w:tab/>
      </w:r>
      <w:r w:rsidRPr="00E51E3C">
        <w:rPr>
          <w:rFonts w:ascii="Times New Roman" w:eastAsia="Times New Roman" w:hAnsi="Times New Roman" w:cs="Times New Roman"/>
          <w:sz w:val="24"/>
          <w:szCs w:val="24"/>
        </w:rPr>
        <w:tab/>
      </w:r>
      <w:r w:rsidRPr="00E51E3C">
        <w:rPr>
          <w:rFonts w:ascii="Times New Roman" w:eastAsia="Times New Roman" w:hAnsi="Times New Roman" w:cs="Times New Roman"/>
          <w:sz w:val="24"/>
          <w:szCs w:val="24"/>
        </w:rPr>
        <w:tab/>
      </w:r>
      <w:r w:rsidRPr="00E51E3C">
        <w:rPr>
          <w:rFonts w:ascii="Times New Roman" w:eastAsia="Times New Roman" w:hAnsi="Times New Roman" w:cs="Times New Roman"/>
          <w:sz w:val="24"/>
          <w:szCs w:val="24"/>
        </w:rPr>
        <w:tab/>
      </w:r>
      <w:r w:rsidRPr="00E51E3C">
        <w:rPr>
          <w:rFonts w:ascii="Times New Roman" w:eastAsia="Times New Roman" w:hAnsi="Times New Roman" w:cs="Times New Roman"/>
          <w:sz w:val="24"/>
          <w:szCs w:val="24"/>
        </w:rPr>
        <w:tab/>
      </w:r>
      <w:r w:rsidRPr="00E51E3C">
        <w:rPr>
          <w:rFonts w:ascii="Times New Roman" w:eastAsia="Times New Roman" w:hAnsi="Times New Roman" w:cs="Times New Roman"/>
          <w:spacing w:val="-4"/>
          <w:sz w:val="24"/>
          <w:szCs w:val="24"/>
        </w:rPr>
        <w:t>до 30 минут</w:t>
      </w:r>
    </w:p>
    <w:p w:rsidR="00E51E3C" w:rsidRPr="00E51E3C" w:rsidRDefault="00E51E3C" w:rsidP="00E51E3C">
      <w:pPr>
        <w:widowControl w:val="0"/>
        <w:numPr>
          <w:ilvl w:val="0"/>
          <w:numId w:val="13"/>
        </w:numPr>
        <w:shd w:val="clear" w:color="auto" w:fill="FFFFFF"/>
        <w:tabs>
          <w:tab w:val="left" w:pos="883"/>
          <w:tab w:val="left" w:pos="4306"/>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pacing w:val="-6"/>
          <w:sz w:val="24"/>
          <w:szCs w:val="24"/>
        </w:rPr>
        <w:t>содоклад</w:t>
      </w:r>
      <w:r w:rsidRPr="00E51E3C">
        <w:rPr>
          <w:rFonts w:ascii="Times New Roman" w:eastAsia="Times New Roman" w:hAnsi="Times New Roman" w:cs="Times New Roman"/>
          <w:sz w:val="24"/>
          <w:szCs w:val="24"/>
        </w:rPr>
        <w:tab/>
      </w:r>
      <w:r w:rsidRPr="00E51E3C">
        <w:rPr>
          <w:rFonts w:ascii="Times New Roman" w:eastAsia="Times New Roman" w:hAnsi="Times New Roman" w:cs="Times New Roman"/>
          <w:sz w:val="24"/>
          <w:szCs w:val="24"/>
        </w:rPr>
        <w:tab/>
      </w:r>
      <w:r w:rsidRPr="00E51E3C">
        <w:rPr>
          <w:rFonts w:ascii="Times New Roman" w:eastAsia="Times New Roman" w:hAnsi="Times New Roman" w:cs="Times New Roman"/>
          <w:sz w:val="24"/>
          <w:szCs w:val="24"/>
        </w:rPr>
        <w:tab/>
      </w:r>
      <w:r w:rsidRPr="00E51E3C">
        <w:rPr>
          <w:rFonts w:ascii="Times New Roman" w:eastAsia="Times New Roman" w:hAnsi="Times New Roman" w:cs="Times New Roman"/>
          <w:sz w:val="24"/>
          <w:szCs w:val="24"/>
        </w:rPr>
        <w:tab/>
      </w:r>
      <w:r w:rsidRPr="00E51E3C">
        <w:rPr>
          <w:rFonts w:ascii="Times New Roman" w:eastAsia="Times New Roman" w:hAnsi="Times New Roman" w:cs="Times New Roman"/>
          <w:sz w:val="24"/>
          <w:szCs w:val="24"/>
        </w:rPr>
        <w:tab/>
      </w:r>
      <w:r w:rsidRPr="00E51E3C">
        <w:rPr>
          <w:rFonts w:ascii="Times New Roman" w:eastAsia="Times New Roman" w:hAnsi="Times New Roman" w:cs="Times New Roman"/>
          <w:spacing w:val="-4"/>
          <w:sz w:val="24"/>
          <w:szCs w:val="24"/>
        </w:rPr>
        <w:t>до 15 минут</w:t>
      </w:r>
    </w:p>
    <w:p w:rsidR="00E51E3C" w:rsidRPr="00E51E3C" w:rsidRDefault="00E51E3C" w:rsidP="00E51E3C">
      <w:pPr>
        <w:widowControl w:val="0"/>
        <w:numPr>
          <w:ilvl w:val="0"/>
          <w:numId w:val="14"/>
        </w:numPr>
        <w:shd w:val="clear" w:color="auto" w:fill="FFFFFF"/>
        <w:tabs>
          <w:tab w:val="left" w:pos="883"/>
          <w:tab w:val="left" w:pos="5021"/>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pacing w:val="-4"/>
          <w:sz w:val="24"/>
          <w:szCs w:val="24"/>
        </w:rPr>
        <w:t>вопросы и ответы на них</w:t>
      </w:r>
      <w:r w:rsidRPr="00E51E3C">
        <w:rPr>
          <w:rFonts w:ascii="Times New Roman" w:eastAsia="Times New Roman" w:hAnsi="Times New Roman" w:cs="Times New Roman"/>
          <w:sz w:val="24"/>
          <w:szCs w:val="24"/>
        </w:rPr>
        <w:tab/>
      </w:r>
      <w:r w:rsidRPr="00E51E3C">
        <w:rPr>
          <w:rFonts w:ascii="Times New Roman" w:eastAsia="Times New Roman" w:hAnsi="Times New Roman" w:cs="Times New Roman"/>
          <w:sz w:val="24"/>
          <w:szCs w:val="24"/>
        </w:rPr>
        <w:tab/>
      </w:r>
      <w:r w:rsidRPr="00E51E3C">
        <w:rPr>
          <w:rFonts w:ascii="Times New Roman" w:eastAsia="Times New Roman" w:hAnsi="Times New Roman" w:cs="Times New Roman"/>
          <w:sz w:val="24"/>
          <w:szCs w:val="24"/>
        </w:rPr>
        <w:tab/>
      </w:r>
      <w:r w:rsidRPr="00E51E3C">
        <w:rPr>
          <w:rFonts w:ascii="Times New Roman" w:eastAsia="Times New Roman" w:hAnsi="Times New Roman" w:cs="Times New Roman"/>
          <w:sz w:val="24"/>
          <w:szCs w:val="24"/>
        </w:rPr>
        <w:tab/>
      </w:r>
      <w:r w:rsidRPr="00E51E3C">
        <w:rPr>
          <w:rFonts w:ascii="Times New Roman" w:eastAsia="Times New Roman" w:hAnsi="Times New Roman" w:cs="Times New Roman"/>
          <w:spacing w:val="-6"/>
          <w:sz w:val="24"/>
          <w:szCs w:val="24"/>
        </w:rPr>
        <w:t xml:space="preserve">до 3 минут </w:t>
      </w:r>
    </w:p>
    <w:p w:rsidR="00E51E3C" w:rsidRPr="00E51E3C" w:rsidRDefault="00E51E3C" w:rsidP="00E51E3C">
      <w:pPr>
        <w:shd w:val="clear" w:color="auto" w:fill="FFFFFF"/>
        <w:tabs>
          <w:tab w:val="left" w:pos="883"/>
          <w:tab w:val="left" w:pos="5021"/>
        </w:tabs>
        <w:spacing w:after="0" w:line="240" w:lineRule="auto"/>
        <w:jc w:val="both"/>
        <w:rPr>
          <w:rFonts w:ascii="Times New Roman" w:eastAsia="Times New Roman" w:hAnsi="Times New Roman" w:cs="Times New Roman"/>
          <w:sz w:val="24"/>
          <w:szCs w:val="24"/>
        </w:rPr>
      </w:pPr>
      <w:r w:rsidRPr="00E51E3C">
        <w:rPr>
          <w:rFonts w:ascii="Times New Roman" w:eastAsia="Times New Roman" w:hAnsi="Times New Roman" w:cs="Times New Roman"/>
          <w:spacing w:val="-3"/>
          <w:sz w:val="24"/>
          <w:szCs w:val="24"/>
        </w:rPr>
        <w:t>(на постановку каждого вопроса - до 1 минуты)</w:t>
      </w:r>
    </w:p>
    <w:p w:rsidR="00E51E3C" w:rsidRPr="00E51E3C" w:rsidRDefault="00E51E3C" w:rsidP="00E51E3C">
      <w:pPr>
        <w:widowControl w:val="0"/>
        <w:numPr>
          <w:ilvl w:val="0"/>
          <w:numId w:val="13"/>
        </w:numPr>
        <w:shd w:val="clear" w:color="auto" w:fill="FFFFFF"/>
        <w:tabs>
          <w:tab w:val="left" w:pos="883"/>
          <w:tab w:val="left" w:pos="431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pacing w:val="-8"/>
          <w:sz w:val="24"/>
          <w:szCs w:val="24"/>
        </w:rPr>
        <w:t>выступления в прениях</w:t>
      </w:r>
      <w:r w:rsidRPr="00E51E3C">
        <w:rPr>
          <w:rFonts w:ascii="Times New Roman" w:eastAsia="Times New Roman" w:hAnsi="Times New Roman" w:cs="Times New Roman"/>
          <w:sz w:val="24"/>
          <w:szCs w:val="24"/>
        </w:rPr>
        <w:tab/>
      </w:r>
      <w:r w:rsidRPr="00E51E3C">
        <w:rPr>
          <w:rFonts w:ascii="Times New Roman" w:eastAsia="Times New Roman" w:hAnsi="Times New Roman" w:cs="Times New Roman"/>
          <w:sz w:val="24"/>
          <w:szCs w:val="24"/>
        </w:rPr>
        <w:tab/>
      </w:r>
      <w:r w:rsidRPr="00E51E3C">
        <w:rPr>
          <w:rFonts w:ascii="Times New Roman" w:eastAsia="Times New Roman" w:hAnsi="Times New Roman" w:cs="Times New Roman"/>
          <w:sz w:val="24"/>
          <w:szCs w:val="24"/>
        </w:rPr>
        <w:tab/>
      </w:r>
      <w:r w:rsidRPr="00E51E3C">
        <w:rPr>
          <w:rFonts w:ascii="Times New Roman" w:eastAsia="Times New Roman" w:hAnsi="Times New Roman" w:cs="Times New Roman"/>
          <w:sz w:val="24"/>
          <w:szCs w:val="24"/>
        </w:rPr>
        <w:tab/>
      </w:r>
      <w:r w:rsidRPr="00E51E3C">
        <w:rPr>
          <w:rFonts w:ascii="Times New Roman" w:eastAsia="Times New Roman" w:hAnsi="Times New Roman" w:cs="Times New Roman"/>
          <w:sz w:val="24"/>
          <w:szCs w:val="24"/>
        </w:rPr>
        <w:tab/>
      </w:r>
      <w:r w:rsidRPr="00E51E3C">
        <w:rPr>
          <w:rFonts w:ascii="Times New Roman" w:eastAsia="Times New Roman" w:hAnsi="Times New Roman" w:cs="Times New Roman"/>
          <w:spacing w:val="-4"/>
          <w:sz w:val="24"/>
          <w:szCs w:val="24"/>
        </w:rPr>
        <w:t>до 5 минут</w:t>
      </w:r>
    </w:p>
    <w:p w:rsidR="00E51E3C" w:rsidRPr="00E51E3C" w:rsidRDefault="00E51E3C" w:rsidP="00E51E3C">
      <w:pPr>
        <w:widowControl w:val="0"/>
        <w:numPr>
          <w:ilvl w:val="0"/>
          <w:numId w:val="13"/>
        </w:numPr>
        <w:shd w:val="clear" w:color="auto" w:fill="FFFFFF"/>
        <w:tabs>
          <w:tab w:val="left" w:pos="883"/>
          <w:tab w:val="left" w:pos="4315"/>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pacing w:val="-7"/>
          <w:sz w:val="24"/>
          <w:szCs w:val="24"/>
        </w:rPr>
        <w:t>справка</w:t>
      </w:r>
      <w:r w:rsidRPr="00E51E3C">
        <w:rPr>
          <w:rFonts w:ascii="Times New Roman" w:eastAsia="Times New Roman" w:hAnsi="Times New Roman" w:cs="Times New Roman"/>
          <w:sz w:val="24"/>
          <w:szCs w:val="24"/>
        </w:rPr>
        <w:tab/>
      </w:r>
      <w:r w:rsidRPr="00E51E3C">
        <w:rPr>
          <w:rFonts w:ascii="Times New Roman" w:eastAsia="Times New Roman" w:hAnsi="Times New Roman" w:cs="Times New Roman"/>
          <w:sz w:val="24"/>
          <w:szCs w:val="24"/>
        </w:rPr>
        <w:tab/>
      </w:r>
      <w:r w:rsidRPr="00E51E3C">
        <w:rPr>
          <w:rFonts w:ascii="Times New Roman" w:eastAsia="Times New Roman" w:hAnsi="Times New Roman" w:cs="Times New Roman"/>
          <w:sz w:val="24"/>
          <w:szCs w:val="24"/>
        </w:rPr>
        <w:tab/>
      </w:r>
      <w:r w:rsidRPr="00E51E3C">
        <w:rPr>
          <w:rFonts w:ascii="Times New Roman" w:eastAsia="Times New Roman" w:hAnsi="Times New Roman" w:cs="Times New Roman"/>
          <w:sz w:val="24"/>
          <w:szCs w:val="24"/>
        </w:rPr>
        <w:tab/>
      </w:r>
      <w:r w:rsidRPr="00E51E3C">
        <w:rPr>
          <w:rFonts w:ascii="Times New Roman" w:eastAsia="Times New Roman" w:hAnsi="Times New Roman" w:cs="Times New Roman"/>
          <w:sz w:val="24"/>
          <w:szCs w:val="24"/>
        </w:rPr>
        <w:tab/>
      </w:r>
      <w:r w:rsidRPr="00E51E3C">
        <w:rPr>
          <w:rFonts w:ascii="Times New Roman" w:eastAsia="Times New Roman" w:hAnsi="Times New Roman" w:cs="Times New Roman"/>
          <w:spacing w:val="-5"/>
          <w:sz w:val="24"/>
          <w:szCs w:val="24"/>
        </w:rPr>
        <w:t>до 1 минуты</w:t>
      </w:r>
    </w:p>
    <w:p w:rsidR="00E51E3C" w:rsidRPr="00E51E3C" w:rsidRDefault="00E51E3C" w:rsidP="00E51E3C">
      <w:pPr>
        <w:widowControl w:val="0"/>
        <w:numPr>
          <w:ilvl w:val="0"/>
          <w:numId w:val="13"/>
        </w:numPr>
        <w:shd w:val="clear" w:color="auto" w:fill="FFFFFF"/>
        <w:tabs>
          <w:tab w:val="left" w:pos="883"/>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pacing w:val="-3"/>
          <w:sz w:val="24"/>
          <w:szCs w:val="24"/>
        </w:rPr>
        <w:t xml:space="preserve">выступления по порядку ведения       </w:t>
      </w:r>
      <w:r w:rsidRPr="00E51E3C">
        <w:rPr>
          <w:rFonts w:ascii="Times New Roman" w:eastAsia="Times New Roman" w:hAnsi="Times New Roman" w:cs="Times New Roman"/>
          <w:spacing w:val="-3"/>
          <w:sz w:val="24"/>
          <w:szCs w:val="24"/>
        </w:rPr>
        <w:tab/>
      </w:r>
      <w:r w:rsidRPr="00E51E3C">
        <w:rPr>
          <w:rFonts w:ascii="Times New Roman" w:eastAsia="Times New Roman" w:hAnsi="Times New Roman" w:cs="Times New Roman"/>
          <w:spacing w:val="-3"/>
          <w:sz w:val="24"/>
          <w:szCs w:val="24"/>
        </w:rPr>
        <w:tab/>
      </w:r>
      <w:r w:rsidRPr="00E51E3C">
        <w:rPr>
          <w:rFonts w:ascii="Times New Roman" w:eastAsia="Times New Roman" w:hAnsi="Times New Roman" w:cs="Times New Roman"/>
          <w:spacing w:val="-3"/>
          <w:sz w:val="24"/>
          <w:szCs w:val="24"/>
        </w:rPr>
        <w:tab/>
      </w:r>
      <w:r w:rsidRPr="00E51E3C">
        <w:rPr>
          <w:rFonts w:ascii="Times New Roman" w:eastAsia="Times New Roman" w:hAnsi="Times New Roman" w:cs="Times New Roman"/>
          <w:spacing w:val="-3"/>
          <w:sz w:val="24"/>
          <w:szCs w:val="24"/>
        </w:rPr>
        <w:tab/>
        <w:t>до 1 минуты</w:t>
      </w:r>
    </w:p>
    <w:p w:rsidR="00E51E3C" w:rsidRPr="00E51E3C" w:rsidRDefault="00E51E3C" w:rsidP="00E51E3C">
      <w:pPr>
        <w:widowControl w:val="0"/>
        <w:numPr>
          <w:ilvl w:val="0"/>
          <w:numId w:val="13"/>
        </w:numPr>
        <w:shd w:val="clear" w:color="auto" w:fill="FFFFFF"/>
        <w:tabs>
          <w:tab w:val="left" w:pos="883"/>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pacing w:val="-3"/>
          <w:sz w:val="24"/>
          <w:szCs w:val="24"/>
        </w:rPr>
        <w:t>перерыв</w:t>
      </w:r>
      <w:r w:rsidRPr="00E51E3C">
        <w:rPr>
          <w:rFonts w:ascii="Times New Roman" w:eastAsia="Times New Roman" w:hAnsi="Times New Roman" w:cs="Times New Roman"/>
          <w:spacing w:val="-3"/>
          <w:sz w:val="24"/>
          <w:szCs w:val="24"/>
        </w:rPr>
        <w:tab/>
      </w:r>
      <w:r w:rsidRPr="00E51E3C">
        <w:rPr>
          <w:rFonts w:ascii="Times New Roman" w:eastAsia="Times New Roman" w:hAnsi="Times New Roman" w:cs="Times New Roman"/>
          <w:spacing w:val="-3"/>
          <w:sz w:val="24"/>
          <w:szCs w:val="24"/>
        </w:rPr>
        <w:tab/>
      </w:r>
      <w:r w:rsidRPr="00E51E3C">
        <w:rPr>
          <w:rFonts w:ascii="Times New Roman" w:eastAsia="Times New Roman" w:hAnsi="Times New Roman" w:cs="Times New Roman"/>
          <w:spacing w:val="-3"/>
          <w:sz w:val="24"/>
          <w:szCs w:val="24"/>
        </w:rPr>
        <w:tab/>
      </w:r>
      <w:r w:rsidRPr="00E51E3C">
        <w:rPr>
          <w:rFonts w:ascii="Times New Roman" w:eastAsia="Times New Roman" w:hAnsi="Times New Roman" w:cs="Times New Roman"/>
          <w:spacing w:val="-3"/>
          <w:sz w:val="24"/>
          <w:szCs w:val="24"/>
        </w:rPr>
        <w:tab/>
      </w:r>
      <w:r w:rsidRPr="00E51E3C">
        <w:rPr>
          <w:rFonts w:ascii="Times New Roman" w:eastAsia="Times New Roman" w:hAnsi="Times New Roman" w:cs="Times New Roman"/>
          <w:spacing w:val="-3"/>
          <w:sz w:val="24"/>
          <w:szCs w:val="24"/>
        </w:rPr>
        <w:tab/>
      </w:r>
      <w:r w:rsidRPr="00E51E3C">
        <w:rPr>
          <w:rFonts w:ascii="Times New Roman" w:eastAsia="Times New Roman" w:hAnsi="Times New Roman" w:cs="Times New Roman"/>
          <w:spacing w:val="-3"/>
          <w:sz w:val="24"/>
          <w:szCs w:val="24"/>
        </w:rPr>
        <w:tab/>
      </w:r>
      <w:r w:rsidRPr="00E51E3C">
        <w:rPr>
          <w:rFonts w:ascii="Times New Roman" w:eastAsia="Times New Roman" w:hAnsi="Times New Roman" w:cs="Times New Roman"/>
          <w:spacing w:val="-3"/>
          <w:sz w:val="24"/>
          <w:szCs w:val="24"/>
        </w:rPr>
        <w:tab/>
      </w:r>
      <w:r w:rsidRPr="00E51E3C">
        <w:rPr>
          <w:rFonts w:ascii="Times New Roman" w:eastAsia="Times New Roman" w:hAnsi="Times New Roman" w:cs="Times New Roman"/>
          <w:spacing w:val="-3"/>
          <w:sz w:val="24"/>
          <w:szCs w:val="24"/>
        </w:rPr>
        <w:tab/>
        <w:t xml:space="preserve">до 15 минут </w:t>
      </w:r>
    </w:p>
    <w:p w:rsidR="00E51E3C" w:rsidRPr="00E51E3C" w:rsidRDefault="00E51E3C" w:rsidP="00E51E3C">
      <w:pPr>
        <w:shd w:val="clear" w:color="auto" w:fill="FFFFFF"/>
        <w:tabs>
          <w:tab w:val="left" w:pos="883"/>
        </w:tabs>
        <w:spacing w:after="0" w:line="240" w:lineRule="auto"/>
        <w:jc w:val="both"/>
        <w:rPr>
          <w:rFonts w:ascii="Times New Roman" w:eastAsia="Times New Roman" w:hAnsi="Times New Roman" w:cs="Times New Roman"/>
          <w:sz w:val="24"/>
          <w:szCs w:val="24"/>
        </w:rPr>
      </w:pPr>
      <w:r w:rsidRPr="00E51E3C">
        <w:rPr>
          <w:rFonts w:ascii="Times New Roman" w:eastAsia="Times New Roman" w:hAnsi="Times New Roman" w:cs="Times New Roman"/>
          <w:spacing w:val="-3"/>
          <w:sz w:val="24"/>
          <w:szCs w:val="24"/>
        </w:rPr>
        <w:t>(после непрерывной 1,5 часовой работы).</w:t>
      </w:r>
    </w:p>
    <w:p w:rsidR="00E51E3C" w:rsidRPr="00E51E3C" w:rsidRDefault="00E51E3C" w:rsidP="00E51E3C">
      <w:pPr>
        <w:shd w:val="clear" w:color="auto" w:fill="FFFFFF"/>
        <w:spacing w:after="0" w:line="240" w:lineRule="auto"/>
        <w:ind w:firstLine="567"/>
        <w:jc w:val="both"/>
        <w:rPr>
          <w:rFonts w:ascii="Times New Roman" w:eastAsia="Times New Roman" w:hAnsi="Times New Roman" w:cs="Times New Roman"/>
          <w:sz w:val="24"/>
          <w:szCs w:val="24"/>
        </w:rPr>
      </w:pPr>
    </w:p>
    <w:p w:rsidR="00E51E3C" w:rsidRPr="00E51E3C" w:rsidRDefault="00E51E3C" w:rsidP="00E51E3C">
      <w:pPr>
        <w:shd w:val="clear" w:color="auto" w:fill="FFFFFF"/>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z w:val="24"/>
          <w:szCs w:val="24"/>
        </w:rPr>
        <w:t xml:space="preserve">Решение о продлении обсуждения или </w:t>
      </w:r>
      <w:r w:rsidRPr="00E51E3C">
        <w:rPr>
          <w:rFonts w:ascii="Times New Roman" w:eastAsia="Times New Roman" w:hAnsi="Times New Roman" w:cs="Times New Roman"/>
          <w:spacing w:val="-2"/>
          <w:sz w:val="24"/>
          <w:szCs w:val="24"/>
        </w:rPr>
        <w:t xml:space="preserve">любого из его этапов после того, как закончилось установленное время, может быть </w:t>
      </w:r>
      <w:r w:rsidRPr="00E51E3C">
        <w:rPr>
          <w:rFonts w:ascii="Times New Roman" w:eastAsia="Times New Roman" w:hAnsi="Times New Roman" w:cs="Times New Roman"/>
          <w:spacing w:val="-3"/>
          <w:sz w:val="24"/>
          <w:szCs w:val="24"/>
        </w:rPr>
        <w:t xml:space="preserve">принято, если за это проголосовало более 2/3 от числа присутствующих депутатов </w:t>
      </w:r>
      <w:r w:rsidRPr="00E51E3C">
        <w:rPr>
          <w:rFonts w:ascii="Times New Roman" w:eastAsia="Times New Roman" w:hAnsi="Times New Roman" w:cs="Times New Roman"/>
          <w:spacing w:val="-1"/>
          <w:sz w:val="24"/>
          <w:szCs w:val="24"/>
        </w:rPr>
        <w:t xml:space="preserve">Совета. При этом обязательно устанавливается время, на которое продлевается </w:t>
      </w:r>
      <w:r w:rsidRPr="00E51E3C">
        <w:rPr>
          <w:rFonts w:ascii="Times New Roman" w:eastAsia="Times New Roman" w:hAnsi="Times New Roman" w:cs="Times New Roman"/>
          <w:spacing w:val="-4"/>
          <w:sz w:val="24"/>
          <w:szCs w:val="24"/>
        </w:rPr>
        <w:t>обсуждение или соответствующий его этап.</w:t>
      </w:r>
    </w:p>
    <w:p w:rsidR="00E51E3C" w:rsidRPr="00E51E3C" w:rsidRDefault="00E51E3C" w:rsidP="00E51E3C">
      <w:pPr>
        <w:widowControl w:val="0"/>
        <w:numPr>
          <w:ilvl w:val="0"/>
          <w:numId w:val="12"/>
        </w:numPr>
        <w:shd w:val="clear" w:color="auto" w:fill="FFFFFF"/>
        <w:tabs>
          <w:tab w:val="left" w:pos="792"/>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pacing w:val="-1"/>
          <w:sz w:val="24"/>
          <w:szCs w:val="24"/>
        </w:rPr>
        <w:t xml:space="preserve">Обсуждение   вопроса   начинается   с   доклада - заранее  подготовленного </w:t>
      </w:r>
      <w:r w:rsidRPr="00E51E3C">
        <w:rPr>
          <w:rFonts w:ascii="Times New Roman" w:eastAsia="Times New Roman" w:hAnsi="Times New Roman" w:cs="Times New Roman"/>
          <w:sz w:val="24"/>
          <w:szCs w:val="24"/>
        </w:rPr>
        <w:t xml:space="preserve">сообщения, основанного на предварительном изучении вопроса, обобщении </w:t>
      </w:r>
      <w:r w:rsidRPr="00E51E3C">
        <w:rPr>
          <w:rFonts w:ascii="Times New Roman" w:eastAsia="Times New Roman" w:hAnsi="Times New Roman" w:cs="Times New Roman"/>
          <w:spacing w:val="-4"/>
          <w:sz w:val="24"/>
          <w:szCs w:val="24"/>
        </w:rPr>
        <w:t>необходимых материалов.</w:t>
      </w:r>
    </w:p>
    <w:p w:rsidR="00E51E3C" w:rsidRPr="00E51E3C" w:rsidRDefault="00E51E3C" w:rsidP="00E51E3C">
      <w:pPr>
        <w:shd w:val="clear" w:color="auto" w:fill="FFFFFF"/>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pacing w:val="6"/>
          <w:sz w:val="24"/>
          <w:szCs w:val="24"/>
        </w:rPr>
        <w:t xml:space="preserve">Если по рассматриваемому вопросу представлено несколько проектов решений, подготовленных в соответствии с настоящим Регламентом, право </w:t>
      </w:r>
      <w:r w:rsidRPr="00E51E3C">
        <w:rPr>
          <w:rFonts w:ascii="Times New Roman" w:eastAsia="Times New Roman" w:hAnsi="Times New Roman" w:cs="Times New Roman"/>
          <w:spacing w:val="-2"/>
          <w:sz w:val="24"/>
          <w:szCs w:val="24"/>
        </w:rPr>
        <w:t>выступить с докладом предоставляется авторам каждого из проектов.</w:t>
      </w:r>
    </w:p>
    <w:p w:rsidR="00E51E3C" w:rsidRPr="00E51E3C" w:rsidRDefault="00E51E3C" w:rsidP="00E51E3C">
      <w:pPr>
        <w:shd w:val="clear" w:color="auto" w:fill="FFFFFF"/>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z w:val="24"/>
          <w:szCs w:val="24"/>
        </w:rPr>
        <w:t xml:space="preserve">При наличии у постоянной комиссии или рабочей </w:t>
      </w:r>
      <w:r w:rsidRPr="00E51E3C">
        <w:rPr>
          <w:rFonts w:ascii="Times New Roman" w:eastAsia="Times New Roman" w:hAnsi="Times New Roman" w:cs="Times New Roman"/>
          <w:spacing w:val="-4"/>
          <w:sz w:val="24"/>
          <w:szCs w:val="24"/>
        </w:rPr>
        <w:t xml:space="preserve">группы материалов и/или информации, существенно отличающихся от сведений, </w:t>
      </w:r>
      <w:r w:rsidRPr="00E51E3C">
        <w:rPr>
          <w:rFonts w:ascii="Times New Roman" w:eastAsia="Times New Roman" w:hAnsi="Times New Roman" w:cs="Times New Roman"/>
          <w:spacing w:val="-3"/>
          <w:sz w:val="24"/>
          <w:szCs w:val="24"/>
        </w:rPr>
        <w:t xml:space="preserve">обосновывающих проект решения, их представитель вправе выступить с содокладом. </w:t>
      </w:r>
      <w:r w:rsidRPr="00E51E3C">
        <w:rPr>
          <w:rFonts w:ascii="Times New Roman" w:eastAsia="Times New Roman" w:hAnsi="Times New Roman" w:cs="Times New Roman"/>
          <w:spacing w:val="6"/>
          <w:sz w:val="24"/>
          <w:szCs w:val="24"/>
        </w:rPr>
        <w:t xml:space="preserve">Заявка на содоклад должна быть сделана на заседании при обсуждении проекта </w:t>
      </w:r>
      <w:r w:rsidRPr="00E51E3C">
        <w:rPr>
          <w:rFonts w:ascii="Times New Roman" w:eastAsia="Times New Roman" w:hAnsi="Times New Roman" w:cs="Times New Roman"/>
          <w:spacing w:val="-5"/>
          <w:sz w:val="24"/>
          <w:szCs w:val="24"/>
        </w:rPr>
        <w:t>повестки дня.</w:t>
      </w:r>
    </w:p>
    <w:p w:rsidR="00E51E3C" w:rsidRPr="00E51E3C" w:rsidRDefault="00E51E3C" w:rsidP="00E51E3C">
      <w:pPr>
        <w:widowControl w:val="0"/>
        <w:numPr>
          <w:ilvl w:val="0"/>
          <w:numId w:val="12"/>
        </w:numPr>
        <w:shd w:val="clear" w:color="auto" w:fill="FFFFFF"/>
        <w:tabs>
          <w:tab w:val="num" w:pos="0"/>
          <w:tab w:val="left" w:pos="567"/>
        </w:tabs>
        <w:autoSpaceDE w:val="0"/>
        <w:autoSpaceDN w:val="0"/>
        <w:adjustRightInd w:val="0"/>
        <w:spacing w:after="0" w:line="240" w:lineRule="auto"/>
        <w:ind w:firstLine="567"/>
        <w:jc w:val="both"/>
        <w:rPr>
          <w:rFonts w:ascii="Times New Roman" w:eastAsia="Times New Roman" w:hAnsi="Times New Roman" w:cs="Times New Roman"/>
          <w:iCs/>
          <w:spacing w:val="-11"/>
          <w:sz w:val="24"/>
          <w:szCs w:val="24"/>
        </w:rPr>
      </w:pPr>
      <w:r w:rsidRPr="00E51E3C">
        <w:rPr>
          <w:rFonts w:ascii="Times New Roman" w:eastAsia="Times New Roman" w:hAnsi="Times New Roman" w:cs="Times New Roman"/>
          <w:spacing w:val="2"/>
          <w:sz w:val="24"/>
          <w:szCs w:val="24"/>
        </w:rPr>
        <w:t xml:space="preserve">По  окончании  доклада  докладчик  отвечает  на   вопросы.   По  окончании </w:t>
      </w:r>
      <w:r w:rsidRPr="00E51E3C">
        <w:rPr>
          <w:rFonts w:ascii="Times New Roman" w:eastAsia="Times New Roman" w:hAnsi="Times New Roman" w:cs="Times New Roman"/>
          <w:spacing w:val="-2"/>
          <w:sz w:val="24"/>
          <w:szCs w:val="24"/>
        </w:rPr>
        <w:t>содоклада содокладчик отвечает на вопросы.</w:t>
      </w:r>
    </w:p>
    <w:p w:rsidR="00E51E3C" w:rsidRPr="00E51E3C" w:rsidRDefault="00E51E3C" w:rsidP="00E51E3C">
      <w:pPr>
        <w:widowControl w:val="0"/>
        <w:numPr>
          <w:ilvl w:val="0"/>
          <w:numId w:val="12"/>
        </w:numPr>
        <w:shd w:val="clear" w:color="auto" w:fill="FFFFFF"/>
        <w:tabs>
          <w:tab w:val="num" w:pos="0"/>
          <w:tab w:val="left" w:pos="739"/>
        </w:tabs>
        <w:autoSpaceDE w:val="0"/>
        <w:autoSpaceDN w:val="0"/>
        <w:adjustRightInd w:val="0"/>
        <w:spacing w:after="0" w:line="240" w:lineRule="auto"/>
        <w:ind w:firstLine="567"/>
        <w:jc w:val="both"/>
        <w:rPr>
          <w:rFonts w:ascii="Times New Roman" w:eastAsia="Times New Roman" w:hAnsi="Times New Roman" w:cs="Times New Roman"/>
          <w:spacing w:val="-11"/>
          <w:sz w:val="24"/>
          <w:szCs w:val="24"/>
        </w:rPr>
      </w:pPr>
      <w:r w:rsidRPr="00E51E3C">
        <w:rPr>
          <w:rFonts w:ascii="Times New Roman" w:eastAsia="Times New Roman" w:hAnsi="Times New Roman" w:cs="Times New Roman"/>
          <w:spacing w:val="-1"/>
          <w:sz w:val="24"/>
          <w:szCs w:val="24"/>
        </w:rPr>
        <w:t xml:space="preserve">После ответов на вопросы членам Совета предоставляется слово выступления </w:t>
      </w:r>
      <w:r w:rsidRPr="00E51E3C">
        <w:rPr>
          <w:rFonts w:ascii="Times New Roman" w:eastAsia="Times New Roman" w:hAnsi="Times New Roman" w:cs="Times New Roman"/>
          <w:spacing w:val="-6"/>
          <w:sz w:val="24"/>
          <w:szCs w:val="24"/>
        </w:rPr>
        <w:t>в прениях.</w:t>
      </w:r>
    </w:p>
    <w:p w:rsidR="00E51E3C" w:rsidRPr="00E51E3C" w:rsidRDefault="00E51E3C" w:rsidP="00E51E3C">
      <w:pPr>
        <w:shd w:val="clear" w:color="auto" w:fill="FFFFFF"/>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pacing w:val="3"/>
          <w:sz w:val="24"/>
          <w:szCs w:val="24"/>
        </w:rPr>
        <w:t xml:space="preserve">Заявка на выступление в прениях направляется секретарю заседания (как правило) в </w:t>
      </w:r>
      <w:r w:rsidRPr="00E51E3C">
        <w:rPr>
          <w:rFonts w:ascii="Times New Roman" w:eastAsia="Times New Roman" w:hAnsi="Times New Roman" w:cs="Times New Roman"/>
          <w:spacing w:val="-2"/>
          <w:sz w:val="24"/>
          <w:szCs w:val="24"/>
        </w:rPr>
        <w:t xml:space="preserve">письменном виде. Запись на выступление начинается после включения вопроса в </w:t>
      </w:r>
      <w:r w:rsidRPr="00E51E3C">
        <w:rPr>
          <w:rFonts w:ascii="Times New Roman" w:eastAsia="Times New Roman" w:hAnsi="Times New Roman" w:cs="Times New Roman"/>
          <w:spacing w:val="-3"/>
          <w:sz w:val="24"/>
          <w:szCs w:val="24"/>
        </w:rPr>
        <w:t xml:space="preserve">повестку дня и прекращается по окончании этапа обсуждения, предшествующего </w:t>
      </w:r>
      <w:r w:rsidRPr="00E51E3C">
        <w:rPr>
          <w:rFonts w:ascii="Times New Roman" w:eastAsia="Times New Roman" w:hAnsi="Times New Roman" w:cs="Times New Roman"/>
          <w:spacing w:val="-4"/>
          <w:sz w:val="24"/>
          <w:szCs w:val="24"/>
        </w:rPr>
        <w:t xml:space="preserve">прениям. Слово предоставляется в порядке очередности поступления заявок. Депутат </w:t>
      </w:r>
      <w:r w:rsidRPr="00E51E3C">
        <w:rPr>
          <w:rFonts w:ascii="Times New Roman" w:eastAsia="Times New Roman" w:hAnsi="Times New Roman" w:cs="Times New Roman"/>
          <w:spacing w:val="-2"/>
          <w:sz w:val="24"/>
          <w:szCs w:val="24"/>
        </w:rPr>
        <w:t xml:space="preserve">Совета имеет право на одно выступление в прениях по каждому из обсуждаемых </w:t>
      </w:r>
      <w:r w:rsidRPr="00E51E3C">
        <w:rPr>
          <w:rFonts w:ascii="Times New Roman" w:eastAsia="Times New Roman" w:hAnsi="Times New Roman" w:cs="Times New Roman"/>
          <w:spacing w:val="-3"/>
          <w:sz w:val="24"/>
          <w:szCs w:val="24"/>
        </w:rPr>
        <w:t>вопросов. Передача права на выступление не допускается.</w:t>
      </w:r>
    </w:p>
    <w:p w:rsidR="00E51E3C" w:rsidRPr="00E51E3C" w:rsidRDefault="00E51E3C" w:rsidP="00E51E3C">
      <w:pPr>
        <w:widowControl w:val="0"/>
        <w:numPr>
          <w:ilvl w:val="0"/>
          <w:numId w:val="12"/>
        </w:numPr>
        <w:shd w:val="clear" w:color="auto" w:fill="FFFFFF"/>
        <w:tabs>
          <w:tab w:val="left" w:pos="739"/>
        </w:tabs>
        <w:autoSpaceDE w:val="0"/>
        <w:autoSpaceDN w:val="0"/>
        <w:adjustRightInd w:val="0"/>
        <w:spacing w:after="0" w:line="240" w:lineRule="auto"/>
        <w:ind w:firstLine="567"/>
        <w:jc w:val="both"/>
        <w:rPr>
          <w:rFonts w:ascii="Times New Roman" w:eastAsia="Times New Roman" w:hAnsi="Times New Roman" w:cs="Times New Roman"/>
          <w:spacing w:val="-12"/>
          <w:sz w:val="24"/>
          <w:szCs w:val="24"/>
        </w:rPr>
      </w:pPr>
      <w:r w:rsidRPr="00E51E3C">
        <w:rPr>
          <w:rFonts w:ascii="Times New Roman" w:eastAsia="Times New Roman" w:hAnsi="Times New Roman" w:cs="Times New Roman"/>
          <w:spacing w:val="5"/>
          <w:sz w:val="24"/>
          <w:szCs w:val="24"/>
        </w:rPr>
        <w:t xml:space="preserve">По завершении прений докладчик выступает с заключительным </w:t>
      </w:r>
      <w:r w:rsidRPr="00E51E3C">
        <w:rPr>
          <w:rFonts w:ascii="Times New Roman" w:eastAsia="Times New Roman" w:hAnsi="Times New Roman" w:cs="Times New Roman"/>
          <w:spacing w:val="5"/>
          <w:sz w:val="24"/>
          <w:szCs w:val="24"/>
        </w:rPr>
        <w:lastRenderedPageBreak/>
        <w:t xml:space="preserve">словом, в </w:t>
      </w:r>
      <w:r w:rsidRPr="00E51E3C">
        <w:rPr>
          <w:rFonts w:ascii="Times New Roman" w:eastAsia="Times New Roman" w:hAnsi="Times New Roman" w:cs="Times New Roman"/>
          <w:spacing w:val="-3"/>
          <w:sz w:val="24"/>
          <w:szCs w:val="24"/>
        </w:rPr>
        <w:t>котором  комментирует замечания, высказанные в прениях, и излагает дополнительные аргументы, обосновывающие их позицию.</w:t>
      </w:r>
    </w:p>
    <w:p w:rsidR="00E51E3C" w:rsidRPr="00E51E3C" w:rsidRDefault="00E51E3C" w:rsidP="00E51E3C">
      <w:pPr>
        <w:widowControl w:val="0"/>
        <w:numPr>
          <w:ilvl w:val="0"/>
          <w:numId w:val="12"/>
        </w:numPr>
        <w:shd w:val="clear" w:color="auto" w:fill="FFFFFF"/>
        <w:tabs>
          <w:tab w:val="left" w:pos="739"/>
        </w:tabs>
        <w:autoSpaceDE w:val="0"/>
        <w:autoSpaceDN w:val="0"/>
        <w:adjustRightInd w:val="0"/>
        <w:spacing w:after="0" w:line="240" w:lineRule="auto"/>
        <w:ind w:firstLine="567"/>
        <w:jc w:val="both"/>
        <w:rPr>
          <w:rFonts w:ascii="Times New Roman" w:eastAsia="Times New Roman" w:hAnsi="Times New Roman" w:cs="Times New Roman"/>
          <w:spacing w:val="-12"/>
          <w:sz w:val="24"/>
          <w:szCs w:val="24"/>
        </w:rPr>
      </w:pPr>
      <w:r w:rsidRPr="00E51E3C">
        <w:rPr>
          <w:rFonts w:ascii="Times New Roman" w:eastAsia="Times New Roman" w:hAnsi="Times New Roman" w:cs="Times New Roman"/>
          <w:sz w:val="24"/>
          <w:szCs w:val="24"/>
        </w:rPr>
        <w:t>В случае</w:t>
      </w:r>
      <w:proofErr w:type="gramStart"/>
      <w:r w:rsidRPr="00E51E3C">
        <w:rPr>
          <w:rFonts w:ascii="Times New Roman" w:eastAsia="Times New Roman" w:hAnsi="Times New Roman" w:cs="Times New Roman"/>
          <w:sz w:val="24"/>
          <w:szCs w:val="24"/>
        </w:rPr>
        <w:t>,</w:t>
      </w:r>
      <w:proofErr w:type="gramEnd"/>
      <w:r w:rsidRPr="00E51E3C">
        <w:rPr>
          <w:rFonts w:ascii="Times New Roman" w:eastAsia="Times New Roman" w:hAnsi="Times New Roman" w:cs="Times New Roman"/>
          <w:sz w:val="24"/>
          <w:szCs w:val="24"/>
        </w:rPr>
        <w:t xml:space="preserve"> если выступающий допустил неэтичные высказывания или иным </w:t>
      </w:r>
      <w:r w:rsidRPr="00E51E3C">
        <w:rPr>
          <w:rFonts w:ascii="Times New Roman" w:eastAsia="Times New Roman" w:hAnsi="Times New Roman" w:cs="Times New Roman"/>
          <w:spacing w:val="-3"/>
          <w:sz w:val="24"/>
          <w:szCs w:val="24"/>
        </w:rPr>
        <w:t>образом нарушил Регламент, может применяться процедура необъявленного голосования. При  этом депутаты без предложения председательствующего поднимают удостоверения.</w:t>
      </w:r>
    </w:p>
    <w:p w:rsidR="00E51E3C" w:rsidRPr="00E51E3C" w:rsidRDefault="00E51E3C" w:rsidP="00E51E3C">
      <w:pPr>
        <w:widowControl w:val="0"/>
        <w:numPr>
          <w:ilvl w:val="0"/>
          <w:numId w:val="12"/>
        </w:numPr>
        <w:shd w:val="clear" w:color="auto" w:fill="FFFFFF"/>
        <w:tabs>
          <w:tab w:val="left" w:pos="739"/>
        </w:tabs>
        <w:autoSpaceDE w:val="0"/>
        <w:autoSpaceDN w:val="0"/>
        <w:adjustRightInd w:val="0"/>
        <w:spacing w:after="0" w:line="240" w:lineRule="auto"/>
        <w:ind w:firstLine="567"/>
        <w:jc w:val="both"/>
        <w:rPr>
          <w:rFonts w:ascii="Times New Roman" w:eastAsia="Times New Roman" w:hAnsi="Times New Roman" w:cs="Times New Roman"/>
          <w:spacing w:val="-9"/>
          <w:sz w:val="24"/>
          <w:szCs w:val="24"/>
        </w:rPr>
      </w:pPr>
      <w:r w:rsidRPr="00E51E3C">
        <w:rPr>
          <w:rFonts w:ascii="Times New Roman" w:eastAsia="Times New Roman" w:hAnsi="Times New Roman" w:cs="Times New Roman"/>
          <w:spacing w:val="-4"/>
          <w:sz w:val="24"/>
          <w:szCs w:val="24"/>
        </w:rPr>
        <w:t>Во время  голосования какие-либо выступления, в том числе</w:t>
      </w:r>
      <w:r w:rsidRPr="00E51E3C">
        <w:rPr>
          <w:rFonts w:ascii="Times New Roman" w:eastAsia="Times New Roman" w:hAnsi="Times New Roman" w:cs="Times New Roman"/>
          <w:spacing w:val="-4"/>
          <w:sz w:val="24"/>
          <w:szCs w:val="24"/>
        </w:rPr>
        <w:br/>
        <w:t xml:space="preserve">председательствующего,   реплики,   справки,   вопросы   не  допускаются   с   момента </w:t>
      </w:r>
      <w:r w:rsidRPr="00E51E3C">
        <w:rPr>
          <w:rFonts w:ascii="Times New Roman" w:eastAsia="Times New Roman" w:hAnsi="Times New Roman" w:cs="Times New Roman"/>
          <w:spacing w:val="-2"/>
          <w:sz w:val="24"/>
          <w:szCs w:val="24"/>
        </w:rPr>
        <w:t>оглашения первого предложения, которое ставится на голосование.</w:t>
      </w:r>
    </w:p>
    <w:p w:rsidR="00E51E3C" w:rsidRPr="00E51E3C" w:rsidRDefault="00E51E3C" w:rsidP="00E51E3C">
      <w:pPr>
        <w:widowControl w:val="0"/>
        <w:numPr>
          <w:ilvl w:val="0"/>
          <w:numId w:val="12"/>
        </w:numPr>
        <w:shd w:val="clear" w:color="auto" w:fill="FFFFFF"/>
        <w:tabs>
          <w:tab w:val="left" w:pos="739"/>
        </w:tabs>
        <w:autoSpaceDE w:val="0"/>
        <w:autoSpaceDN w:val="0"/>
        <w:adjustRightInd w:val="0"/>
        <w:spacing w:after="0" w:line="240" w:lineRule="auto"/>
        <w:ind w:firstLine="567"/>
        <w:jc w:val="both"/>
        <w:rPr>
          <w:rFonts w:ascii="Times New Roman" w:eastAsia="Times New Roman" w:hAnsi="Times New Roman" w:cs="Times New Roman"/>
          <w:spacing w:val="-11"/>
          <w:sz w:val="24"/>
          <w:szCs w:val="24"/>
        </w:rPr>
      </w:pPr>
      <w:r w:rsidRPr="00E51E3C">
        <w:rPr>
          <w:rFonts w:ascii="Times New Roman" w:eastAsia="Times New Roman" w:hAnsi="Times New Roman" w:cs="Times New Roman"/>
          <w:spacing w:val="3"/>
          <w:sz w:val="24"/>
          <w:szCs w:val="24"/>
        </w:rPr>
        <w:t xml:space="preserve">Тексты несостоявшихся выступлений могут передаваться в тот же день для </w:t>
      </w:r>
      <w:r w:rsidRPr="00E51E3C">
        <w:rPr>
          <w:rFonts w:ascii="Times New Roman" w:eastAsia="Times New Roman" w:hAnsi="Times New Roman" w:cs="Times New Roman"/>
          <w:spacing w:val="-2"/>
          <w:sz w:val="24"/>
          <w:szCs w:val="24"/>
        </w:rPr>
        <w:t>приобщения к протоколу. Под этими текстами должны стоять подписи авторов.</w:t>
      </w:r>
    </w:p>
    <w:p w:rsidR="00E51E3C" w:rsidRPr="00E51E3C" w:rsidRDefault="00E51E3C" w:rsidP="00E51E3C">
      <w:pPr>
        <w:widowControl w:val="0"/>
        <w:numPr>
          <w:ilvl w:val="0"/>
          <w:numId w:val="12"/>
        </w:numPr>
        <w:shd w:val="clear" w:color="auto" w:fill="FFFFFF"/>
        <w:tabs>
          <w:tab w:val="left" w:pos="739"/>
        </w:tabs>
        <w:autoSpaceDE w:val="0"/>
        <w:autoSpaceDN w:val="0"/>
        <w:adjustRightInd w:val="0"/>
        <w:spacing w:after="0" w:line="240" w:lineRule="auto"/>
        <w:ind w:firstLine="567"/>
        <w:jc w:val="both"/>
        <w:rPr>
          <w:rFonts w:ascii="Times New Roman" w:eastAsia="Times New Roman" w:hAnsi="Times New Roman" w:cs="Times New Roman"/>
          <w:spacing w:val="-11"/>
          <w:sz w:val="24"/>
          <w:szCs w:val="24"/>
        </w:rPr>
      </w:pPr>
      <w:r w:rsidRPr="00E51E3C">
        <w:rPr>
          <w:rFonts w:ascii="Times New Roman" w:eastAsia="Times New Roman" w:hAnsi="Times New Roman" w:cs="Times New Roman"/>
          <w:spacing w:val="3"/>
          <w:sz w:val="24"/>
          <w:szCs w:val="24"/>
        </w:rPr>
        <w:t xml:space="preserve">На заседаниях ведется протокол, а в случае необходимости и стенограмма, </w:t>
      </w:r>
      <w:r w:rsidRPr="00E51E3C">
        <w:rPr>
          <w:rFonts w:ascii="Times New Roman" w:eastAsia="Times New Roman" w:hAnsi="Times New Roman" w:cs="Times New Roman"/>
          <w:spacing w:val="-4"/>
          <w:sz w:val="24"/>
          <w:szCs w:val="24"/>
        </w:rPr>
        <w:t>подписываемая председательствующим   на заседании, а также могут использоваться технические средства записи.</w:t>
      </w:r>
    </w:p>
    <w:p w:rsidR="00E51E3C" w:rsidRPr="00E51E3C" w:rsidRDefault="00E51E3C" w:rsidP="00E51E3C">
      <w:pPr>
        <w:shd w:val="clear" w:color="auto" w:fill="FFFFFF"/>
        <w:spacing w:after="0" w:line="240" w:lineRule="auto"/>
        <w:ind w:firstLine="567"/>
        <w:jc w:val="center"/>
        <w:rPr>
          <w:rFonts w:ascii="Times New Roman" w:eastAsia="Times New Roman" w:hAnsi="Times New Roman" w:cs="Times New Roman"/>
          <w:b/>
          <w:bCs/>
          <w:spacing w:val="-9"/>
          <w:sz w:val="24"/>
          <w:szCs w:val="24"/>
        </w:rPr>
      </w:pPr>
      <w:r w:rsidRPr="00E51E3C">
        <w:rPr>
          <w:rFonts w:ascii="Times New Roman" w:eastAsia="Times New Roman" w:hAnsi="Times New Roman" w:cs="Times New Roman"/>
          <w:b/>
          <w:bCs/>
          <w:spacing w:val="-9"/>
          <w:sz w:val="24"/>
          <w:szCs w:val="24"/>
        </w:rPr>
        <w:t>ПРИНЯТИЕ РЕШЕНИЙ</w:t>
      </w:r>
    </w:p>
    <w:p w:rsidR="00E51E3C" w:rsidRPr="00E51E3C" w:rsidRDefault="00E51E3C" w:rsidP="00E51E3C">
      <w:pPr>
        <w:widowControl w:val="0"/>
        <w:numPr>
          <w:ilvl w:val="0"/>
          <w:numId w:val="12"/>
        </w:numPr>
        <w:shd w:val="clear" w:color="auto" w:fill="FFFFFF"/>
        <w:tabs>
          <w:tab w:val="num" w:pos="0"/>
          <w:tab w:val="left" w:pos="739"/>
        </w:tabs>
        <w:autoSpaceDE w:val="0"/>
        <w:autoSpaceDN w:val="0"/>
        <w:adjustRightInd w:val="0"/>
        <w:spacing w:after="0" w:line="240" w:lineRule="auto"/>
        <w:ind w:firstLine="567"/>
        <w:jc w:val="both"/>
        <w:rPr>
          <w:rFonts w:ascii="Times New Roman" w:eastAsia="Times New Roman" w:hAnsi="Times New Roman" w:cs="Times New Roman"/>
          <w:b/>
          <w:bCs/>
          <w:spacing w:val="-11"/>
          <w:sz w:val="24"/>
          <w:szCs w:val="24"/>
        </w:rPr>
      </w:pPr>
      <w:r w:rsidRPr="00E51E3C">
        <w:rPr>
          <w:rFonts w:ascii="Times New Roman" w:eastAsia="Times New Roman" w:hAnsi="Times New Roman" w:cs="Times New Roman"/>
          <w:spacing w:val="-3"/>
          <w:sz w:val="24"/>
          <w:szCs w:val="24"/>
        </w:rPr>
        <w:t xml:space="preserve">Решения Совета о проведении референдума, о внесении изменении, </w:t>
      </w:r>
      <w:r w:rsidRPr="00E51E3C">
        <w:rPr>
          <w:rFonts w:ascii="Times New Roman" w:eastAsia="Times New Roman" w:hAnsi="Times New Roman" w:cs="Times New Roman"/>
          <w:spacing w:val="-2"/>
          <w:sz w:val="24"/>
          <w:szCs w:val="24"/>
        </w:rPr>
        <w:t xml:space="preserve">дополнении  в Устав муниципального  образования </w:t>
      </w:r>
      <w:r w:rsidRPr="00E51E3C">
        <w:rPr>
          <w:rFonts w:ascii="Times New Roman" w:eastAsia="Times New Roman" w:hAnsi="Times New Roman" w:cs="Times New Roman"/>
          <w:spacing w:val="4"/>
          <w:sz w:val="24"/>
          <w:szCs w:val="24"/>
        </w:rPr>
        <w:t>«Сизобугорский сельсовет»</w:t>
      </w:r>
      <w:r w:rsidRPr="00E51E3C">
        <w:rPr>
          <w:rFonts w:ascii="Times New Roman" w:eastAsia="Times New Roman" w:hAnsi="Times New Roman" w:cs="Times New Roman"/>
          <w:spacing w:val="-2"/>
          <w:sz w:val="24"/>
          <w:szCs w:val="24"/>
        </w:rPr>
        <w:t xml:space="preserve"> и иные </w:t>
      </w:r>
      <w:r w:rsidRPr="00E51E3C">
        <w:rPr>
          <w:rFonts w:ascii="Times New Roman" w:eastAsia="Times New Roman" w:hAnsi="Times New Roman" w:cs="Times New Roman"/>
          <w:spacing w:val="1"/>
          <w:sz w:val="24"/>
          <w:szCs w:val="24"/>
        </w:rPr>
        <w:t xml:space="preserve">решения Совета принимаются большинством в </w:t>
      </w:r>
      <w:r w:rsidRPr="00E51E3C">
        <w:rPr>
          <w:rFonts w:ascii="Times New Roman" w:eastAsia="Times New Roman" w:hAnsi="Times New Roman" w:cs="Times New Roman"/>
          <w:spacing w:val="-2"/>
          <w:sz w:val="24"/>
          <w:szCs w:val="24"/>
        </w:rPr>
        <w:t>2/3 от установленного числа депутатов Совета депутатов.</w:t>
      </w:r>
    </w:p>
    <w:p w:rsidR="00E51E3C" w:rsidRPr="00E51E3C" w:rsidRDefault="00E51E3C" w:rsidP="00E51E3C">
      <w:pPr>
        <w:widowControl w:val="0"/>
        <w:numPr>
          <w:ilvl w:val="0"/>
          <w:numId w:val="12"/>
        </w:numPr>
        <w:shd w:val="clear" w:color="auto" w:fill="FFFFFF"/>
        <w:tabs>
          <w:tab w:val="num" w:pos="0"/>
          <w:tab w:val="left" w:pos="739"/>
        </w:tabs>
        <w:autoSpaceDE w:val="0"/>
        <w:autoSpaceDN w:val="0"/>
        <w:adjustRightInd w:val="0"/>
        <w:spacing w:after="0" w:line="240" w:lineRule="auto"/>
        <w:ind w:firstLine="567"/>
        <w:jc w:val="both"/>
        <w:rPr>
          <w:rFonts w:ascii="Times New Roman" w:eastAsia="Times New Roman" w:hAnsi="Times New Roman" w:cs="Times New Roman"/>
          <w:spacing w:val="-9"/>
          <w:sz w:val="24"/>
          <w:szCs w:val="24"/>
        </w:rPr>
      </w:pPr>
      <w:r w:rsidRPr="00E51E3C">
        <w:rPr>
          <w:rFonts w:ascii="Times New Roman" w:eastAsia="Times New Roman" w:hAnsi="Times New Roman" w:cs="Times New Roman"/>
          <w:spacing w:val="-5"/>
          <w:sz w:val="24"/>
          <w:szCs w:val="24"/>
        </w:rPr>
        <w:t xml:space="preserve">Решения Совета </w:t>
      </w:r>
      <w:r w:rsidRPr="00E51E3C">
        <w:rPr>
          <w:rFonts w:ascii="Times New Roman" w:eastAsia="Times New Roman" w:hAnsi="Times New Roman" w:cs="Times New Roman"/>
          <w:spacing w:val="-2"/>
          <w:sz w:val="24"/>
          <w:szCs w:val="24"/>
        </w:rPr>
        <w:t>депутатов</w:t>
      </w:r>
      <w:r w:rsidRPr="00E51E3C">
        <w:rPr>
          <w:rFonts w:ascii="Times New Roman" w:eastAsia="Times New Roman" w:hAnsi="Times New Roman" w:cs="Times New Roman"/>
          <w:spacing w:val="-5"/>
          <w:sz w:val="24"/>
          <w:szCs w:val="24"/>
        </w:rPr>
        <w:t xml:space="preserve"> (кроме упомянутых   в ст.44   Регламента) принимаются, если за них проголосовали </w:t>
      </w:r>
      <w:r w:rsidRPr="00E51E3C">
        <w:rPr>
          <w:rFonts w:ascii="Times New Roman" w:eastAsia="Times New Roman" w:hAnsi="Times New Roman" w:cs="Times New Roman"/>
          <w:spacing w:val="-4"/>
          <w:sz w:val="24"/>
          <w:szCs w:val="24"/>
        </w:rPr>
        <w:t xml:space="preserve">простым большинством присутствующих в зале заседания не менее 2/3 его избранных </w:t>
      </w:r>
      <w:r w:rsidRPr="00E51E3C">
        <w:rPr>
          <w:rFonts w:ascii="Times New Roman" w:eastAsia="Times New Roman" w:hAnsi="Times New Roman" w:cs="Times New Roman"/>
          <w:spacing w:val="-1"/>
          <w:sz w:val="24"/>
          <w:szCs w:val="24"/>
        </w:rPr>
        <w:t>депутатов Совета.</w:t>
      </w:r>
    </w:p>
    <w:p w:rsidR="00E51E3C" w:rsidRPr="00E51E3C" w:rsidRDefault="00E51E3C" w:rsidP="00E51E3C">
      <w:pPr>
        <w:widowControl w:val="0"/>
        <w:numPr>
          <w:ilvl w:val="0"/>
          <w:numId w:val="12"/>
        </w:numPr>
        <w:shd w:val="clear" w:color="auto" w:fill="FFFFFF"/>
        <w:tabs>
          <w:tab w:val="num" w:pos="-142"/>
          <w:tab w:val="left" w:pos="739"/>
        </w:tabs>
        <w:autoSpaceDE w:val="0"/>
        <w:autoSpaceDN w:val="0"/>
        <w:adjustRightInd w:val="0"/>
        <w:spacing w:after="0" w:line="240" w:lineRule="auto"/>
        <w:ind w:firstLine="567"/>
        <w:jc w:val="both"/>
        <w:rPr>
          <w:rFonts w:ascii="Times New Roman" w:eastAsia="Times New Roman" w:hAnsi="Times New Roman" w:cs="Times New Roman"/>
          <w:spacing w:val="-11"/>
          <w:sz w:val="24"/>
          <w:szCs w:val="24"/>
        </w:rPr>
      </w:pPr>
      <w:r w:rsidRPr="00E51E3C">
        <w:rPr>
          <w:rFonts w:ascii="Times New Roman" w:eastAsia="Times New Roman" w:hAnsi="Times New Roman" w:cs="Times New Roman"/>
          <w:sz w:val="24"/>
          <w:szCs w:val="24"/>
        </w:rPr>
        <w:t xml:space="preserve">На заседаниях могут распространяться заявления и  обращения, которые </w:t>
      </w:r>
      <w:r w:rsidRPr="00E51E3C">
        <w:rPr>
          <w:rFonts w:ascii="Times New Roman" w:eastAsia="Times New Roman" w:hAnsi="Times New Roman" w:cs="Times New Roman"/>
          <w:spacing w:val="-2"/>
          <w:sz w:val="24"/>
          <w:szCs w:val="24"/>
        </w:rPr>
        <w:t xml:space="preserve">подписываются депутатами, поддерживающими соответствующие   заявления и </w:t>
      </w:r>
      <w:r w:rsidRPr="00E51E3C">
        <w:rPr>
          <w:rFonts w:ascii="Times New Roman" w:eastAsia="Times New Roman" w:hAnsi="Times New Roman" w:cs="Times New Roman"/>
          <w:spacing w:val="-3"/>
          <w:sz w:val="24"/>
          <w:szCs w:val="24"/>
        </w:rPr>
        <w:t>обращения, без включения в повестку дня и обсуждения. Эти документы не являются решениями Совета.</w:t>
      </w:r>
    </w:p>
    <w:p w:rsidR="00E51E3C" w:rsidRPr="00E51E3C" w:rsidRDefault="00E51E3C" w:rsidP="00E51E3C">
      <w:pPr>
        <w:widowControl w:val="0"/>
        <w:numPr>
          <w:ilvl w:val="0"/>
          <w:numId w:val="12"/>
        </w:numPr>
        <w:shd w:val="clear" w:color="auto" w:fill="FFFFFF"/>
        <w:tabs>
          <w:tab w:val="num" w:pos="-142"/>
          <w:tab w:val="left" w:pos="739"/>
        </w:tabs>
        <w:autoSpaceDE w:val="0"/>
        <w:autoSpaceDN w:val="0"/>
        <w:adjustRightInd w:val="0"/>
        <w:spacing w:after="0" w:line="240" w:lineRule="auto"/>
        <w:ind w:firstLine="567"/>
        <w:jc w:val="both"/>
        <w:rPr>
          <w:rFonts w:ascii="Times New Roman" w:eastAsia="Times New Roman" w:hAnsi="Times New Roman" w:cs="Times New Roman"/>
          <w:spacing w:val="-12"/>
          <w:sz w:val="24"/>
          <w:szCs w:val="24"/>
        </w:rPr>
      </w:pPr>
      <w:r w:rsidRPr="00E51E3C">
        <w:rPr>
          <w:rFonts w:ascii="Times New Roman" w:eastAsia="Times New Roman" w:hAnsi="Times New Roman" w:cs="Times New Roman"/>
          <w:spacing w:val="-2"/>
          <w:sz w:val="24"/>
          <w:szCs w:val="24"/>
        </w:rPr>
        <w:t xml:space="preserve">Решения по рассматриваемым на заседании вопросам принимаются открытым </w:t>
      </w:r>
      <w:r w:rsidRPr="00E51E3C">
        <w:rPr>
          <w:rFonts w:ascii="Times New Roman" w:eastAsia="Times New Roman" w:hAnsi="Times New Roman" w:cs="Times New Roman"/>
          <w:spacing w:val="-3"/>
          <w:sz w:val="24"/>
          <w:szCs w:val="24"/>
        </w:rPr>
        <w:t>(в том числе поименным) или тайным голосованием.</w:t>
      </w:r>
    </w:p>
    <w:p w:rsidR="00E51E3C" w:rsidRPr="00E51E3C" w:rsidRDefault="00E51E3C" w:rsidP="00E51E3C">
      <w:pPr>
        <w:shd w:val="clear" w:color="auto" w:fill="FFFFFF"/>
        <w:tabs>
          <w:tab w:val="num" w:pos="-142"/>
          <w:tab w:val="left" w:pos="4382"/>
          <w:tab w:val="left" w:pos="5266"/>
        </w:tabs>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pacing w:val="1"/>
          <w:sz w:val="24"/>
          <w:szCs w:val="24"/>
        </w:rPr>
        <w:t xml:space="preserve">Подсчет голосов при проведении открытого голосования осуществляет </w:t>
      </w:r>
      <w:r w:rsidRPr="00E51E3C">
        <w:rPr>
          <w:rFonts w:ascii="Times New Roman" w:eastAsia="Times New Roman" w:hAnsi="Times New Roman" w:cs="Times New Roman"/>
          <w:spacing w:val="-7"/>
          <w:sz w:val="24"/>
          <w:szCs w:val="24"/>
        </w:rPr>
        <w:t xml:space="preserve">секретарь Совета депутатов, и передает результаты голосования </w:t>
      </w:r>
      <w:r w:rsidRPr="00E51E3C">
        <w:rPr>
          <w:rFonts w:ascii="Times New Roman" w:eastAsia="Times New Roman" w:hAnsi="Times New Roman" w:cs="Times New Roman"/>
          <w:spacing w:val="-3"/>
          <w:sz w:val="24"/>
          <w:szCs w:val="24"/>
        </w:rPr>
        <w:t>председательствующему</w:t>
      </w:r>
      <w:r w:rsidRPr="00E51E3C">
        <w:rPr>
          <w:rFonts w:ascii="Times New Roman" w:eastAsia="Times New Roman" w:hAnsi="Times New Roman" w:cs="Times New Roman"/>
          <w:spacing w:val="-7"/>
          <w:sz w:val="24"/>
          <w:szCs w:val="24"/>
        </w:rPr>
        <w:t>.</w:t>
      </w:r>
      <w:r w:rsidRPr="00E51E3C">
        <w:rPr>
          <w:rFonts w:ascii="Times New Roman" w:eastAsia="Times New Roman" w:hAnsi="Times New Roman" w:cs="Times New Roman"/>
          <w:sz w:val="24"/>
          <w:szCs w:val="24"/>
        </w:rPr>
        <w:tab/>
      </w:r>
    </w:p>
    <w:p w:rsidR="00E51E3C" w:rsidRPr="00E51E3C" w:rsidRDefault="00E51E3C" w:rsidP="00E51E3C">
      <w:pPr>
        <w:shd w:val="clear" w:color="auto" w:fill="FFFFFF"/>
        <w:tabs>
          <w:tab w:val="num" w:pos="-142"/>
        </w:tabs>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pacing w:val="-3"/>
          <w:sz w:val="24"/>
          <w:szCs w:val="24"/>
        </w:rPr>
        <w:t>Результаты голосования объявляет председательствующий на заседании.</w:t>
      </w:r>
    </w:p>
    <w:p w:rsidR="00E51E3C" w:rsidRPr="00E51E3C" w:rsidRDefault="00E51E3C" w:rsidP="00E51E3C">
      <w:pPr>
        <w:shd w:val="clear" w:color="auto" w:fill="FFFFFF"/>
        <w:tabs>
          <w:tab w:val="num" w:pos="-142"/>
        </w:tabs>
        <w:spacing w:after="0" w:line="240" w:lineRule="auto"/>
        <w:ind w:firstLine="567"/>
        <w:jc w:val="both"/>
        <w:rPr>
          <w:rFonts w:ascii="Times New Roman" w:eastAsia="Times New Roman" w:hAnsi="Times New Roman" w:cs="Times New Roman"/>
          <w:spacing w:val="-1"/>
          <w:sz w:val="24"/>
          <w:szCs w:val="24"/>
        </w:rPr>
      </w:pPr>
      <w:r w:rsidRPr="00E51E3C">
        <w:rPr>
          <w:rFonts w:ascii="Times New Roman" w:eastAsia="Times New Roman" w:hAnsi="Times New Roman" w:cs="Times New Roman"/>
          <w:spacing w:val="-4"/>
          <w:sz w:val="24"/>
          <w:szCs w:val="24"/>
        </w:rPr>
        <w:t xml:space="preserve">Вопрос о проведении поименного голосования может быть поставлен не менее </w:t>
      </w:r>
      <w:r w:rsidRPr="00E51E3C">
        <w:rPr>
          <w:rFonts w:ascii="Times New Roman" w:eastAsia="Times New Roman" w:hAnsi="Times New Roman" w:cs="Times New Roman"/>
          <w:spacing w:val="-3"/>
          <w:sz w:val="24"/>
          <w:szCs w:val="24"/>
        </w:rPr>
        <w:t xml:space="preserve">чем тремя депутатами Совета. Решение о проведении поименного голосования </w:t>
      </w:r>
      <w:r w:rsidRPr="00E51E3C">
        <w:rPr>
          <w:rFonts w:ascii="Times New Roman" w:eastAsia="Times New Roman" w:hAnsi="Times New Roman" w:cs="Times New Roman"/>
          <w:sz w:val="24"/>
          <w:szCs w:val="24"/>
        </w:rPr>
        <w:t xml:space="preserve">принимается, если за него проголосовало более пяти присутствующих в зале </w:t>
      </w:r>
      <w:r w:rsidRPr="00E51E3C">
        <w:rPr>
          <w:rFonts w:ascii="Times New Roman" w:eastAsia="Times New Roman" w:hAnsi="Times New Roman" w:cs="Times New Roman"/>
          <w:spacing w:val="-1"/>
          <w:sz w:val="24"/>
          <w:szCs w:val="24"/>
        </w:rPr>
        <w:t>депутатов Совета.</w:t>
      </w:r>
    </w:p>
    <w:p w:rsidR="00E51E3C" w:rsidRPr="00E51E3C" w:rsidRDefault="00E51E3C" w:rsidP="00E51E3C">
      <w:pPr>
        <w:shd w:val="clear" w:color="auto" w:fill="FFFFFF"/>
        <w:tabs>
          <w:tab w:val="num" w:pos="-142"/>
        </w:tabs>
        <w:spacing w:after="0" w:line="240" w:lineRule="auto"/>
        <w:ind w:firstLine="567"/>
        <w:jc w:val="both"/>
        <w:rPr>
          <w:rFonts w:ascii="Times New Roman" w:eastAsia="Times New Roman" w:hAnsi="Times New Roman" w:cs="Times New Roman"/>
          <w:spacing w:val="-1"/>
          <w:sz w:val="24"/>
          <w:szCs w:val="24"/>
        </w:rPr>
      </w:pPr>
      <w:r w:rsidRPr="00E51E3C">
        <w:rPr>
          <w:rFonts w:ascii="Times New Roman" w:eastAsia="Times New Roman" w:hAnsi="Times New Roman" w:cs="Times New Roman"/>
          <w:spacing w:val="-1"/>
          <w:sz w:val="24"/>
          <w:szCs w:val="24"/>
        </w:rPr>
        <w:t xml:space="preserve">Поименное голосование проводится аппаратом Совета депутатов путем открытого опроса депутатов по списку. Поименное голосование по персональному вопросу не проводится.      </w:t>
      </w:r>
    </w:p>
    <w:p w:rsidR="00E51E3C" w:rsidRPr="00E51E3C" w:rsidRDefault="00E51E3C" w:rsidP="00E51E3C">
      <w:pPr>
        <w:shd w:val="clear" w:color="auto" w:fill="FFFFFF"/>
        <w:tabs>
          <w:tab w:val="num" w:pos="-142"/>
        </w:tabs>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pacing w:val="-1"/>
          <w:sz w:val="24"/>
          <w:szCs w:val="24"/>
        </w:rPr>
        <w:t>48.</w:t>
      </w:r>
      <w:r w:rsidRPr="00E51E3C">
        <w:rPr>
          <w:rFonts w:ascii="Times New Roman" w:eastAsia="Times New Roman" w:hAnsi="Times New Roman" w:cs="Times New Roman"/>
          <w:spacing w:val="-1"/>
          <w:sz w:val="24"/>
          <w:szCs w:val="24"/>
        </w:rPr>
        <w:tab/>
        <w:t xml:space="preserve">Тайное голосование проводится с использованием бюллетеней. Форма бюллетеней утверждается Советом депутатов. Для проведения тайного голосования из членов Совета депутатов выбирается Счетная комиссия составом 3 человека. Члены Счетной комиссии из своего состава выбирают председателя Счетной комиссии. Бюллетени для тайного голосования изготовляются под контролем Счетной комиссии по установленной форме и в определенном количестве аппаратом Совета депутатов. Каждому депутату под роспись выдается, членами Счетной комиссии, один бюллетень по проекту Решения. Бюллетень должен содержать альтернативные варианты голосования. При выборе должностных лиц в бюллетене обязательно включается позиция «Против всех кандидатов». По результатам тайного голосования Счетная комиссия составляет протокол, который подписывается всеми членами Счетной комиссии. По докладу председателя Счетной комиссии Совет депутатов открытым голосованием принимает Решение об утверждении результатов тайного голосования. Депутат, который отсутствовал во время </w:t>
      </w:r>
      <w:r w:rsidRPr="00E51E3C">
        <w:rPr>
          <w:rFonts w:ascii="Times New Roman" w:eastAsia="Times New Roman" w:hAnsi="Times New Roman" w:cs="Times New Roman"/>
          <w:spacing w:val="-1"/>
          <w:sz w:val="24"/>
          <w:szCs w:val="24"/>
        </w:rPr>
        <w:lastRenderedPageBreak/>
        <w:t>тайного голосования, не вправе подать свой голос позже. Никто не вправе прерывать процедуру голосования, когда оно объявлено.</w:t>
      </w:r>
    </w:p>
    <w:p w:rsidR="00E51E3C" w:rsidRPr="00E51E3C" w:rsidRDefault="00E51E3C" w:rsidP="00E51E3C">
      <w:pPr>
        <w:shd w:val="clear" w:color="auto" w:fill="FFFFFF"/>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pacing w:val="-3"/>
          <w:sz w:val="24"/>
          <w:szCs w:val="24"/>
        </w:rPr>
        <w:t>49.</w:t>
      </w:r>
      <w:r w:rsidRPr="00E51E3C">
        <w:rPr>
          <w:rFonts w:ascii="Times New Roman" w:eastAsia="Times New Roman" w:hAnsi="Times New Roman" w:cs="Times New Roman"/>
          <w:spacing w:val="-3"/>
          <w:sz w:val="24"/>
          <w:szCs w:val="24"/>
        </w:rPr>
        <w:tab/>
        <w:t xml:space="preserve">По процедурным вопросам решения принимаются большинством от числа </w:t>
      </w:r>
      <w:r w:rsidRPr="00E51E3C">
        <w:rPr>
          <w:rFonts w:ascii="Times New Roman" w:eastAsia="Times New Roman" w:hAnsi="Times New Roman" w:cs="Times New Roman"/>
          <w:spacing w:val="3"/>
          <w:sz w:val="24"/>
          <w:szCs w:val="24"/>
        </w:rPr>
        <w:t xml:space="preserve">депутатов Совета депутатов, принявших участие в голосовании, если иной порядок не </w:t>
      </w:r>
      <w:r w:rsidRPr="00E51E3C">
        <w:rPr>
          <w:rFonts w:ascii="Times New Roman" w:eastAsia="Times New Roman" w:hAnsi="Times New Roman" w:cs="Times New Roman"/>
          <w:spacing w:val="-3"/>
          <w:sz w:val="24"/>
          <w:szCs w:val="24"/>
        </w:rPr>
        <w:t>предусмотрен законодательством или настоящим Регламентом.</w:t>
      </w:r>
    </w:p>
    <w:p w:rsidR="00E51E3C" w:rsidRPr="00E51E3C" w:rsidRDefault="00E51E3C" w:rsidP="00E51E3C">
      <w:pPr>
        <w:shd w:val="clear" w:color="auto" w:fill="FFFFFF"/>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pacing w:val="-3"/>
          <w:sz w:val="24"/>
          <w:szCs w:val="24"/>
        </w:rPr>
        <w:t xml:space="preserve">По остальным вопросам, если настоящим Регламентом и другими решениями </w:t>
      </w:r>
      <w:r w:rsidRPr="00E51E3C">
        <w:rPr>
          <w:rFonts w:ascii="Times New Roman" w:eastAsia="Times New Roman" w:hAnsi="Times New Roman" w:cs="Times New Roman"/>
          <w:spacing w:val="-4"/>
          <w:sz w:val="24"/>
          <w:szCs w:val="24"/>
        </w:rPr>
        <w:t xml:space="preserve">Совета не оговорено иное, решения принимаются </w:t>
      </w:r>
      <w:proofErr w:type="gramStart"/>
      <w:r w:rsidRPr="00E51E3C">
        <w:rPr>
          <w:rFonts w:ascii="Times New Roman" w:eastAsia="Times New Roman" w:hAnsi="Times New Roman" w:cs="Times New Roman"/>
          <w:spacing w:val="-4"/>
          <w:sz w:val="24"/>
          <w:szCs w:val="24"/>
        </w:rPr>
        <w:t>большинством</w:t>
      </w:r>
      <w:proofErr w:type="gramEnd"/>
      <w:r w:rsidRPr="00E51E3C">
        <w:rPr>
          <w:rFonts w:ascii="Times New Roman" w:eastAsia="Times New Roman" w:hAnsi="Times New Roman" w:cs="Times New Roman"/>
          <w:spacing w:val="-4"/>
          <w:sz w:val="24"/>
          <w:szCs w:val="24"/>
        </w:rPr>
        <w:t xml:space="preserve"> от числа принявших </w:t>
      </w:r>
      <w:r w:rsidRPr="00E51E3C">
        <w:rPr>
          <w:rFonts w:ascii="Times New Roman" w:eastAsia="Times New Roman" w:hAnsi="Times New Roman" w:cs="Times New Roman"/>
          <w:spacing w:val="-1"/>
          <w:sz w:val="24"/>
          <w:szCs w:val="24"/>
        </w:rPr>
        <w:t>участие в голосовании.</w:t>
      </w:r>
    </w:p>
    <w:p w:rsidR="00E51E3C" w:rsidRPr="00E51E3C" w:rsidRDefault="00E51E3C" w:rsidP="00E51E3C">
      <w:pPr>
        <w:shd w:val="clear" w:color="auto" w:fill="FFFFFF"/>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pacing w:val="4"/>
          <w:sz w:val="24"/>
          <w:szCs w:val="24"/>
        </w:rPr>
        <w:t xml:space="preserve">Вопрос считается процедурным, если относится к организации работы </w:t>
      </w:r>
      <w:r w:rsidRPr="00E51E3C">
        <w:rPr>
          <w:rFonts w:ascii="Times New Roman" w:eastAsia="Times New Roman" w:hAnsi="Times New Roman" w:cs="Times New Roman"/>
          <w:spacing w:val="-2"/>
          <w:sz w:val="24"/>
          <w:szCs w:val="24"/>
        </w:rPr>
        <w:t xml:space="preserve">заседания в рамках настоящего Регламента, утверждению повестки дня и порядка </w:t>
      </w:r>
      <w:r w:rsidRPr="00E51E3C">
        <w:rPr>
          <w:rFonts w:ascii="Times New Roman" w:eastAsia="Times New Roman" w:hAnsi="Times New Roman" w:cs="Times New Roman"/>
          <w:spacing w:val="-3"/>
          <w:sz w:val="24"/>
          <w:szCs w:val="24"/>
        </w:rPr>
        <w:t>работы заседания.</w:t>
      </w:r>
    </w:p>
    <w:p w:rsidR="00E51E3C" w:rsidRPr="00E51E3C" w:rsidRDefault="00E51E3C" w:rsidP="00E51E3C">
      <w:pPr>
        <w:shd w:val="clear" w:color="auto" w:fill="FFFFFF"/>
        <w:tabs>
          <w:tab w:val="left" w:pos="734"/>
        </w:tabs>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pacing w:val="-10"/>
          <w:sz w:val="24"/>
          <w:szCs w:val="24"/>
        </w:rPr>
        <w:t>50.</w:t>
      </w:r>
      <w:r w:rsidRPr="00E51E3C">
        <w:rPr>
          <w:rFonts w:ascii="Times New Roman" w:eastAsia="Times New Roman" w:hAnsi="Times New Roman" w:cs="Times New Roman"/>
          <w:sz w:val="24"/>
          <w:szCs w:val="24"/>
        </w:rPr>
        <w:tab/>
      </w:r>
      <w:r w:rsidRPr="00E51E3C">
        <w:rPr>
          <w:rFonts w:ascii="Times New Roman" w:eastAsia="Times New Roman" w:hAnsi="Times New Roman" w:cs="Times New Roman"/>
          <w:spacing w:val="-5"/>
          <w:sz w:val="24"/>
          <w:szCs w:val="24"/>
        </w:rPr>
        <w:t xml:space="preserve">Перед началом голосования председательствующий объявляет количество </w:t>
      </w:r>
      <w:r w:rsidRPr="00E51E3C">
        <w:rPr>
          <w:rFonts w:ascii="Times New Roman" w:eastAsia="Times New Roman" w:hAnsi="Times New Roman" w:cs="Times New Roman"/>
          <w:sz w:val="24"/>
          <w:szCs w:val="24"/>
        </w:rPr>
        <w:t xml:space="preserve">предложений, ставящихся на голосование, оглашает эти предложения, напоминает, </w:t>
      </w:r>
      <w:r w:rsidRPr="00E51E3C">
        <w:rPr>
          <w:rFonts w:ascii="Times New Roman" w:eastAsia="Times New Roman" w:hAnsi="Times New Roman" w:cs="Times New Roman"/>
          <w:spacing w:val="-3"/>
          <w:sz w:val="24"/>
          <w:szCs w:val="24"/>
        </w:rPr>
        <w:t>какое число голосов необходимо для принятия решения.</w:t>
      </w:r>
    </w:p>
    <w:p w:rsidR="00E51E3C" w:rsidRPr="00E51E3C" w:rsidRDefault="00E51E3C" w:rsidP="00E51E3C">
      <w:pPr>
        <w:shd w:val="clear" w:color="auto" w:fill="FFFFFF"/>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pacing w:val="-3"/>
          <w:sz w:val="24"/>
          <w:szCs w:val="24"/>
        </w:rPr>
        <w:t xml:space="preserve">Далее председательствующий оглашает предложения, объявляя после каждого </w:t>
      </w:r>
      <w:r w:rsidRPr="00E51E3C">
        <w:rPr>
          <w:rFonts w:ascii="Times New Roman" w:eastAsia="Times New Roman" w:hAnsi="Times New Roman" w:cs="Times New Roman"/>
          <w:spacing w:val="-5"/>
          <w:sz w:val="24"/>
          <w:szCs w:val="24"/>
        </w:rPr>
        <w:t>из них голосование.</w:t>
      </w:r>
    </w:p>
    <w:p w:rsidR="00E51E3C" w:rsidRPr="00E51E3C" w:rsidRDefault="00E51E3C" w:rsidP="00E51E3C">
      <w:pPr>
        <w:shd w:val="clear" w:color="auto" w:fill="FFFFFF"/>
        <w:tabs>
          <w:tab w:val="left" w:pos="734"/>
        </w:tabs>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pacing w:val="-12"/>
          <w:sz w:val="24"/>
          <w:szCs w:val="24"/>
        </w:rPr>
        <w:t>51.</w:t>
      </w:r>
      <w:r w:rsidRPr="00E51E3C">
        <w:rPr>
          <w:rFonts w:ascii="Times New Roman" w:eastAsia="Times New Roman" w:hAnsi="Times New Roman" w:cs="Times New Roman"/>
          <w:sz w:val="24"/>
          <w:szCs w:val="24"/>
        </w:rPr>
        <w:tab/>
      </w:r>
      <w:r w:rsidRPr="00E51E3C">
        <w:rPr>
          <w:rFonts w:ascii="Times New Roman" w:eastAsia="Times New Roman" w:hAnsi="Times New Roman" w:cs="Times New Roman"/>
          <w:spacing w:val="2"/>
          <w:sz w:val="24"/>
          <w:szCs w:val="24"/>
        </w:rPr>
        <w:t xml:space="preserve">При голосовании депутат Совета подает голос за предложение, против него </w:t>
      </w:r>
      <w:r w:rsidRPr="00E51E3C">
        <w:rPr>
          <w:rFonts w:ascii="Times New Roman" w:eastAsia="Times New Roman" w:hAnsi="Times New Roman" w:cs="Times New Roman"/>
          <w:spacing w:val="-5"/>
          <w:sz w:val="24"/>
          <w:szCs w:val="24"/>
        </w:rPr>
        <w:t>или воздерживается.</w:t>
      </w:r>
    </w:p>
    <w:p w:rsidR="00E51E3C" w:rsidRPr="00E51E3C" w:rsidRDefault="00E51E3C" w:rsidP="00E51E3C">
      <w:pPr>
        <w:shd w:val="clear" w:color="auto" w:fill="FFFFFF"/>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pacing w:val="-4"/>
          <w:sz w:val="24"/>
          <w:szCs w:val="24"/>
        </w:rPr>
        <w:t xml:space="preserve">По окончании голосования председательствующий объявляет его результаты в </w:t>
      </w:r>
      <w:r w:rsidRPr="00E51E3C">
        <w:rPr>
          <w:rFonts w:ascii="Times New Roman" w:eastAsia="Times New Roman" w:hAnsi="Times New Roman" w:cs="Times New Roman"/>
          <w:spacing w:val="-3"/>
          <w:sz w:val="24"/>
          <w:szCs w:val="24"/>
        </w:rPr>
        <w:t xml:space="preserve">следующем порядке: "за", "против ", "воздержались", </w:t>
      </w:r>
      <w:r w:rsidRPr="00E51E3C">
        <w:rPr>
          <w:rFonts w:ascii="Times New Roman" w:eastAsia="Times New Roman" w:hAnsi="Times New Roman" w:cs="Times New Roman"/>
          <w:spacing w:val="-2"/>
          <w:sz w:val="24"/>
          <w:szCs w:val="24"/>
        </w:rPr>
        <w:t>и оглашает результаты голосования "решение принято" или "решение не принято".</w:t>
      </w:r>
    </w:p>
    <w:p w:rsidR="00E51E3C" w:rsidRPr="00E51E3C" w:rsidRDefault="00E51E3C" w:rsidP="00E51E3C">
      <w:pPr>
        <w:shd w:val="clear" w:color="auto" w:fill="FFFFFF"/>
        <w:tabs>
          <w:tab w:val="left" w:pos="734"/>
        </w:tabs>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pacing w:val="-11"/>
          <w:sz w:val="24"/>
          <w:szCs w:val="24"/>
        </w:rPr>
        <w:t>52.</w:t>
      </w:r>
      <w:r w:rsidRPr="00E51E3C">
        <w:rPr>
          <w:rFonts w:ascii="Times New Roman" w:eastAsia="Times New Roman" w:hAnsi="Times New Roman" w:cs="Times New Roman"/>
          <w:sz w:val="24"/>
          <w:szCs w:val="24"/>
        </w:rPr>
        <w:tab/>
      </w:r>
      <w:r w:rsidRPr="00E51E3C">
        <w:rPr>
          <w:rFonts w:ascii="Times New Roman" w:eastAsia="Times New Roman" w:hAnsi="Times New Roman" w:cs="Times New Roman"/>
          <w:spacing w:val="-1"/>
          <w:sz w:val="24"/>
          <w:szCs w:val="24"/>
        </w:rPr>
        <w:t xml:space="preserve">Решения непроцедурного характера по проектам решений принимаются в два </w:t>
      </w:r>
      <w:r w:rsidRPr="00E51E3C">
        <w:rPr>
          <w:rFonts w:ascii="Times New Roman" w:eastAsia="Times New Roman" w:hAnsi="Times New Roman" w:cs="Times New Roman"/>
          <w:spacing w:val="6"/>
          <w:sz w:val="24"/>
          <w:szCs w:val="24"/>
        </w:rPr>
        <w:t xml:space="preserve">этапа. На первом этапе рассматривается вопрос о принятии проекта решения за </w:t>
      </w:r>
      <w:r w:rsidRPr="00E51E3C">
        <w:rPr>
          <w:rFonts w:ascii="Times New Roman" w:eastAsia="Times New Roman" w:hAnsi="Times New Roman" w:cs="Times New Roman"/>
          <w:spacing w:val="-1"/>
          <w:sz w:val="24"/>
          <w:szCs w:val="24"/>
        </w:rPr>
        <w:t xml:space="preserve">основу. На втором этапе (после голосования по поправкам) - о принятии решения в </w:t>
      </w:r>
      <w:r w:rsidRPr="00E51E3C">
        <w:rPr>
          <w:rFonts w:ascii="Times New Roman" w:eastAsia="Times New Roman" w:hAnsi="Times New Roman" w:cs="Times New Roman"/>
          <w:spacing w:val="-4"/>
          <w:sz w:val="24"/>
          <w:szCs w:val="24"/>
        </w:rPr>
        <w:t>целом с внесенными поправками и дополнениями.</w:t>
      </w:r>
    </w:p>
    <w:p w:rsidR="00E51E3C" w:rsidRPr="00E51E3C" w:rsidRDefault="00E51E3C" w:rsidP="00E51E3C">
      <w:pPr>
        <w:shd w:val="clear" w:color="auto" w:fill="FFFFFF"/>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pacing w:val="4"/>
          <w:sz w:val="24"/>
          <w:szCs w:val="24"/>
        </w:rPr>
        <w:t xml:space="preserve">При отсутствии возражений депутатов Совета и иных проектов, проект </w:t>
      </w:r>
      <w:r w:rsidRPr="00E51E3C">
        <w:rPr>
          <w:rFonts w:ascii="Times New Roman" w:eastAsia="Times New Roman" w:hAnsi="Times New Roman" w:cs="Times New Roman"/>
          <w:spacing w:val="-2"/>
          <w:sz w:val="24"/>
          <w:szCs w:val="24"/>
        </w:rPr>
        <w:t>решения может быть поставлен на голосование в целом без голосования поправок.</w:t>
      </w:r>
    </w:p>
    <w:p w:rsidR="00E51E3C" w:rsidRPr="00E51E3C" w:rsidRDefault="00E51E3C" w:rsidP="00E51E3C">
      <w:pPr>
        <w:shd w:val="clear" w:color="auto" w:fill="FFFFFF"/>
        <w:tabs>
          <w:tab w:val="left" w:pos="734"/>
        </w:tabs>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pacing w:val="-12"/>
          <w:sz w:val="24"/>
          <w:szCs w:val="24"/>
        </w:rPr>
        <w:t>53.</w:t>
      </w:r>
      <w:r w:rsidRPr="00E51E3C">
        <w:rPr>
          <w:rFonts w:ascii="Times New Roman" w:eastAsia="Times New Roman" w:hAnsi="Times New Roman" w:cs="Times New Roman"/>
          <w:sz w:val="24"/>
          <w:szCs w:val="24"/>
        </w:rPr>
        <w:tab/>
      </w:r>
      <w:r w:rsidRPr="00E51E3C">
        <w:rPr>
          <w:rFonts w:ascii="Times New Roman" w:eastAsia="Times New Roman" w:hAnsi="Times New Roman" w:cs="Times New Roman"/>
          <w:spacing w:val="-3"/>
          <w:sz w:val="24"/>
          <w:szCs w:val="24"/>
        </w:rPr>
        <w:t xml:space="preserve">На первом этапе по результатам обсуждения принимается решение о принятии </w:t>
      </w:r>
      <w:r w:rsidRPr="00E51E3C">
        <w:rPr>
          <w:rFonts w:ascii="Times New Roman" w:eastAsia="Times New Roman" w:hAnsi="Times New Roman" w:cs="Times New Roman"/>
          <w:spacing w:val="3"/>
          <w:sz w:val="24"/>
          <w:szCs w:val="24"/>
        </w:rPr>
        <w:t xml:space="preserve">одного из проектов решения в первом чтении, либо отклонения всех  представленных </w:t>
      </w:r>
      <w:r w:rsidRPr="00E51E3C">
        <w:rPr>
          <w:rFonts w:ascii="Times New Roman" w:eastAsia="Times New Roman" w:hAnsi="Times New Roman" w:cs="Times New Roman"/>
          <w:spacing w:val="-4"/>
          <w:sz w:val="24"/>
          <w:szCs w:val="24"/>
        </w:rPr>
        <w:t>проектов.</w:t>
      </w:r>
    </w:p>
    <w:p w:rsidR="00E51E3C" w:rsidRPr="00E51E3C" w:rsidRDefault="00E51E3C" w:rsidP="00E51E3C">
      <w:pPr>
        <w:shd w:val="clear" w:color="auto" w:fill="FFFFFF"/>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pacing w:val="-4"/>
          <w:sz w:val="24"/>
          <w:szCs w:val="24"/>
        </w:rPr>
        <w:t xml:space="preserve">В случае принятия проекта решения </w:t>
      </w:r>
      <w:r w:rsidRPr="00E51E3C">
        <w:rPr>
          <w:rFonts w:ascii="Times New Roman" w:eastAsia="Times New Roman" w:hAnsi="Times New Roman" w:cs="Times New Roman"/>
          <w:spacing w:val="3"/>
          <w:sz w:val="24"/>
          <w:szCs w:val="24"/>
        </w:rPr>
        <w:t>в первом чтении</w:t>
      </w:r>
      <w:r w:rsidRPr="00E51E3C">
        <w:rPr>
          <w:rFonts w:ascii="Times New Roman" w:eastAsia="Times New Roman" w:hAnsi="Times New Roman" w:cs="Times New Roman"/>
          <w:spacing w:val="-4"/>
          <w:sz w:val="24"/>
          <w:szCs w:val="24"/>
        </w:rPr>
        <w:t>, формируется редакционная комиссия и устанавливается срок подачи поправок.</w:t>
      </w:r>
    </w:p>
    <w:p w:rsidR="00E51E3C" w:rsidRPr="00E51E3C" w:rsidRDefault="00E51E3C" w:rsidP="00E51E3C">
      <w:pPr>
        <w:shd w:val="clear" w:color="auto" w:fill="FFFFFF"/>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pacing w:val="4"/>
          <w:sz w:val="24"/>
          <w:szCs w:val="24"/>
        </w:rPr>
        <w:t xml:space="preserve">        Если </w:t>
      </w:r>
      <w:r w:rsidRPr="00E51E3C">
        <w:rPr>
          <w:rFonts w:ascii="Times New Roman" w:eastAsia="Times New Roman" w:hAnsi="Times New Roman" w:cs="Times New Roman"/>
          <w:spacing w:val="3"/>
          <w:sz w:val="24"/>
          <w:szCs w:val="24"/>
        </w:rPr>
        <w:t>в первом чтении</w:t>
      </w:r>
      <w:r w:rsidRPr="00E51E3C">
        <w:rPr>
          <w:rFonts w:ascii="Times New Roman" w:eastAsia="Times New Roman" w:hAnsi="Times New Roman" w:cs="Times New Roman"/>
          <w:spacing w:val="4"/>
          <w:sz w:val="24"/>
          <w:szCs w:val="24"/>
        </w:rPr>
        <w:t xml:space="preserve"> принято два и более проекта решения, то для дальнейшей </w:t>
      </w:r>
      <w:r w:rsidRPr="00E51E3C">
        <w:rPr>
          <w:rFonts w:ascii="Times New Roman" w:eastAsia="Times New Roman" w:hAnsi="Times New Roman" w:cs="Times New Roman"/>
          <w:spacing w:val="-2"/>
          <w:sz w:val="24"/>
          <w:szCs w:val="24"/>
        </w:rPr>
        <w:t>работы принимается проект, набравший наибольшее число голосов.</w:t>
      </w:r>
    </w:p>
    <w:p w:rsidR="00E51E3C" w:rsidRPr="00E51E3C" w:rsidRDefault="00E51E3C" w:rsidP="00E51E3C">
      <w:pPr>
        <w:shd w:val="clear" w:color="auto" w:fill="FFFFFF"/>
        <w:tabs>
          <w:tab w:val="left" w:pos="734"/>
        </w:tabs>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pacing w:val="-12"/>
          <w:sz w:val="24"/>
          <w:szCs w:val="24"/>
        </w:rPr>
        <w:t>54.</w:t>
      </w:r>
      <w:r w:rsidRPr="00E51E3C">
        <w:rPr>
          <w:rFonts w:ascii="Times New Roman" w:eastAsia="Times New Roman" w:hAnsi="Times New Roman" w:cs="Times New Roman"/>
          <w:sz w:val="24"/>
          <w:szCs w:val="24"/>
        </w:rPr>
        <w:tab/>
      </w:r>
      <w:r w:rsidRPr="00E51E3C">
        <w:rPr>
          <w:rFonts w:ascii="Times New Roman" w:eastAsia="Times New Roman" w:hAnsi="Times New Roman" w:cs="Times New Roman"/>
          <w:spacing w:val="2"/>
          <w:sz w:val="24"/>
          <w:szCs w:val="24"/>
        </w:rPr>
        <w:t xml:space="preserve">Поправки к проекту, принятому в первом чтении, представляются в редакционную </w:t>
      </w:r>
      <w:r w:rsidRPr="00E51E3C">
        <w:rPr>
          <w:rFonts w:ascii="Times New Roman" w:eastAsia="Times New Roman" w:hAnsi="Times New Roman" w:cs="Times New Roman"/>
          <w:spacing w:val="-3"/>
          <w:sz w:val="24"/>
          <w:szCs w:val="24"/>
        </w:rPr>
        <w:t xml:space="preserve">комиссию в письменном виде до </w:t>
      </w:r>
      <w:proofErr w:type="gramStart"/>
      <w:r w:rsidRPr="00E51E3C">
        <w:rPr>
          <w:rFonts w:ascii="Times New Roman" w:eastAsia="Times New Roman" w:hAnsi="Times New Roman" w:cs="Times New Roman"/>
          <w:spacing w:val="-3"/>
          <w:sz w:val="24"/>
          <w:szCs w:val="24"/>
        </w:rPr>
        <w:t>окончания</w:t>
      </w:r>
      <w:proofErr w:type="gramEnd"/>
      <w:r w:rsidRPr="00E51E3C">
        <w:rPr>
          <w:rFonts w:ascii="Times New Roman" w:eastAsia="Times New Roman" w:hAnsi="Times New Roman" w:cs="Times New Roman"/>
          <w:spacing w:val="-3"/>
          <w:sz w:val="24"/>
          <w:szCs w:val="24"/>
        </w:rPr>
        <w:t xml:space="preserve"> установленного на заседании срока.</w:t>
      </w:r>
    </w:p>
    <w:p w:rsidR="00E51E3C" w:rsidRPr="00E51E3C" w:rsidRDefault="00E51E3C" w:rsidP="00E51E3C">
      <w:pPr>
        <w:shd w:val="clear" w:color="auto" w:fill="FFFFFF"/>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pacing w:val="-2"/>
          <w:sz w:val="24"/>
          <w:szCs w:val="24"/>
        </w:rPr>
        <w:t xml:space="preserve">Поправки должны быть оформлены на отдельном листе и подписаны автором </w:t>
      </w:r>
      <w:r w:rsidRPr="00E51E3C">
        <w:rPr>
          <w:rFonts w:ascii="Times New Roman" w:eastAsia="Times New Roman" w:hAnsi="Times New Roman" w:cs="Times New Roman"/>
          <w:spacing w:val="2"/>
          <w:sz w:val="24"/>
          <w:szCs w:val="24"/>
        </w:rPr>
        <w:t xml:space="preserve">поправки. Подача поправки с нарушением порядка подачи и сроков является </w:t>
      </w:r>
      <w:r w:rsidRPr="00E51E3C">
        <w:rPr>
          <w:rFonts w:ascii="Times New Roman" w:eastAsia="Times New Roman" w:hAnsi="Times New Roman" w:cs="Times New Roman"/>
          <w:spacing w:val="-4"/>
          <w:sz w:val="24"/>
          <w:szCs w:val="24"/>
        </w:rPr>
        <w:t>основанием для ее не рассмотрения.</w:t>
      </w:r>
    </w:p>
    <w:p w:rsidR="00E51E3C" w:rsidRPr="00E51E3C" w:rsidRDefault="00E51E3C" w:rsidP="00E51E3C">
      <w:pPr>
        <w:shd w:val="clear" w:color="auto" w:fill="FFFFFF"/>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pacing w:val="6"/>
          <w:sz w:val="24"/>
          <w:szCs w:val="24"/>
        </w:rPr>
        <w:t xml:space="preserve">Редакционная комиссия оформляет сводный текст поправок к проекту </w:t>
      </w:r>
      <w:r w:rsidRPr="00E51E3C">
        <w:rPr>
          <w:rFonts w:ascii="Times New Roman" w:eastAsia="Times New Roman" w:hAnsi="Times New Roman" w:cs="Times New Roman"/>
          <w:spacing w:val="-3"/>
          <w:sz w:val="24"/>
          <w:szCs w:val="24"/>
        </w:rPr>
        <w:t>решения, принятого за основу.</w:t>
      </w:r>
    </w:p>
    <w:p w:rsidR="00E51E3C" w:rsidRPr="00E51E3C" w:rsidRDefault="00E51E3C" w:rsidP="00E51E3C">
      <w:pPr>
        <w:shd w:val="clear" w:color="auto" w:fill="FFFFFF"/>
        <w:spacing w:after="0" w:line="240" w:lineRule="auto"/>
        <w:ind w:firstLine="567"/>
        <w:jc w:val="both"/>
        <w:rPr>
          <w:rFonts w:ascii="Times New Roman" w:eastAsia="Times New Roman" w:hAnsi="Times New Roman" w:cs="Times New Roman"/>
          <w:spacing w:val="-10"/>
          <w:sz w:val="24"/>
          <w:szCs w:val="24"/>
        </w:rPr>
      </w:pPr>
      <w:r w:rsidRPr="00E51E3C">
        <w:rPr>
          <w:rFonts w:ascii="Times New Roman" w:eastAsia="Times New Roman" w:hAnsi="Times New Roman" w:cs="Times New Roman"/>
          <w:spacing w:val="4"/>
          <w:sz w:val="24"/>
          <w:szCs w:val="24"/>
        </w:rPr>
        <w:t xml:space="preserve">Сводный текст поправок, а также заключение юридического отдела на </w:t>
      </w:r>
      <w:r w:rsidRPr="00E51E3C">
        <w:rPr>
          <w:rFonts w:ascii="Times New Roman" w:eastAsia="Times New Roman" w:hAnsi="Times New Roman" w:cs="Times New Roman"/>
          <w:sz w:val="24"/>
          <w:szCs w:val="24"/>
        </w:rPr>
        <w:t xml:space="preserve">поправки, представляются членам Совета депутатов в срок, установленный процедурным </w:t>
      </w:r>
      <w:r w:rsidRPr="00E51E3C">
        <w:rPr>
          <w:rFonts w:ascii="Times New Roman" w:eastAsia="Times New Roman" w:hAnsi="Times New Roman" w:cs="Times New Roman"/>
          <w:spacing w:val="-8"/>
          <w:sz w:val="24"/>
          <w:szCs w:val="24"/>
        </w:rPr>
        <w:t>решением.</w:t>
      </w:r>
    </w:p>
    <w:p w:rsidR="00E51E3C" w:rsidRPr="00E51E3C" w:rsidRDefault="00E51E3C" w:rsidP="00E51E3C">
      <w:pPr>
        <w:widowControl w:val="0"/>
        <w:numPr>
          <w:ilvl w:val="0"/>
          <w:numId w:val="15"/>
        </w:numPr>
        <w:shd w:val="clear" w:color="auto" w:fill="FFFFFF"/>
        <w:tabs>
          <w:tab w:val="num" w:pos="0"/>
          <w:tab w:val="left" w:pos="797"/>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pacing w:val="-3"/>
          <w:sz w:val="24"/>
          <w:szCs w:val="24"/>
        </w:rPr>
        <w:t xml:space="preserve">При проведении голосования по поправкам устанавливается следующая </w:t>
      </w:r>
      <w:r w:rsidRPr="00E51E3C">
        <w:rPr>
          <w:rFonts w:ascii="Times New Roman" w:eastAsia="Times New Roman" w:hAnsi="Times New Roman" w:cs="Times New Roman"/>
          <w:spacing w:val="-5"/>
          <w:sz w:val="24"/>
          <w:szCs w:val="24"/>
        </w:rPr>
        <w:t>процедура:</w:t>
      </w:r>
    </w:p>
    <w:p w:rsidR="00E51E3C" w:rsidRPr="00E51E3C" w:rsidRDefault="00E51E3C" w:rsidP="00E51E3C">
      <w:pPr>
        <w:widowControl w:val="0"/>
        <w:numPr>
          <w:ilvl w:val="0"/>
          <w:numId w:val="16"/>
        </w:numPr>
        <w:shd w:val="clear" w:color="auto" w:fill="FFFFFF"/>
        <w:tabs>
          <w:tab w:val="left" w:pos="931"/>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pacing w:val="-1"/>
          <w:sz w:val="24"/>
          <w:szCs w:val="24"/>
        </w:rPr>
        <w:t xml:space="preserve">председательствующий или председатель редакционной комиссии оглашает текст  поправки  (с  этого   момента  какие-либо   изменения   текста   поправки не </w:t>
      </w:r>
      <w:r w:rsidRPr="00E51E3C">
        <w:rPr>
          <w:rFonts w:ascii="Times New Roman" w:eastAsia="Times New Roman" w:hAnsi="Times New Roman" w:cs="Times New Roman"/>
          <w:spacing w:val="-5"/>
          <w:sz w:val="24"/>
          <w:szCs w:val="24"/>
        </w:rPr>
        <w:t>допускаются);</w:t>
      </w:r>
    </w:p>
    <w:p w:rsidR="00E51E3C" w:rsidRPr="00E51E3C" w:rsidRDefault="00E51E3C" w:rsidP="00E51E3C">
      <w:pPr>
        <w:widowControl w:val="0"/>
        <w:numPr>
          <w:ilvl w:val="0"/>
          <w:numId w:val="16"/>
        </w:numPr>
        <w:shd w:val="clear" w:color="auto" w:fill="FFFFFF"/>
        <w:tabs>
          <w:tab w:val="left" w:pos="931"/>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pacing w:val="-2"/>
          <w:sz w:val="24"/>
          <w:szCs w:val="24"/>
        </w:rPr>
        <w:t>дается комментарий представителя редакционной комиссии (до двух минут);</w:t>
      </w:r>
    </w:p>
    <w:p w:rsidR="00E51E3C" w:rsidRPr="00E51E3C" w:rsidRDefault="00E51E3C" w:rsidP="00E51E3C">
      <w:pPr>
        <w:widowControl w:val="0"/>
        <w:numPr>
          <w:ilvl w:val="0"/>
          <w:numId w:val="16"/>
        </w:numPr>
        <w:shd w:val="clear" w:color="auto" w:fill="FFFFFF"/>
        <w:tabs>
          <w:tab w:val="left" w:pos="-3402"/>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z w:val="24"/>
          <w:szCs w:val="24"/>
        </w:rPr>
        <w:t>дается комментарий одного из авторов поправки (до двух минут);</w:t>
      </w:r>
    </w:p>
    <w:p w:rsidR="00E51E3C" w:rsidRPr="00E51E3C" w:rsidRDefault="00E51E3C" w:rsidP="00E51E3C">
      <w:pPr>
        <w:widowControl w:val="0"/>
        <w:numPr>
          <w:ilvl w:val="0"/>
          <w:numId w:val="16"/>
        </w:numPr>
        <w:shd w:val="clear" w:color="auto" w:fill="FFFFFF"/>
        <w:tabs>
          <w:tab w:val="left" w:pos="-3402"/>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pacing w:val="-1"/>
          <w:sz w:val="24"/>
          <w:szCs w:val="24"/>
        </w:rPr>
        <w:t xml:space="preserve">дается </w:t>
      </w:r>
      <w:proofErr w:type="gramStart"/>
      <w:r w:rsidRPr="00E51E3C">
        <w:rPr>
          <w:rFonts w:ascii="Times New Roman" w:eastAsia="Times New Roman" w:hAnsi="Times New Roman" w:cs="Times New Roman"/>
          <w:spacing w:val="-1"/>
          <w:sz w:val="24"/>
          <w:szCs w:val="24"/>
        </w:rPr>
        <w:t>комментарий представителя</w:t>
      </w:r>
      <w:proofErr w:type="gramEnd"/>
      <w:r w:rsidRPr="00E51E3C">
        <w:rPr>
          <w:rFonts w:ascii="Times New Roman" w:eastAsia="Times New Roman" w:hAnsi="Times New Roman" w:cs="Times New Roman"/>
          <w:spacing w:val="-1"/>
          <w:sz w:val="24"/>
          <w:szCs w:val="24"/>
        </w:rPr>
        <w:t xml:space="preserve"> авторской группы (до двух минут);</w:t>
      </w:r>
    </w:p>
    <w:p w:rsidR="00E51E3C" w:rsidRPr="00E51E3C" w:rsidRDefault="00E51E3C" w:rsidP="00E51E3C">
      <w:pPr>
        <w:shd w:val="clear" w:color="auto" w:fill="FFFFFF"/>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pacing w:val="5"/>
          <w:sz w:val="24"/>
          <w:szCs w:val="24"/>
        </w:rPr>
        <w:t>- ставится на голосование вопрос о внесении в те</w:t>
      </w:r>
      <w:proofErr w:type="gramStart"/>
      <w:r w:rsidRPr="00E51E3C">
        <w:rPr>
          <w:rFonts w:ascii="Times New Roman" w:eastAsia="Times New Roman" w:hAnsi="Times New Roman" w:cs="Times New Roman"/>
          <w:spacing w:val="5"/>
          <w:sz w:val="24"/>
          <w:szCs w:val="24"/>
        </w:rPr>
        <w:t>кст ст</w:t>
      </w:r>
      <w:proofErr w:type="gramEnd"/>
      <w:r w:rsidRPr="00E51E3C">
        <w:rPr>
          <w:rFonts w:ascii="Times New Roman" w:eastAsia="Times New Roman" w:hAnsi="Times New Roman" w:cs="Times New Roman"/>
          <w:spacing w:val="5"/>
          <w:sz w:val="24"/>
          <w:szCs w:val="24"/>
        </w:rPr>
        <w:t xml:space="preserve">атьи (пункта, </w:t>
      </w:r>
      <w:r w:rsidRPr="00E51E3C">
        <w:rPr>
          <w:rFonts w:ascii="Times New Roman" w:eastAsia="Times New Roman" w:hAnsi="Times New Roman" w:cs="Times New Roman"/>
          <w:spacing w:val="2"/>
          <w:sz w:val="24"/>
          <w:szCs w:val="24"/>
        </w:rPr>
        <w:t xml:space="preserve">подпункта), проекта решения, принятого за основу, поправки, изменяющей ее </w:t>
      </w:r>
      <w:r w:rsidRPr="00E51E3C">
        <w:rPr>
          <w:rFonts w:ascii="Times New Roman" w:eastAsia="Times New Roman" w:hAnsi="Times New Roman" w:cs="Times New Roman"/>
          <w:spacing w:val="-5"/>
          <w:sz w:val="24"/>
          <w:szCs w:val="24"/>
        </w:rPr>
        <w:t>редакцию.</w:t>
      </w:r>
    </w:p>
    <w:p w:rsidR="00E51E3C" w:rsidRPr="00E51E3C" w:rsidRDefault="00E51E3C" w:rsidP="00E51E3C">
      <w:pPr>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pacing w:val="-2"/>
          <w:sz w:val="24"/>
          <w:szCs w:val="24"/>
        </w:rPr>
        <w:lastRenderedPageBreak/>
        <w:t>Поправка ставится на голосование, если она не снята ее авторами.</w:t>
      </w:r>
    </w:p>
    <w:p w:rsidR="00E51E3C" w:rsidRPr="00E51E3C" w:rsidRDefault="00E51E3C" w:rsidP="00E51E3C">
      <w:pPr>
        <w:widowControl w:val="0"/>
        <w:numPr>
          <w:ilvl w:val="0"/>
          <w:numId w:val="17"/>
        </w:numPr>
        <w:shd w:val="clear" w:color="auto" w:fill="FFFFFF"/>
        <w:tabs>
          <w:tab w:val="left" w:pos="734"/>
        </w:tabs>
        <w:autoSpaceDE w:val="0"/>
        <w:autoSpaceDN w:val="0"/>
        <w:adjustRightInd w:val="0"/>
        <w:spacing w:after="0" w:line="240" w:lineRule="auto"/>
        <w:ind w:firstLine="567"/>
        <w:jc w:val="both"/>
        <w:rPr>
          <w:rFonts w:ascii="Times New Roman" w:eastAsia="Times New Roman" w:hAnsi="Times New Roman" w:cs="Times New Roman"/>
          <w:spacing w:val="-10"/>
          <w:sz w:val="24"/>
          <w:szCs w:val="24"/>
        </w:rPr>
      </w:pPr>
      <w:r w:rsidRPr="00E51E3C">
        <w:rPr>
          <w:rFonts w:ascii="Times New Roman" w:eastAsia="Times New Roman" w:hAnsi="Times New Roman" w:cs="Times New Roman"/>
          <w:spacing w:val="-3"/>
          <w:sz w:val="24"/>
          <w:szCs w:val="24"/>
        </w:rPr>
        <w:t xml:space="preserve">После голосования по поправкам  устанавливается время проведения </w:t>
      </w:r>
      <w:r w:rsidRPr="00E51E3C">
        <w:rPr>
          <w:rFonts w:ascii="Times New Roman" w:eastAsia="Times New Roman" w:hAnsi="Times New Roman" w:cs="Times New Roman"/>
          <w:sz w:val="24"/>
          <w:szCs w:val="24"/>
        </w:rPr>
        <w:t xml:space="preserve">голосования по решению в целом, если для подготовки к этой процедуре требуется </w:t>
      </w:r>
      <w:r w:rsidRPr="00E51E3C">
        <w:rPr>
          <w:rFonts w:ascii="Times New Roman" w:eastAsia="Times New Roman" w:hAnsi="Times New Roman" w:cs="Times New Roman"/>
          <w:spacing w:val="-3"/>
          <w:sz w:val="24"/>
          <w:szCs w:val="24"/>
        </w:rPr>
        <w:t>дополнительное время.</w:t>
      </w:r>
    </w:p>
    <w:p w:rsidR="00E51E3C" w:rsidRPr="00E51E3C" w:rsidRDefault="00E51E3C" w:rsidP="00E51E3C">
      <w:pPr>
        <w:widowControl w:val="0"/>
        <w:numPr>
          <w:ilvl w:val="0"/>
          <w:numId w:val="17"/>
        </w:numPr>
        <w:shd w:val="clear" w:color="auto" w:fill="FFFFFF"/>
        <w:tabs>
          <w:tab w:val="left" w:pos="734"/>
        </w:tabs>
        <w:autoSpaceDE w:val="0"/>
        <w:autoSpaceDN w:val="0"/>
        <w:adjustRightInd w:val="0"/>
        <w:spacing w:after="0" w:line="240" w:lineRule="auto"/>
        <w:ind w:firstLine="567"/>
        <w:jc w:val="both"/>
        <w:rPr>
          <w:rFonts w:ascii="Times New Roman" w:eastAsia="Times New Roman" w:hAnsi="Times New Roman" w:cs="Times New Roman"/>
          <w:spacing w:val="-10"/>
          <w:sz w:val="24"/>
          <w:szCs w:val="24"/>
        </w:rPr>
      </w:pPr>
      <w:r w:rsidRPr="00E51E3C">
        <w:rPr>
          <w:rFonts w:ascii="Times New Roman" w:eastAsia="Times New Roman" w:hAnsi="Times New Roman" w:cs="Times New Roman"/>
          <w:spacing w:val="3"/>
          <w:sz w:val="24"/>
          <w:szCs w:val="24"/>
        </w:rPr>
        <w:t>По мотивированной просьбе не мене</w:t>
      </w:r>
      <w:proofErr w:type="gramStart"/>
      <w:r w:rsidRPr="00E51E3C">
        <w:rPr>
          <w:rFonts w:ascii="Times New Roman" w:eastAsia="Times New Roman" w:hAnsi="Times New Roman" w:cs="Times New Roman"/>
          <w:spacing w:val="3"/>
          <w:sz w:val="24"/>
          <w:szCs w:val="24"/>
        </w:rPr>
        <w:t>е(</w:t>
      </w:r>
      <w:proofErr w:type="gramEnd"/>
      <w:r w:rsidRPr="00E51E3C">
        <w:rPr>
          <w:rFonts w:ascii="Times New Roman" w:eastAsia="Times New Roman" w:hAnsi="Times New Roman" w:cs="Times New Roman"/>
          <w:spacing w:val="3"/>
          <w:sz w:val="24"/>
          <w:szCs w:val="24"/>
        </w:rPr>
        <w:t xml:space="preserve">более) чем одной трети от числа избранных </w:t>
      </w:r>
      <w:r w:rsidRPr="00E51E3C">
        <w:rPr>
          <w:rFonts w:ascii="Times New Roman" w:eastAsia="Times New Roman" w:hAnsi="Times New Roman" w:cs="Times New Roman"/>
          <w:spacing w:val="2"/>
          <w:sz w:val="24"/>
          <w:szCs w:val="24"/>
        </w:rPr>
        <w:t xml:space="preserve">членов  Совета  может однократно  проводиться  </w:t>
      </w:r>
      <w:proofErr w:type="spellStart"/>
      <w:r w:rsidRPr="00E51E3C">
        <w:rPr>
          <w:rFonts w:ascii="Times New Roman" w:eastAsia="Times New Roman" w:hAnsi="Times New Roman" w:cs="Times New Roman"/>
          <w:spacing w:val="2"/>
          <w:sz w:val="24"/>
          <w:szCs w:val="24"/>
        </w:rPr>
        <w:t>переголосование</w:t>
      </w:r>
      <w:proofErr w:type="spellEnd"/>
      <w:r w:rsidRPr="00E51E3C">
        <w:rPr>
          <w:rFonts w:ascii="Times New Roman" w:eastAsia="Times New Roman" w:hAnsi="Times New Roman" w:cs="Times New Roman"/>
          <w:spacing w:val="2"/>
          <w:sz w:val="24"/>
          <w:szCs w:val="24"/>
        </w:rPr>
        <w:t xml:space="preserve">  по вопросу  об </w:t>
      </w:r>
      <w:r w:rsidRPr="00E51E3C">
        <w:rPr>
          <w:rFonts w:ascii="Times New Roman" w:eastAsia="Times New Roman" w:hAnsi="Times New Roman" w:cs="Times New Roman"/>
          <w:spacing w:val="3"/>
          <w:sz w:val="24"/>
          <w:szCs w:val="24"/>
        </w:rPr>
        <w:t xml:space="preserve">отмене принятого  на текущем заседании  решения  или о принятии  решения, не </w:t>
      </w:r>
      <w:r w:rsidRPr="00E51E3C">
        <w:rPr>
          <w:rFonts w:ascii="Times New Roman" w:eastAsia="Times New Roman" w:hAnsi="Times New Roman" w:cs="Times New Roman"/>
          <w:spacing w:val="-3"/>
          <w:sz w:val="24"/>
          <w:szCs w:val="24"/>
        </w:rPr>
        <w:t>набравшего на этом же заседании необходимого для принятия количества голосов.</w:t>
      </w:r>
    </w:p>
    <w:p w:rsidR="00E51E3C" w:rsidRPr="00E51E3C" w:rsidRDefault="00E51E3C" w:rsidP="00E51E3C">
      <w:pPr>
        <w:widowControl w:val="0"/>
        <w:numPr>
          <w:ilvl w:val="0"/>
          <w:numId w:val="18"/>
        </w:numPr>
        <w:shd w:val="clear" w:color="auto" w:fill="FFFFFF"/>
        <w:tabs>
          <w:tab w:val="left" w:pos="734"/>
        </w:tabs>
        <w:autoSpaceDE w:val="0"/>
        <w:autoSpaceDN w:val="0"/>
        <w:adjustRightInd w:val="0"/>
        <w:spacing w:after="0" w:line="240" w:lineRule="auto"/>
        <w:ind w:firstLine="567"/>
        <w:jc w:val="both"/>
        <w:rPr>
          <w:rFonts w:ascii="Times New Roman" w:eastAsia="Times New Roman" w:hAnsi="Times New Roman" w:cs="Times New Roman"/>
          <w:spacing w:val="-14"/>
          <w:sz w:val="24"/>
          <w:szCs w:val="24"/>
        </w:rPr>
      </w:pPr>
      <w:r w:rsidRPr="00E51E3C">
        <w:rPr>
          <w:rFonts w:ascii="Times New Roman" w:eastAsia="Times New Roman" w:hAnsi="Times New Roman" w:cs="Times New Roman"/>
          <w:spacing w:val="7"/>
          <w:sz w:val="24"/>
          <w:szCs w:val="24"/>
        </w:rPr>
        <w:t>В случае переноса голосования в целом на следующее заседание, в те</w:t>
      </w:r>
      <w:proofErr w:type="gramStart"/>
      <w:r w:rsidRPr="00E51E3C">
        <w:rPr>
          <w:rFonts w:ascii="Times New Roman" w:eastAsia="Times New Roman" w:hAnsi="Times New Roman" w:cs="Times New Roman"/>
          <w:spacing w:val="7"/>
          <w:sz w:val="24"/>
          <w:szCs w:val="24"/>
        </w:rPr>
        <w:t>кст пр</w:t>
      </w:r>
      <w:proofErr w:type="gramEnd"/>
      <w:r w:rsidRPr="00E51E3C">
        <w:rPr>
          <w:rFonts w:ascii="Times New Roman" w:eastAsia="Times New Roman" w:hAnsi="Times New Roman" w:cs="Times New Roman"/>
          <w:spacing w:val="7"/>
          <w:sz w:val="24"/>
          <w:szCs w:val="24"/>
        </w:rPr>
        <w:t xml:space="preserve">инятого </w:t>
      </w:r>
      <w:r w:rsidRPr="00E51E3C">
        <w:rPr>
          <w:rFonts w:ascii="Times New Roman" w:eastAsia="Times New Roman" w:hAnsi="Times New Roman" w:cs="Times New Roman"/>
          <w:spacing w:val="-2"/>
          <w:sz w:val="24"/>
          <w:szCs w:val="24"/>
        </w:rPr>
        <w:t xml:space="preserve">решения в первом чтении и заверенный председательствующим, представитель </w:t>
      </w:r>
      <w:r w:rsidRPr="00E51E3C">
        <w:rPr>
          <w:rFonts w:ascii="Times New Roman" w:eastAsia="Times New Roman" w:hAnsi="Times New Roman" w:cs="Times New Roman"/>
          <w:spacing w:val="1"/>
          <w:sz w:val="24"/>
          <w:szCs w:val="24"/>
        </w:rPr>
        <w:t xml:space="preserve">авторской группы или исполнитель совместно с редакционной комиссией в соответствии с протоколом вносит принятые </w:t>
      </w:r>
      <w:r w:rsidRPr="00E51E3C">
        <w:rPr>
          <w:rFonts w:ascii="Times New Roman" w:eastAsia="Times New Roman" w:hAnsi="Times New Roman" w:cs="Times New Roman"/>
          <w:spacing w:val="-4"/>
          <w:sz w:val="24"/>
          <w:szCs w:val="24"/>
        </w:rPr>
        <w:t>поправки.</w:t>
      </w:r>
    </w:p>
    <w:p w:rsidR="00E51E3C" w:rsidRPr="00E51E3C" w:rsidRDefault="00E51E3C" w:rsidP="00E51E3C">
      <w:pPr>
        <w:shd w:val="clear" w:color="auto" w:fill="FFFFFF"/>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pacing w:val="-4"/>
          <w:sz w:val="24"/>
          <w:szCs w:val="24"/>
        </w:rPr>
        <w:t xml:space="preserve">Текст решения после этого проходит (в случае необходимости) юридико-техническую редакционную правку, которую осуществляет представитель авторской </w:t>
      </w:r>
      <w:r w:rsidRPr="00E51E3C">
        <w:rPr>
          <w:rFonts w:ascii="Times New Roman" w:eastAsia="Times New Roman" w:hAnsi="Times New Roman" w:cs="Times New Roman"/>
          <w:spacing w:val="-3"/>
          <w:sz w:val="24"/>
          <w:szCs w:val="24"/>
        </w:rPr>
        <w:t>группы при участии редакционной комиссии.</w:t>
      </w:r>
    </w:p>
    <w:p w:rsidR="00E51E3C" w:rsidRPr="00E51E3C" w:rsidRDefault="00E51E3C" w:rsidP="00E51E3C">
      <w:pPr>
        <w:shd w:val="clear" w:color="auto" w:fill="FFFFFF"/>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pacing w:val="-4"/>
          <w:sz w:val="24"/>
          <w:szCs w:val="24"/>
        </w:rPr>
        <w:t xml:space="preserve">Не позднее, чем за два дня до голосования в целом, членам Совета рассылается </w:t>
      </w:r>
      <w:r w:rsidRPr="00E51E3C">
        <w:rPr>
          <w:rFonts w:ascii="Times New Roman" w:eastAsia="Times New Roman" w:hAnsi="Times New Roman" w:cs="Times New Roman"/>
          <w:spacing w:val="2"/>
          <w:sz w:val="24"/>
          <w:szCs w:val="24"/>
        </w:rPr>
        <w:t>окончательный текст решения, завизированный председателем редакционной комиссии.</w:t>
      </w:r>
    </w:p>
    <w:p w:rsidR="00E51E3C" w:rsidRPr="00E51E3C" w:rsidRDefault="00E51E3C" w:rsidP="00E51E3C">
      <w:pPr>
        <w:shd w:val="clear" w:color="auto" w:fill="FFFFFF"/>
        <w:spacing w:after="0" w:line="240" w:lineRule="auto"/>
        <w:ind w:firstLine="567"/>
        <w:jc w:val="both"/>
        <w:rPr>
          <w:rFonts w:ascii="Times New Roman" w:eastAsia="Times New Roman" w:hAnsi="Times New Roman" w:cs="Times New Roman"/>
          <w:sz w:val="24"/>
          <w:szCs w:val="24"/>
        </w:rPr>
      </w:pPr>
      <w:r w:rsidRPr="00E51E3C">
        <w:rPr>
          <w:rFonts w:ascii="Times New Roman" w:eastAsia="Times New Roman" w:hAnsi="Times New Roman" w:cs="Times New Roman"/>
          <w:sz w:val="24"/>
          <w:szCs w:val="24"/>
        </w:rPr>
        <w:t xml:space="preserve">После принятия решения в целом не допускаются какие-либо изменения в </w:t>
      </w:r>
      <w:r w:rsidRPr="00E51E3C">
        <w:rPr>
          <w:rFonts w:ascii="Times New Roman" w:eastAsia="Times New Roman" w:hAnsi="Times New Roman" w:cs="Times New Roman"/>
          <w:spacing w:val="-5"/>
          <w:sz w:val="24"/>
          <w:szCs w:val="24"/>
        </w:rPr>
        <w:t>тексте решения.</w:t>
      </w:r>
    </w:p>
    <w:p w:rsidR="00E51E3C" w:rsidRPr="00E51E3C" w:rsidRDefault="00E51E3C" w:rsidP="00E51E3C">
      <w:pPr>
        <w:widowControl w:val="0"/>
        <w:numPr>
          <w:ilvl w:val="0"/>
          <w:numId w:val="19"/>
        </w:numPr>
        <w:shd w:val="clear" w:color="auto" w:fill="FFFFFF"/>
        <w:tabs>
          <w:tab w:val="left" w:pos="734"/>
        </w:tabs>
        <w:autoSpaceDE w:val="0"/>
        <w:autoSpaceDN w:val="0"/>
        <w:adjustRightInd w:val="0"/>
        <w:spacing w:after="0" w:line="240" w:lineRule="auto"/>
        <w:ind w:firstLine="567"/>
        <w:jc w:val="both"/>
        <w:rPr>
          <w:rFonts w:ascii="Times New Roman" w:eastAsia="Times New Roman" w:hAnsi="Times New Roman" w:cs="Times New Roman"/>
          <w:spacing w:val="-14"/>
          <w:sz w:val="24"/>
          <w:szCs w:val="24"/>
        </w:rPr>
      </w:pPr>
      <w:r w:rsidRPr="00E51E3C">
        <w:rPr>
          <w:rFonts w:ascii="Times New Roman" w:eastAsia="Times New Roman" w:hAnsi="Times New Roman" w:cs="Times New Roman"/>
          <w:spacing w:val="-4"/>
          <w:sz w:val="24"/>
          <w:szCs w:val="24"/>
        </w:rPr>
        <w:t xml:space="preserve">После принятия решения в целом подлинник решения в течение 3 календарных </w:t>
      </w:r>
      <w:r w:rsidRPr="00E51E3C">
        <w:rPr>
          <w:rFonts w:ascii="Times New Roman" w:eastAsia="Times New Roman" w:hAnsi="Times New Roman" w:cs="Times New Roman"/>
          <w:spacing w:val="-1"/>
          <w:sz w:val="24"/>
          <w:szCs w:val="24"/>
        </w:rPr>
        <w:t xml:space="preserve">дней  представляется на подпись Главе </w:t>
      </w:r>
      <w:r w:rsidRPr="00E51E3C">
        <w:rPr>
          <w:rFonts w:ascii="Times New Roman" w:eastAsia="Times New Roman" w:hAnsi="Times New Roman" w:cs="Times New Roman"/>
          <w:spacing w:val="4"/>
          <w:sz w:val="24"/>
          <w:szCs w:val="24"/>
        </w:rPr>
        <w:t xml:space="preserve">муниципального образования «Сизобугорский сельсовет» и Председателю Совета муниципального образования «Сизобугорский сельсовет». </w:t>
      </w:r>
      <w:r w:rsidRPr="00E51E3C">
        <w:rPr>
          <w:rFonts w:ascii="Times New Roman" w:eastAsia="Times New Roman" w:hAnsi="Times New Roman" w:cs="Times New Roman"/>
          <w:spacing w:val="2"/>
          <w:sz w:val="24"/>
          <w:szCs w:val="24"/>
        </w:rPr>
        <w:t xml:space="preserve">Глава муниципального образования и/или Председатель Совета (председательствующий) в течение 7 календарных дней подписывает решение и </w:t>
      </w:r>
      <w:r w:rsidRPr="00E51E3C">
        <w:rPr>
          <w:rFonts w:ascii="Times New Roman" w:eastAsia="Times New Roman" w:hAnsi="Times New Roman" w:cs="Times New Roman"/>
          <w:spacing w:val="4"/>
          <w:sz w:val="24"/>
          <w:szCs w:val="24"/>
        </w:rPr>
        <w:t xml:space="preserve">обнародует его. </w:t>
      </w:r>
      <w:r w:rsidRPr="00E51E3C">
        <w:rPr>
          <w:rFonts w:ascii="Times New Roman" w:eastAsia="Times New Roman" w:hAnsi="Times New Roman" w:cs="Times New Roman"/>
          <w:spacing w:val="-3"/>
          <w:sz w:val="24"/>
          <w:szCs w:val="24"/>
        </w:rPr>
        <w:t>Вступление решения в силу происходит в порядке и в сроки, устанавливаемые Советом депутатов.</w:t>
      </w:r>
    </w:p>
    <w:p w:rsidR="00E51E3C" w:rsidRPr="00E51E3C" w:rsidRDefault="00E51E3C" w:rsidP="00E51E3C">
      <w:pPr>
        <w:widowControl w:val="0"/>
        <w:numPr>
          <w:ilvl w:val="0"/>
          <w:numId w:val="19"/>
        </w:numPr>
        <w:shd w:val="clear" w:color="auto" w:fill="FFFFFF"/>
        <w:tabs>
          <w:tab w:val="left" w:pos="734"/>
        </w:tabs>
        <w:autoSpaceDE w:val="0"/>
        <w:autoSpaceDN w:val="0"/>
        <w:adjustRightInd w:val="0"/>
        <w:spacing w:after="0" w:line="240" w:lineRule="auto"/>
        <w:ind w:firstLine="567"/>
        <w:jc w:val="both"/>
        <w:rPr>
          <w:rFonts w:ascii="Times New Roman" w:eastAsia="Times New Roman" w:hAnsi="Times New Roman" w:cs="Times New Roman"/>
          <w:spacing w:val="-14"/>
          <w:sz w:val="24"/>
          <w:szCs w:val="24"/>
        </w:rPr>
      </w:pPr>
      <w:r w:rsidRPr="00E51E3C">
        <w:rPr>
          <w:rFonts w:ascii="Times New Roman" w:eastAsia="Times New Roman" w:hAnsi="Times New Roman" w:cs="Times New Roman"/>
          <w:spacing w:val="-5"/>
          <w:sz w:val="24"/>
          <w:szCs w:val="24"/>
        </w:rPr>
        <w:t xml:space="preserve">Распространение </w:t>
      </w:r>
      <w:proofErr w:type="gramStart"/>
      <w:r w:rsidRPr="00E51E3C">
        <w:rPr>
          <w:rFonts w:ascii="Times New Roman" w:eastAsia="Times New Roman" w:hAnsi="Times New Roman" w:cs="Times New Roman"/>
          <w:spacing w:val="-5"/>
          <w:sz w:val="24"/>
          <w:szCs w:val="24"/>
        </w:rPr>
        <w:t xml:space="preserve">принятых  решений,   подписанных   Председателем Совета и Главой   </w:t>
      </w:r>
      <w:r w:rsidRPr="00E51E3C">
        <w:rPr>
          <w:rFonts w:ascii="Times New Roman" w:eastAsia="Times New Roman" w:hAnsi="Times New Roman" w:cs="Times New Roman"/>
          <w:spacing w:val="-2"/>
          <w:sz w:val="24"/>
          <w:szCs w:val="24"/>
        </w:rPr>
        <w:t>муниципального образования возлагается</w:t>
      </w:r>
      <w:proofErr w:type="gramEnd"/>
      <w:r w:rsidRPr="00E51E3C">
        <w:rPr>
          <w:rFonts w:ascii="Times New Roman" w:eastAsia="Times New Roman" w:hAnsi="Times New Roman" w:cs="Times New Roman"/>
          <w:spacing w:val="-2"/>
          <w:sz w:val="24"/>
          <w:szCs w:val="24"/>
        </w:rPr>
        <w:t xml:space="preserve"> на специалистов </w:t>
      </w:r>
      <w:r w:rsidRPr="00E51E3C">
        <w:rPr>
          <w:rFonts w:ascii="Times New Roman" w:eastAsia="Times New Roman" w:hAnsi="Times New Roman" w:cs="Times New Roman"/>
          <w:spacing w:val="-5"/>
          <w:sz w:val="24"/>
          <w:szCs w:val="24"/>
        </w:rPr>
        <w:t>администрации муниципального образования</w:t>
      </w:r>
      <w:r w:rsidRPr="00E51E3C">
        <w:rPr>
          <w:rFonts w:ascii="Times New Roman" w:eastAsia="Times New Roman" w:hAnsi="Times New Roman" w:cs="Times New Roman"/>
          <w:spacing w:val="-2"/>
          <w:sz w:val="24"/>
          <w:szCs w:val="24"/>
        </w:rPr>
        <w:t>.</w:t>
      </w:r>
    </w:p>
    <w:p w:rsidR="00E51E3C" w:rsidRPr="00E51E3C" w:rsidRDefault="00E51E3C" w:rsidP="00E51E3C">
      <w:pPr>
        <w:shd w:val="clear" w:color="auto" w:fill="FFFFFF"/>
        <w:spacing w:after="0" w:line="240" w:lineRule="auto"/>
        <w:ind w:firstLine="567"/>
        <w:jc w:val="both"/>
        <w:rPr>
          <w:rFonts w:ascii="Times New Roman" w:eastAsia="Times New Roman" w:hAnsi="Times New Roman" w:cs="Times New Roman"/>
          <w:spacing w:val="-1"/>
          <w:sz w:val="24"/>
          <w:szCs w:val="24"/>
        </w:rPr>
      </w:pPr>
      <w:r w:rsidRPr="00E51E3C">
        <w:rPr>
          <w:rFonts w:ascii="Times New Roman" w:eastAsia="Times New Roman" w:hAnsi="Times New Roman" w:cs="Times New Roman"/>
          <w:spacing w:val="-2"/>
          <w:sz w:val="24"/>
          <w:szCs w:val="24"/>
        </w:rPr>
        <w:t xml:space="preserve">Принятые решения после их выпуска рассылаются всем членам Совета депутатов, </w:t>
      </w:r>
      <w:r w:rsidRPr="00E51E3C">
        <w:rPr>
          <w:rFonts w:ascii="Times New Roman" w:eastAsia="Times New Roman" w:hAnsi="Times New Roman" w:cs="Times New Roman"/>
          <w:sz w:val="24"/>
          <w:szCs w:val="24"/>
        </w:rPr>
        <w:t xml:space="preserve">направляются указанным в решении органам и должностным лицам, а также по </w:t>
      </w:r>
      <w:r w:rsidRPr="00E51E3C">
        <w:rPr>
          <w:rFonts w:ascii="Times New Roman" w:eastAsia="Times New Roman" w:hAnsi="Times New Roman" w:cs="Times New Roman"/>
          <w:spacing w:val="-2"/>
          <w:sz w:val="24"/>
          <w:szCs w:val="24"/>
        </w:rPr>
        <w:t xml:space="preserve">адресам, указанным автором документа в справке согласования и списке рассылки, и </w:t>
      </w:r>
      <w:r w:rsidRPr="00E51E3C">
        <w:rPr>
          <w:rFonts w:ascii="Times New Roman" w:eastAsia="Times New Roman" w:hAnsi="Times New Roman" w:cs="Times New Roman"/>
          <w:spacing w:val="-1"/>
          <w:sz w:val="24"/>
          <w:szCs w:val="24"/>
        </w:rPr>
        <w:t>в газету "Заря Каспия".</w:t>
      </w:r>
    </w:p>
    <w:p w:rsidR="00E51E3C" w:rsidRPr="00E51E3C" w:rsidRDefault="00E51E3C" w:rsidP="00E51E3C">
      <w:pPr>
        <w:spacing w:after="0" w:line="240" w:lineRule="auto"/>
        <w:rPr>
          <w:rFonts w:ascii="Times New Roman" w:eastAsia="Times New Roman" w:hAnsi="Times New Roman" w:cs="Times New Roman"/>
          <w:sz w:val="24"/>
          <w:szCs w:val="24"/>
        </w:rPr>
      </w:pPr>
      <w:r w:rsidRPr="00E51E3C">
        <w:rPr>
          <w:rFonts w:ascii="Times New Roman" w:eastAsia="Times New Roman" w:hAnsi="Times New Roman" w:cs="Times New Roman"/>
          <w:sz w:val="24"/>
          <w:szCs w:val="24"/>
        </w:rPr>
        <w:t xml:space="preserve">                                     </w:t>
      </w:r>
    </w:p>
    <w:p w:rsidR="00C60BD7" w:rsidRDefault="00C60BD7"/>
    <w:sectPr w:rsidR="00C60B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030769E"/>
    <w:lvl w:ilvl="0">
      <w:numFmt w:val="bullet"/>
      <w:lvlText w:val="*"/>
      <w:lvlJc w:val="left"/>
      <w:pPr>
        <w:ind w:left="0" w:firstLine="0"/>
      </w:pPr>
    </w:lvl>
  </w:abstractNum>
  <w:abstractNum w:abstractNumId="1">
    <w:nsid w:val="0A1028C7"/>
    <w:multiLevelType w:val="hybridMultilevel"/>
    <w:tmpl w:val="4AD08A20"/>
    <w:lvl w:ilvl="0" w:tplc="11B467D6">
      <w:start w:val="58"/>
      <w:numFmt w:val="decimal"/>
      <w:lvlText w:val="%1."/>
      <w:lvlJc w:val="left"/>
      <w:pPr>
        <w:tabs>
          <w:tab w:val="num" w:pos="0"/>
        </w:tabs>
        <w:ind w:left="0" w:firstLine="0"/>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B2A75DA"/>
    <w:multiLevelType w:val="singleLevel"/>
    <w:tmpl w:val="EF402462"/>
    <w:lvl w:ilvl="0">
      <w:start w:val="2"/>
      <w:numFmt w:val="decimal"/>
      <w:lvlText w:val="%1."/>
      <w:legacy w:legacy="1" w:legacySpace="0" w:legacyIndent="691"/>
      <w:lvlJc w:val="left"/>
      <w:pPr>
        <w:ind w:left="0" w:firstLine="0"/>
      </w:pPr>
      <w:rPr>
        <w:rFonts w:ascii="Times New Roman" w:hAnsi="Times New Roman" w:cs="Times New Roman" w:hint="default"/>
      </w:rPr>
    </w:lvl>
  </w:abstractNum>
  <w:abstractNum w:abstractNumId="3">
    <w:nsid w:val="0C4C728B"/>
    <w:multiLevelType w:val="hybridMultilevel"/>
    <w:tmpl w:val="B6349550"/>
    <w:lvl w:ilvl="0" w:tplc="7C5E8E1C">
      <w:start w:val="30"/>
      <w:numFmt w:val="decimal"/>
      <w:lvlText w:val="%1."/>
      <w:legacy w:legacy="1" w:legacySpace="0" w:legacyIndent="725"/>
      <w:lvlJc w:val="left"/>
      <w:pPr>
        <w:ind w:left="0" w:firstLine="0"/>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1202C5A"/>
    <w:multiLevelType w:val="singleLevel"/>
    <w:tmpl w:val="CA4C3BC6"/>
    <w:lvl w:ilvl="0">
      <w:start w:val="14"/>
      <w:numFmt w:val="decimal"/>
      <w:lvlText w:val="%1."/>
      <w:legacy w:legacy="1" w:legacySpace="0" w:legacyIndent="715"/>
      <w:lvlJc w:val="left"/>
      <w:pPr>
        <w:ind w:left="0" w:firstLine="0"/>
      </w:pPr>
      <w:rPr>
        <w:rFonts w:ascii="Times New Roman" w:hAnsi="Times New Roman" w:cs="Times New Roman" w:hint="default"/>
      </w:rPr>
    </w:lvl>
  </w:abstractNum>
  <w:abstractNum w:abstractNumId="5">
    <w:nsid w:val="1E084F41"/>
    <w:multiLevelType w:val="singleLevel"/>
    <w:tmpl w:val="385A3FFC"/>
    <w:lvl w:ilvl="0">
      <w:start w:val="26"/>
      <w:numFmt w:val="decimal"/>
      <w:lvlText w:val="%1."/>
      <w:legacy w:legacy="1" w:legacySpace="0" w:legacyIndent="720"/>
      <w:lvlJc w:val="left"/>
      <w:pPr>
        <w:ind w:left="0" w:firstLine="0"/>
      </w:pPr>
      <w:rPr>
        <w:rFonts w:ascii="Times New Roman" w:hAnsi="Times New Roman" w:cs="Times New Roman" w:hint="default"/>
        <w:color w:val="auto"/>
      </w:rPr>
    </w:lvl>
  </w:abstractNum>
  <w:abstractNum w:abstractNumId="6">
    <w:nsid w:val="31277112"/>
    <w:multiLevelType w:val="hybridMultilevel"/>
    <w:tmpl w:val="3D540900"/>
    <w:lvl w:ilvl="0" w:tplc="4EBAAA9C">
      <w:start w:val="55"/>
      <w:numFmt w:val="decimal"/>
      <w:lvlText w:val="%1."/>
      <w:lvlJc w:val="left"/>
      <w:pPr>
        <w:tabs>
          <w:tab w:val="num" w:pos="1134"/>
        </w:tabs>
        <w:ind w:left="1134" w:firstLine="0"/>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26E5CC9"/>
    <w:multiLevelType w:val="singleLevel"/>
    <w:tmpl w:val="9946B5EC"/>
    <w:lvl w:ilvl="0">
      <w:start w:val="59"/>
      <w:numFmt w:val="decimal"/>
      <w:lvlText w:val="%1."/>
      <w:legacy w:legacy="1" w:legacySpace="0" w:legacyIndent="734"/>
      <w:lvlJc w:val="left"/>
      <w:pPr>
        <w:ind w:left="0" w:firstLine="0"/>
      </w:pPr>
      <w:rPr>
        <w:rFonts w:ascii="Times New Roman" w:hAnsi="Times New Roman" w:cs="Times New Roman" w:hint="default"/>
      </w:rPr>
    </w:lvl>
  </w:abstractNum>
  <w:abstractNum w:abstractNumId="8">
    <w:nsid w:val="3CCD4BEC"/>
    <w:multiLevelType w:val="hybridMultilevel"/>
    <w:tmpl w:val="B04020FE"/>
    <w:lvl w:ilvl="0" w:tplc="FC8C318C">
      <w:start w:val="25"/>
      <w:numFmt w:val="decimal"/>
      <w:lvlText w:val="%1."/>
      <w:lvlJc w:val="left"/>
      <w:pPr>
        <w:tabs>
          <w:tab w:val="num" w:pos="1413"/>
        </w:tabs>
        <w:ind w:left="1413" w:hanging="870"/>
      </w:pPr>
    </w:lvl>
    <w:lvl w:ilvl="1" w:tplc="49F21BD6">
      <w:numFmt w:val="none"/>
      <w:lvlText w:val=""/>
      <w:lvlJc w:val="left"/>
      <w:pPr>
        <w:tabs>
          <w:tab w:val="num" w:pos="360"/>
        </w:tabs>
        <w:ind w:left="0" w:firstLine="0"/>
      </w:pPr>
    </w:lvl>
    <w:lvl w:ilvl="2" w:tplc="5E80AB86">
      <w:numFmt w:val="none"/>
      <w:lvlText w:val=""/>
      <w:lvlJc w:val="left"/>
      <w:pPr>
        <w:tabs>
          <w:tab w:val="num" w:pos="360"/>
        </w:tabs>
        <w:ind w:left="0" w:firstLine="0"/>
      </w:pPr>
    </w:lvl>
    <w:lvl w:ilvl="3" w:tplc="A6A0E004">
      <w:numFmt w:val="none"/>
      <w:lvlText w:val=""/>
      <w:lvlJc w:val="left"/>
      <w:pPr>
        <w:tabs>
          <w:tab w:val="num" w:pos="360"/>
        </w:tabs>
        <w:ind w:left="0" w:firstLine="0"/>
      </w:pPr>
    </w:lvl>
    <w:lvl w:ilvl="4" w:tplc="BE5A1816">
      <w:numFmt w:val="none"/>
      <w:lvlText w:val=""/>
      <w:lvlJc w:val="left"/>
      <w:pPr>
        <w:tabs>
          <w:tab w:val="num" w:pos="360"/>
        </w:tabs>
        <w:ind w:left="0" w:firstLine="0"/>
      </w:pPr>
    </w:lvl>
    <w:lvl w:ilvl="5" w:tplc="850ED6C6">
      <w:numFmt w:val="none"/>
      <w:lvlText w:val=""/>
      <w:lvlJc w:val="left"/>
      <w:pPr>
        <w:tabs>
          <w:tab w:val="num" w:pos="360"/>
        </w:tabs>
        <w:ind w:left="0" w:firstLine="0"/>
      </w:pPr>
    </w:lvl>
    <w:lvl w:ilvl="6" w:tplc="2CCA977C">
      <w:numFmt w:val="none"/>
      <w:lvlText w:val=""/>
      <w:lvlJc w:val="left"/>
      <w:pPr>
        <w:tabs>
          <w:tab w:val="num" w:pos="360"/>
        </w:tabs>
        <w:ind w:left="0" w:firstLine="0"/>
      </w:pPr>
    </w:lvl>
    <w:lvl w:ilvl="7" w:tplc="E084DA8E">
      <w:numFmt w:val="none"/>
      <w:lvlText w:val=""/>
      <w:lvlJc w:val="left"/>
      <w:pPr>
        <w:tabs>
          <w:tab w:val="num" w:pos="360"/>
        </w:tabs>
        <w:ind w:left="0" w:firstLine="0"/>
      </w:pPr>
    </w:lvl>
    <w:lvl w:ilvl="8" w:tplc="24C4BDDC">
      <w:numFmt w:val="none"/>
      <w:lvlText w:val=""/>
      <w:lvlJc w:val="left"/>
      <w:pPr>
        <w:tabs>
          <w:tab w:val="num" w:pos="360"/>
        </w:tabs>
        <w:ind w:left="0" w:firstLine="0"/>
      </w:pPr>
    </w:lvl>
  </w:abstractNum>
  <w:abstractNum w:abstractNumId="9">
    <w:nsid w:val="616A6C9B"/>
    <w:multiLevelType w:val="singleLevel"/>
    <w:tmpl w:val="53F67E9E"/>
    <w:lvl w:ilvl="0">
      <w:start w:val="11"/>
      <w:numFmt w:val="decimal"/>
      <w:lvlText w:val="%1."/>
      <w:legacy w:legacy="1" w:legacySpace="0" w:legacyIndent="734"/>
      <w:lvlJc w:val="left"/>
      <w:pPr>
        <w:ind w:left="0" w:firstLine="0"/>
      </w:pPr>
      <w:rPr>
        <w:rFonts w:ascii="Times New Roman" w:hAnsi="Times New Roman" w:cs="Times New Roman" w:hint="default"/>
        <w:color w:val="000000"/>
      </w:rPr>
    </w:lvl>
  </w:abstractNum>
  <w:abstractNum w:abstractNumId="10">
    <w:nsid w:val="6D1513B0"/>
    <w:multiLevelType w:val="hybridMultilevel"/>
    <w:tmpl w:val="224035F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6E1D135C"/>
    <w:multiLevelType w:val="singleLevel"/>
    <w:tmpl w:val="069E5570"/>
    <w:lvl w:ilvl="0">
      <w:start w:val="34"/>
      <w:numFmt w:val="decimal"/>
      <w:lvlText w:val="%1."/>
      <w:lvlJc w:val="left"/>
      <w:pPr>
        <w:tabs>
          <w:tab w:val="num" w:pos="852"/>
        </w:tabs>
        <w:ind w:left="852" w:firstLine="0"/>
      </w:pPr>
      <w:rPr>
        <w:rFonts w:ascii="Times New Roman" w:hAnsi="Times New Roman" w:cs="Times New Roman" w:hint="default"/>
        <w:b w:val="0"/>
      </w:rPr>
    </w:lvl>
  </w:abstractNum>
  <w:abstractNum w:abstractNumId="12">
    <w:nsid w:val="73780592"/>
    <w:multiLevelType w:val="singleLevel"/>
    <w:tmpl w:val="9E828184"/>
    <w:lvl w:ilvl="0">
      <w:start w:val="56"/>
      <w:numFmt w:val="decimal"/>
      <w:lvlText w:val="%1."/>
      <w:lvlJc w:val="left"/>
      <w:pPr>
        <w:tabs>
          <w:tab w:val="num" w:pos="0"/>
        </w:tabs>
        <w:ind w:left="0" w:firstLine="0"/>
      </w:pPr>
      <w:rPr>
        <w:rFonts w:ascii="Times New Roman" w:hAnsi="Times New Roman" w:cs="Times New Roman"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9"/>
    <w:lvlOverride w:ilvl="0">
      <w:startOverride w:val="11"/>
    </w:lvlOverride>
  </w:num>
  <w:num w:numId="4">
    <w:abstractNumId w:val="4"/>
    <w:lvlOverride w:ilvl="0">
      <w:startOverride w:val="14"/>
    </w:lvlOverride>
  </w:num>
  <w:num w:numId="5">
    <w:abstractNumId w:val="0"/>
    <w:lvlOverride w:ilvl="0">
      <w:lvl w:ilvl="0">
        <w:numFmt w:val="bullet"/>
        <w:lvlText w:val="-"/>
        <w:legacy w:legacy="1" w:legacySpace="0" w:legacyIndent="144"/>
        <w:lvlJc w:val="left"/>
        <w:pPr>
          <w:ind w:left="0" w:firstLine="0"/>
        </w:pPr>
        <w:rPr>
          <w:rFonts w:ascii="Times New Roman" w:hAnsi="Times New Roman" w:cs="Times New Roman" w:hint="default"/>
        </w:rPr>
      </w:lvl>
    </w:lvlOverride>
  </w:num>
  <w:num w:numId="6">
    <w:abstractNumId w:val="0"/>
    <w:lvlOverride w:ilvl="0">
      <w:lvl w:ilvl="0">
        <w:numFmt w:val="bullet"/>
        <w:lvlText w:val="-"/>
        <w:legacy w:legacy="1" w:legacySpace="0" w:legacyIndent="154"/>
        <w:lvlJc w:val="left"/>
        <w:pPr>
          <w:ind w:left="0" w:firstLine="0"/>
        </w:pPr>
        <w:rPr>
          <w:rFonts w:ascii="Times New Roman" w:hAnsi="Times New Roman" w:cs="Times New Roman" w:hint="default"/>
        </w:rPr>
      </w:lvl>
    </w:lvlOverride>
  </w:num>
  <w:num w:numId="7">
    <w:abstractNumId w:val="0"/>
    <w:lvlOverride w:ilvl="0">
      <w:lvl w:ilvl="0">
        <w:numFmt w:val="bullet"/>
        <w:lvlText w:val="-"/>
        <w:legacy w:legacy="1" w:legacySpace="0" w:legacyIndent="173"/>
        <w:lvlJc w:val="left"/>
        <w:pPr>
          <w:ind w:left="0" w:firstLine="0"/>
        </w:pPr>
        <w:rPr>
          <w:rFonts w:ascii="Times New Roman" w:hAnsi="Times New Roman" w:cs="Times New Roman" w:hint="default"/>
        </w:rPr>
      </w:lvl>
    </w:lvlOverride>
  </w:num>
  <w:num w:numId="8">
    <w:abstractNumId w:val="0"/>
    <w:lvlOverride w:ilvl="0">
      <w:lvl w:ilvl="0">
        <w:numFmt w:val="bullet"/>
        <w:lvlText w:val="-"/>
        <w:legacy w:legacy="1" w:legacySpace="0" w:legacyIndent="158"/>
        <w:lvlJc w:val="left"/>
        <w:pPr>
          <w:ind w:left="0" w:firstLine="0"/>
        </w:pPr>
        <w:rPr>
          <w:rFonts w:ascii="Times New Roman" w:hAnsi="Times New Roman" w:cs="Times New Roman" w:hint="default"/>
        </w:rPr>
      </w:lvl>
    </w:lvlOverride>
  </w:num>
  <w:num w:numId="9">
    <w:abstractNumId w:val="8"/>
    <w:lvlOverride w:ilvl="0">
      <w:startOverride w:val="25"/>
    </w:lvlOverride>
    <w:lvlOverride w:ilvl="1"/>
    <w:lvlOverride w:ilvl="2"/>
    <w:lvlOverride w:ilvl="3"/>
    <w:lvlOverride w:ilvl="4"/>
    <w:lvlOverride w:ilvl="5"/>
    <w:lvlOverride w:ilvl="6"/>
    <w:lvlOverride w:ilvl="7"/>
    <w:lvlOverride w:ilvl="8"/>
  </w:num>
  <w:num w:numId="10">
    <w:abstractNumId w:val="5"/>
    <w:lvlOverride w:ilvl="0">
      <w:startOverride w:val="26"/>
    </w:lvlOverride>
  </w:num>
  <w:num w:numId="11">
    <w:abstractNumId w:val="3"/>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34"/>
    </w:lvlOverride>
  </w:num>
  <w:num w:numId="13">
    <w:abstractNumId w:val="0"/>
    <w:lvlOverride w:ilvl="0">
      <w:lvl w:ilvl="0">
        <w:numFmt w:val="bullet"/>
        <w:lvlText w:val="-"/>
        <w:legacy w:legacy="1" w:legacySpace="0" w:legacyIndent="129"/>
        <w:lvlJc w:val="left"/>
        <w:pPr>
          <w:ind w:left="0" w:firstLine="0"/>
        </w:pPr>
        <w:rPr>
          <w:rFonts w:ascii="Times New Roman" w:hAnsi="Times New Roman" w:cs="Times New Roman" w:hint="default"/>
        </w:rPr>
      </w:lvl>
    </w:lvlOverride>
  </w:num>
  <w:num w:numId="14">
    <w:abstractNumId w:val="0"/>
    <w:lvlOverride w:ilvl="0">
      <w:lvl w:ilvl="0">
        <w:numFmt w:val="bullet"/>
        <w:lvlText w:val="-"/>
        <w:legacy w:legacy="1" w:legacySpace="0" w:legacyIndent="130"/>
        <w:lvlJc w:val="left"/>
        <w:pPr>
          <w:ind w:left="0" w:firstLine="0"/>
        </w:pPr>
        <w:rPr>
          <w:rFonts w:ascii="Times New Roman" w:hAnsi="Times New Roman" w:cs="Times New Roman" w:hint="default"/>
        </w:rPr>
      </w:lvl>
    </w:lvlOverride>
  </w:num>
  <w:num w:numId="15">
    <w:abstractNumId w:val="6"/>
    <w:lvlOverride w:ilvl="0">
      <w:startOverride w:val="5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lvl w:ilvl="0">
        <w:numFmt w:val="bullet"/>
        <w:lvlText w:val="-"/>
        <w:legacy w:legacy="1" w:legacySpace="0" w:legacyIndent="134"/>
        <w:lvlJc w:val="left"/>
        <w:pPr>
          <w:ind w:left="0" w:firstLine="0"/>
        </w:pPr>
        <w:rPr>
          <w:rFonts w:ascii="Times New Roman" w:hAnsi="Times New Roman" w:cs="Times New Roman" w:hint="default"/>
        </w:rPr>
      </w:lvl>
    </w:lvlOverride>
  </w:num>
  <w:num w:numId="17">
    <w:abstractNumId w:val="12"/>
    <w:lvlOverride w:ilvl="0">
      <w:startOverride w:val="56"/>
    </w:lvlOverride>
  </w:num>
  <w:num w:numId="18">
    <w:abstractNumId w:val="1"/>
    <w:lvlOverride w:ilvl="0">
      <w:startOverride w:val="5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59"/>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51E3C"/>
    <w:rsid w:val="008F75B7"/>
    <w:rsid w:val="00C60BD7"/>
    <w:rsid w:val="00E51E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4054668">
      <w:bodyDiv w:val="1"/>
      <w:marLeft w:val="0"/>
      <w:marRight w:val="0"/>
      <w:marTop w:val="0"/>
      <w:marBottom w:val="0"/>
      <w:divBdr>
        <w:top w:val="none" w:sz="0" w:space="0" w:color="auto"/>
        <w:left w:val="none" w:sz="0" w:space="0" w:color="auto"/>
        <w:bottom w:val="none" w:sz="0" w:space="0" w:color="auto"/>
        <w:right w:val="none" w:sz="0" w:space="0" w:color="auto"/>
      </w:divBdr>
    </w:div>
    <w:div w:id="152837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3788</Words>
  <Characters>21596</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Sovet</dc:creator>
  <cp:keywords/>
  <dc:description/>
  <cp:lastModifiedBy>Sovet</cp:lastModifiedBy>
  <cp:revision>3</cp:revision>
  <cp:lastPrinted>2017-09-11T11:14:00Z</cp:lastPrinted>
  <dcterms:created xsi:type="dcterms:W3CDTF">2017-09-11T11:02:00Z</dcterms:created>
  <dcterms:modified xsi:type="dcterms:W3CDTF">2017-09-11T11:19:00Z</dcterms:modified>
</cp:coreProperties>
</file>